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F5D" w:rsidRPr="00AA6601" w:rsidRDefault="00BC2F5D" w:rsidP="00F33F3C">
      <w:pPr>
        <w:tabs>
          <w:tab w:val="left" w:pos="630"/>
        </w:tabs>
        <w:rPr>
          <w:rFonts w:ascii="Times New Roman" w:hAnsi="Times New Roman" w:cs="Times New Roman"/>
          <w:sz w:val="28"/>
        </w:rPr>
      </w:pPr>
      <w:r w:rsidRPr="002E7675">
        <w:rPr>
          <w:rFonts w:ascii="Times New Roman" w:hAnsi="Times New Roman" w:cs="Times New Roman"/>
        </w:rPr>
        <w:t>Name:__________________________________  Period:_________  Date:_____________</w:t>
      </w:r>
    </w:p>
    <w:p w:rsidR="001A08EC" w:rsidRPr="00AA6601" w:rsidRDefault="00BC2F5D" w:rsidP="00F33F3C">
      <w:pPr>
        <w:tabs>
          <w:tab w:val="left" w:pos="630"/>
        </w:tabs>
        <w:jc w:val="center"/>
        <w:rPr>
          <w:rFonts w:ascii="Times New Roman" w:hAnsi="Times New Roman" w:cs="Times New Roman"/>
          <w:b/>
          <w:sz w:val="28"/>
        </w:rPr>
      </w:pPr>
      <w:r w:rsidRPr="00AA6601">
        <w:rPr>
          <w:rFonts w:ascii="Times New Roman" w:hAnsi="Times New Roman" w:cs="Times New Roman"/>
          <w:b/>
          <w:sz w:val="28"/>
        </w:rPr>
        <w:t xml:space="preserve">IS2 Semester 2 Final Review </w:t>
      </w:r>
      <w:r w:rsidR="00162A5E" w:rsidRPr="00AA6601">
        <w:rPr>
          <w:rFonts w:ascii="Times New Roman" w:hAnsi="Times New Roman" w:cs="Times New Roman"/>
          <w:b/>
          <w:sz w:val="28"/>
        </w:rPr>
        <w:t xml:space="preserve">– Due Wednesday June </w:t>
      </w:r>
      <w:r w:rsidR="00742CC5">
        <w:rPr>
          <w:rFonts w:ascii="Times New Roman" w:hAnsi="Times New Roman" w:cs="Times New Roman"/>
          <w:b/>
          <w:sz w:val="28"/>
        </w:rPr>
        <w:t>7</w:t>
      </w:r>
      <w:r w:rsidR="00162A5E" w:rsidRPr="00AA6601">
        <w:rPr>
          <w:rFonts w:ascii="Times New Roman" w:hAnsi="Times New Roman" w:cs="Times New Roman"/>
          <w:b/>
          <w:sz w:val="28"/>
        </w:rPr>
        <w:t xml:space="preserve"> </w:t>
      </w:r>
      <w:r w:rsidR="00742CC5">
        <w:rPr>
          <w:rFonts w:ascii="Times New Roman" w:hAnsi="Times New Roman" w:cs="Times New Roman"/>
          <w:b/>
          <w:sz w:val="28"/>
        </w:rPr>
        <w:t>E</w:t>
      </w:r>
      <w:r w:rsidR="00162A5E" w:rsidRPr="00AA6601">
        <w:rPr>
          <w:rFonts w:ascii="Times New Roman" w:hAnsi="Times New Roman" w:cs="Times New Roman"/>
          <w:b/>
          <w:sz w:val="28"/>
        </w:rPr>
        <w:t>OP</w:t>
      </w:r>
    </w:p>
    <w:p w:rsidR="00701FB7" w:rsidRDefault="00742CC5" w:rsidP="00F33F3C">
      <w:pPr>
        <w:tabs>
          <w:tab w:val="left" w:pos="630"/>
        </w:tabs>
        <w:spacing w:after="0" w:line="240" w:lineRule="auto"/>
        <w:rPr>
          <w:rFonts w:ascii="Times New Roman" w:hAnsi="Times New Roman" w:cs="Times New Roman"/>
          <w:b/>
        </w:rPr>
      </w:pPr>
      <w:r>
        <w:rPr>
          <w:noProof/>
          <w:color w:val="0000FF"/>
        </w:rPr>
        <w:drawing>
          <wp:anchor distT="0" distB="0" distL="114300" distR="114300" simplePos="0" relativeHeight="251652096" behindDoc="0" locked="0" layoutInCell="1" allowOverlap="1" wp14:anchorId="3C512315" wp14:editId="0FBBA0E4">
            <wp:simplePos x="0" y="0"/>
            <wp:positionH relativeFrom="margin">
              <wp:align>right</wp:align>
            </wp:positionH>
            <wp:positionV relativeFrom="paragraph">
              <wp:posOffset>167011</wp:posOffset>
            </wp:positionV>
            <wp:extent cx="2924822" cy="1400175"/>
            <wp:effectExtent l="0" t="0" r="8890" b="0"/>
            <wp:wrapNone/>
            <wp:docPr id="8" name="Picture 8" descr="http://www.freewebs.com/tlittle/Biology%20Wordle%20Fina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ewebs.com/tlittle/Biology%20Wordle%20Final.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822"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F5D">
        <w:rPr>
          <w:rFonts w:ascii="Times New Roman" w:hAnsi="Times New Roman" w:cs="Times New Roman"/>
          <w:b/>
        </w:rPr>
        <w:t>About the Final:</w:t>
      </w:r>
    </w:p>
    <w:p w:rsidR="00BC2F5D" w:rsidRDefault="00BC2F5D" w:rsidP="00F33F3C">
      <w:pPr>
        <w:pStyle w:val="ListParagraph"/>
        <w:numPr>
          <w:ilvl w:val="0"/>
          <w:numId w:val="1"/>
        </w:numPr>
        <w:tabs>
          <w:tab w:val="left" w:pos="630"/>
        </w:tabs>
        <w:spacing w:after="0" w:line="240" w:lineRule="auto"/>
        <w:rPr>
          <w:rFonts w:ascii="Times New Roman" w:hAnsi="Times New Roman" w:cs="Times New Roman"/>
        </w:rPr>
      </w:pPr>
      <w:r>
        <w:rPr>
          <w:rFonts w:ascii="Times New Roman" w:hAnsi="Times New Roman" w:cs="Times New Roman"/>
        </w:rPr>
        <w:t>100 Multiple choice questions</w:t>
      </w:r>
    </w:p>
    <w:p w:rsidR="00BC2F5D" w:rsidRDefault="00BC2F5D" w:rsidP="00F33F3C">
      <w:pPr>
        <w:pStyle w:val="ListParagraph"/>
        <w:numPr>
          <w:ilvl w:val="0"/>
          <w:numId w:val="1"/>
        </w:numPr>
        <w:tabs>
          <w:tab w:val="left" w:pos="630"/>
        </w:tabs>
        <w:spacing w:after="0" w:line="240" w:lineRule="auto"/>
        <w:rPr>
          <w:rFonts w:ascii="Times New Roman" w:hAnsi="Times New Roman" w:cs="Times New Roman"/>
        </w:rPr>
      </w:pPr>
      <w:r>
        <w:rPr>
          <w:rFonts w:ascii="Times New Roman" w:hAnsi="Times New Roman" w:cs="Times New Roman"/>
        </w:rPr>
        <w:t xml:space="preserve">Final will be cumulative of </w:t>
      </w:r>
      <w:r w:rsidR="00066BFF">
        <w:rPr>
          <w:rFonts w:ascii="Times New Roman" w:hAnsi="Times New Roman" w:cs="Times New Roman"/>
        </w:rPr>
        <w:t>last semester + science practices</w:t>
      </w:r>
    </w:p>
    <w:p w:rsidR="00BC2F5D" w:rsidRDefault="00BC2F5D" w:rsidP="00742CC5">
      <w:pPr>
        <w:pStyle w:val="ListParagraph"/>
        <w:numPr>
          <w:ilvl w:val="0"/>
          <w:numId w:val="1"/>
        </w:numPr>
        <w:tabs>
          <w:tab w:val="left" w:pos="630"/>
        </w:tabs>
        <w:spacing w:after="0" w:line="240" w:lineRule="auto"/>
        <w:rPr>
          <w:rFonts w:ascii="Times New Roman" w:hAnsi="Times New Roman" w:cs="Times New Roman"/>
        </w:rPr>
      </w:pPr>
      <w:r>
        <w:rPr>
          <w:rFonts w:ascii="Times New Roman" w:hAnsi="Times New Roman" w:cs="Times New Roman"/>
        </w:rPr>
        <w:t xml:space="preserve">Covers </w:t>
      </w:r>
      <w:r w:rsidR="00742CC5">
        <w:rPr>
          <w:rFonts w:ascii="Times New Roman" w:hAnsi="Times New Roman" w:cs="Times New Roman"/>
        </w:rPr>
        <w:t>Genetics/Molecular Bio/Ecology &amp; Experimental design</w:t>
      </w:r>
      <w:r w:rsidR="00742CC5" w:rsidRPr="00742CC5">
        <w:rPr>
          <w:rFonts w:ascii="Times New Roman" w:hAnsi="Times New Roman" w:cs="Times New Roman"/>
        </w:rPr>
        <w:t xml:space="preserve"> </w:t>
      </w:r>
      <w:r w:rsidR="00742CC5">
        <w:rPr>
          <w:rFonts w:ascii="Times New Roman" w:hAnsi="Times New Roman" w:cs="Times New Roman"/>
        </w:rPr>
        <w:t>Units-</w:t>
      </w:r>
    </w:p>
    <w:p w:rsidR="001A08EC" w:rsidRDefault="001A08EC" w:rsidP="00F33F3C">
      <w:pPr>
        <w:pStyle w:val="ListParagraph"/>
        <w:numPr>
          <w:ilvl w:val="0"/>
          <w:numId w:val="1"/>
        </w:numPr>
        <w:tabs>
          <w:tab w:val="left" w:pos="630"/>
        </w:tabs>
        <w:spacing w:after="0" w:line="240" w:lineRule="auto"/>
        <w:rPr>
          <w:rFonts w:ascii="Times New Roman" w:hAnsi="Times New Roman" w:cs="Times New Roman"/>
        </w:rPr>
      </w:pPr>
      <w:r>
        <w:rPr>
          <w:rFonts w:ascii="Times New Roman" w:hAnsi="Times New Roman" w:cs="Times New Roman"/>
        </w:rPr>
        <w:t xml:space="preserve">88 minutes- </w:t>
      </w:r>
    </w:p>
    <w:p w:rsidR="001A08EC" w:rsidRDefault="00162A5E" w:rsidP="00F33F3C">
      <w:pPr>
        <w:pStyle w:val="ListParagraph"/>
        <w:numPr>
          <w:ilvl w:val="0"/>
          <w:numId w:val="1"/>
        </w:numPr>
        <w:tabs>
          <w:tab w:val="left" w:pos="630"/>
        </w:tabs>
        <w:spacing w:after="0" w:line="240" w:lineRule="auto"/>
        <w:rPr>
          <w:rFonts w:ascii="Times New Roman" w:hAnsi="Times New Roman" w:cs="Times New Roman"/>
        </w:rPr>
      </w:pPr>
      <w:r>
        <w:rPr>
          <w:rFonts w:ascii="Times New Roman" w:hAnsi="Times New Roman" w:cs="Times New Roman"/>
        </w:rPr>
        <w:t>Final Exam- p</w:t>
      </w:r>
      <w:r w:rsidR="001A08EC">
        <w:rPr>
          <w:rFonts w:ascii="Times New Roman" w:hAnsi="Times New Roman" w:cs="Times New Roman"/>
        </w:rPr>
        <w:t xml:space="preserve">eriods </w:t>
      </w:r>
      <w:r w:rsidR="00742CC5">
        <w:rPr>
          <w:rFonts w:ascii="Times New Roman" w:hAnsi="Times New Roman" w:cs="Times New Roman"/>
        </w:rPr>
        <w:t>4</w:t>
      </w:r>
      <w:r w:rsidR="001A08EC">
        <w:rPr>
          <w:rFonts w:ascii="Times New Roman" w:hAnsi="Times New Roman" w:cs="Times New Roman"/>
        </w:rPr>
        <w:t xml:space="preserve"> </w:t>
      </w:r>
      <w:r w:rsidR="00066BFF">
        <w:rPr>
          <w:rFonts w:ascii="Times New Roman" w:hAnsi="Times New Roman" w:cs="Times New Roman"/>
        </w:rPr>
        <w:t>Monday, June 1</w:t>
      </w:r>
      <w:r w:rsidR="00742CC5">
        <w:rPr>
          <w:rFonts w:ascii="Times New Roman" w:hAnsi="Times New Roman" w:cs="Times New Roman"/>
        </w:rPr>
        <w:t>1</w:t>
      </w:r>
    </w:p>
    <w:p w:rsidR="00BC2F5D" w:rsidRPr="0031081D" w:rsidRDefault="00AA6601" w:rsidP="00F33F3C">
      <w:pPr>
        <w:tabs>
          <w:tab w:val="left" w:pos="630"/>
        </w:tabs>
        <w:rPr>
          <w:rFonts w:ascii="Times New Roman" w:hAnsi="Times New Roman" w:cs="Times New Roman"/>
          <w:b/>
          <w:sz w:val="28"/>
          <w:u w:val="single"/>
        </w:rPr>
      </w:pPr>
      <w:r>
        <w:rPr>
          <w:rFonts w:ascii="Times New Roman" w:hAnsi="Times New Roman" w:cs="Times New Roman"/>
          <w:b/>
          <w:sz w:val="28"/>
          <w:u w:val="single"/>
        </w:rPr>
        <w:t>Inquiry/</w:t>
      </w:r>
      <w:r w:rsidR="00BC2F5D" w:rsidRPr="0031081D">
        <w:rPr>
          <w:rFonts w:ascii="Times New Roman" w:hAnsi="Times New Roman" w:cs="Times New Roman"/>
          <w:b/>
          <w:sz w:val="28"/>
          <w:u w:val="single"/>
        </w:rPr>
        <w:t>Experimental Design</w:t>
      </w:r>
    </w:p>
    <w:p w:rsidR="0031081D" w:rsidRPr="002547A0" w:rsidRDefault="0031081D" w:rsidP="00F33F3C">
      <w:pPr>
        <w:tabs>
          <w:tab w:val="left" w:pos="630"/>
        </w:tabs>
        <w:spacing w:line="240" w:lineRule="auto"/>
        <w:contextualSpacing/>
        <w:rPr>
          <w:rFonts w:ascii="Times New Roman" w:hAnsi="Times New Roman" w:cs="Times New Roman"/>
          <w:b/>
        </w:rPr>
      </w:pPr>
      <w:r w:rsidRPr="002547A0">
        <w:rPr>
          <w:rFonts w:ascii="Times New Roman" w:hAnsi="Times New Roman" w:cs="Times New Roman"/>
          <w:b/>
        </w:rPr>
        <w:t>Major Concepts from Chapter 1:</w:t>
      </w:r>
    </w:p>
    <w:p w:rsidR="0031081D" w:rsidRDefault="0031081D" w:rsidP="00F33F3C">
      <w:pPr>
        <w:numPr>
          <w:ilvl w:val="0"/>
          <w:numId w:val="7"/>
        </w:numPr>
        <w:tabs>
          <w:tab w:val="left" w:pos="630"/>
        </w:tabs>
        <w:spacing w:after="0" w:line="240" w:lineRule="auto"/>
        <w:rPr>
          <w:rFonts w:ascii="Times New Roman" w:hAnsi="Times New Roman" w:cs="Times New Roman"/>
        </w:rPr>
      </w:pPr>
      <w:r w:rsidRPr="002547A0">
        <w:rPr>
          <w:rFonts w:ascii="Times New Roman" w:hAnsi="Times New Roman" w:cs="Times New Roman"/>
        </w:rPr>
        <w:t xml:space="preserve">Be able to explain the process of scientific inquiry </w:t>
      </w:r>
      <w:bookmarkStart w:id="0" w:name="_GoBack"/>
      <w:bookmarkEnd w:id="0"/>
    </w:p>
    <w:p w:rsidR="00C20306" w:rsidRPr="00C20306" w:rsidRDefault="00C20306" w:rsidP="00C20306">
      <w:pPr>
        <w:shd w:val="clear" w:color="auto" w:fill="FFFFFF"/>
        <w:spacing w:after="60" w:line="240" w:lineRule="auto"/>
        <w:ind w:left="360"/>
        <w:rPr>
          <w:rFonts w:ascii="Arial" w:eastAsia="Times New Roman" w:hAnsi="Arial" w:cs="Arial"/>
          <w:color w:val="00B050"/>
          <w:sz w:val="20"/>
          <w:szCs w:val="20"/>
        </w:rPr>
      </w:pPr>
      <w:r w:rsidRPr="00C20306">
        <w:rPr>
          <w:rFonts w:ascii="Arial" w:eastAsia="Times New Roman" w:hAnsi="Arial" w:cs="Arial"/>
          <w:color w:val="00B050"/>
          <w:sz w:val="20"/>
          <w:szCs w:val="20"/>
        </w:rPr>
        <w:t>Learner Engages in Scientifically Oriented Questions.</w:t>
      </w:r>
    </w:p>
    <w:p w:rsidR="00C20306" w:rsidRPr="00C20306" w:rsidRDefault="00C20306" w:rsidP="00C20306">
      <w:pPr>
        <w:shd w:val="clear" w:color="auto" w:fill="FFFFFF"/>
        <w:spacing w:after="60" w:line="240" w:lineRule="auto"/>
        <w:ind w:left="360"/>
        <w:rPr>
          <w:rFonts w:ascii="Arial" w:eastAsia="Times New Roman" w:hAnsi="Arial" w:cs="Arial"/>
          <w:color w:val="00B050"/>
          <w:sz w:val="20"/>
          <w:szCs w:val="20"/>
        </w:rPr>
      </w:pPr>
      <w:r w:rsidRPr="00C20306">
        <w:rPr>
          <w:rFonts w:ascii="Arial" w:eastAsia="Times New Roman" w:hAnsi="Arial" w:cs="Arial"/>
          <w:color w:val="00B050"/>
          <w:sz w:val="20"/>
          <w:szCs w:val="20"/>
        </w:rPr>
        <w:t>Learner Gives Priority to Evidence in Responding to Questions.</w:t>
      </w:r>
    </w:p>
    <w:p w:rsidR="00C20306" w:rsidRPr="00C20306" w:rsidRDefault="00C20306" w:rsidP="00C20306">
      <w:pPr>
        <w:shd w:val="clear" w:color="auto" w:fill="FFFFFF"/>
        <w:spacing w:after="60" w:line="240" w:lineRule="auto"/>
        <w:ind w:left="360"/>
        <w:rPr>
          <w:rFonts w:ascii="Arial" w:eastAsia="Times New Roman" w:hAnsi="Arial" w:cs="Arial"/>
          <w:color w:val="00B050"/>
          <w:sz w:val="20"/>
          <w:szCs w:val="20"/>
        </w:rPr>
      </w:pPr>
      <w:r w:rsidRPr="00C20306">
        <w:rPr>
          <w:rFonts w:ascii="Arial" w:eastAsia="Times New Roman" w:hAnsi="Arial" w:cs="Arial"/>
          <w:color w:val="00B050"/>
          <w:sz w:val="20"/>
          <w:szCs w:val="20"/>
        </w:rPr>
        <w:t>Learner Generates Explanations from Evidence.</w:t>
      </w:r>
    </w:p>
    <w:p w:rsidR="00C20306" w:rsidRPr="00C20306" w:rsidRDefault="00C20306" w:rsidP="00C20306">
      <w:pPr>
        <w:shd w:val="clear" w:color="auto" w:fill="FFFFFF"/>
        <w:spacing w:after="60" w:line="240" w:lineRule="auto"/>
        <w:ind w:left="360"/>
        <w:rPr>
          <w:rFonts w:ascii="Arial" w:eastAsia="Times New Roman" w:hAnsi="Arial" w:cs="Arial"/>
          <w:color w:val="00B050"/>
          <w:sz w:val="20"/>
          <w:szCs w:val="20"/>
        </w:rPr>
      </w:pPr>
      <w:r w:rsidRPr="00C20306">
        <w:rPr>
          <w:rFonts w:ascii="Arial" w:eastAsia="Times New Roman" w:hAnsi="Arial" w:cs="Arial"/>
          <w:color w:val="00B050"/>
          <w:sz w:val="20"/>
          <w:szCs w:val="20"/>
        </w:rPr>
        <w:t>Learner Connects Explanations to Scientific Knowledge.</w:t>
      </w:r>
    </w:p>
    <w:p w:rsidR="00C20306" w:rsidRPr="00C20306" w:rsidRDefault="00C20306" w:rsidP="00C20306">
      <w:pPr>
        <w:shd w:val="clear" w:color="auto" w:fill="FFFFFF"/>
        <w:spacing w:after="60" w:line="240" w:lineRule="auto"/>
        <w:ind w:left="360"/>
        <w:rPr>
          <w:rFonts w:ascii="Arial" w:eastAsia="Times New Roman" w:hAnsi="Arial" w:cs="Arial"/>
          <w:color w:val="00B050"/>
          <w:sz w:val="20"/>
          <w:szCs w:val="20"/>
        </w:rPr>
      </w:pPr>
      <w:r w:rsidRPr="00C20306">
        <w:rPr>
          <w:rFonts w:ascii="Arial" w:eastAsia="Times New Roman" w:hAnsi="Arial" w:cs="Arial"/>
          <w:color w:val="00B050"/>
          <w:sz w:val="20"/>
          <w:szCs w:val="20"/>
        </w:rPr>
        <w:t>Learner Communicates and Justifies Explanations</w:t>
      </w:r>
    </w:p>
    <w:p w:rsidR="00162A5E" w:rsidRPr="002547A0" w:rsidRDefault="00162A5E" w:rsidP="00162A5E">
      <w:pPr>
        <w:tabs>
          <w:tab w:val="left" w:pos="630"/>
        </w:tabs>
        <w:spacing w:after="0" w:line="240" w:lineRule="auto"/>
        <w:rPr>
          <w:rFonts w:ascii="Times New Roman" w:hAnsi="Times New Roman" w:cs="Times New Roman"/>
        </w:rPr>
      </w:pPr>
    </w:p>
    <w:p w:rsidR="0031081D" w:rsidRDefault="0031081D" w:rsidP="00F33F3C">
      <w:pPr>
        <w:numPr>
          <w:ilvl w:val="0"/>
          <w:numId w:val="7"/>
        </w:numPr>
        <w:tabs>
          <w:tab w:val="left" w:pos="630"/>
        </w:tabs>
        <w:spacing w:after="0" w:line="240" w:lineRule="auto"/>
        <w:rPr>
          <w:rFonts w:ascii="Times New Roman" w:hAnsi="Times New Roman" w:cs="Times New Roman"/>
        </w:rPr>
      </w:pPr>
      <w:r w:rsidRPr="002547A0">
        <w:rPr>
          <w:rFonts w:ascii="Times New Roman" w:hAnsi="Times New Roman" w:cs="Times New Roman"/>
        </w:rPr>
        <w:t xml:space="preserve">Understand the difference between an inference, hypothesis, </w:t>
      </w:r>
      <w:r w:rsidR="00AA6601">
        <w:rPr>
          <w:rFonts w:ascii="Times New Roman" w:hAnsi="Times New Roman" w:cs="Times New Roman"/>
        </w:rPr>
        <w:t xml:space="preserve">law and </w:t>
      </w:r>
      <w:r w:rsidRPr="002547A0">
        <w:rPr>
          <w:rFonts w:ascii="Times New Roman" w:hAnsi="Times New Roman" w:cs="Times New Roman"/>
        </w:rPr>
        <w:t>theory</w:t>
      </w:r>
    </w:p>
    <w:p w:rsidR="00162A5E" w:rsidRDefault="00C20306" w:rsidP="00C20306">
      <w:pPr>
        <w:tabs>
          <w:tab w:val="left" w:pos="630"/>
        </w:tabs>
        <w:spacing w:after="0" w:line="240" w:lineRule="auto"/>
        <w:ind w:left="360"/>
        <w:rPr>
          <w:rFonts w:ascii="Times New Roman" w:hAnsi="Times New Roman" w:cs="Times New Roman"/>
        </w:rPr>
      </w:pPr>
      <w:r w:rsidRPr="00C20306">
        <w:rPr>
          <w:rFonts w:ascii="Times New Roman" w:hAnsi="Times New Roman" w:cs="Times New Roman"/>
        </w:rPr>
        <w:t xml:space="preserve">Inferences are conclusions based on direct observation and reasoning. </w:t>
      </w:r>
    </w:p>
    <w:p w:rsidR="00C20306" w:rsidRPr="00585364" w:rsidRDefault="00C20306" w:rsidP="00585364">
      <w:pPr>
        <w:pStyle w:val="ListParagraph"/>
        <w:numPr>
          <w:ilvl w:val="0"/>
          <w:numId w:val="31"/>
        </w:numPr>
        <w:tabs>
          <w:tab w:val="left" w:pos="630"/>
        </w:tabs>
        <w:spacing w:after="0" w:line="240" w:lineRule="auto"/>
        <w:rPr>
          <w:rFonts w:ascii="Times New Roman" w:hAnsi="Times New Roman" w:cs="Times New Roman"/>
        </w:rPr>
      </w:pPr>
      <w:r w:rsidRPr="00585364">
        <w:rPr>
          <w:rFonts w:ascii="Times New Roman" w:hAnsi="Times New Roman" w:cs="Times New Roman"/>
        </w:rPr>
        <w:t>Hypotheses are tentative explanations based on evidence that are limited.</w:t>
      </w:r>
    </w:p>
    <w:p w:rsidR="00585364" w:rsidRDefault="00C20306" w:rsidP="00585364">
      <w:pPr>
        <w:pStyle w:val="ListParagraph"/>
        <w:numPr>
          <w:ilvl w:val="0"/>
          <w:numId w:val="31"/>
        </w:numPr>
        <w:tabs>
          <w:tab w:val="left" w:pos="630"/>
        </w:tabs>
        <w:spacing w:after="0" w:line="240" w:lineRule="auto"/>
        <w:rPr>
          <w:rFonts w:ascii="Times New Roman" w:hAnsi="Times New Roman" w:cs="Times New Roman"/>
        </w:rPr>
      </w:pPr>
      <w:r w:rsidRPr="00585364">
        <w:rPr>
          <w:rFonts w:ascii="Times New Roman" w:hAnsi="Times New Roman" w:cs="Times New Roman"/>
        </w:rPr>
        <w:t xml:space="preserve">Scientific theories are comprehensive and in-depth </w:t>
      </w:r>
      <w:r w:rsidRPr="00585364">
        <w:rPr>
          <w:rFonts w:ascii="Times New Roman" w:hAnsi="Times New Roman" w:cs="Times New Roman"/>
          <w:u w:val="single"/>
        </w:rPr>
        <w:t xml:space="preserve">explanations </w:t>
      </w:r>
      <w:r w:rsidR="00585364" w:rsidRPr="00585364">
        <w:rPr>
          <w:rFonts w:ascii="Times New Roman" w:hAnsi="Times New Roman" w:cs="Times New Roman"/>
        </w:rPr>
        <w:t>of observed phenomenon, where</w:t>
      </w:r>
      <w:r w:rsidRPr="00585364">
        <w:rPr>
          <w:rFonts w:ascii="Times New Roman" w:hAnsi="Times New Roman" w:cs="Times New Roman"/>
        </w:rPr>
        <w:t xml:space="preserve">as </w:t>
      </w:r>
    </w:p>
    <w:p w:rsidR="00C20306" w:rsidRPr="00585364" w:rsidRDefault="00C20306" w:rsidP="00585364">
      <w:pPr>
        <w:pStyle w:val="ListParagraph"/>
        <w:numPr>
          <w:ilvl w:val="0"/>
          <w:numId w:val="31"/>
        </w:numPr>
        <w:tabs>
          <w:tab w:val="left" w:pos="630"/>
        </w:tabs>
        <w:spacing w:after="0" w:line="240" w:lineRule="auto"/>
        <w:rPr>
          <w:rFonts w:ascii="Times New Roman" w:hAnsi="Times New Roman" w:cs="Times New Roman"/>
        </w:rPr>
      </w:pPr>
      <w:r w:rsidRPr="00585364">
        <w:rPr>
          <w:rFonts w:ascii="Times New Roman" w:hAnsi="Times New Roman" w:cs="Times New Roman"/>
        </w:rPr>
        <w:t>laws</w:t>
      </w:r>
      <w:r w:rsidR="00585364" w:rsidRPr="00585364">
        <w:rPr>
          <w:rFonts w:ascii="Times New Roman" w:hAnsi="Times New Roman" w:cs="Times New Roman"/>
        </w:rPr>
        <w:t xml:space="preserve"> </w:t>
      </w:r>
      <w:r w:rsidR="00585364" w:rsidRPr="00585364">
        <w:rPr>
          <w:rFonts w:ascii="Times New Roman" w:hAnsi="Times New Roman" w:cs="Times New Roman"/>
          <w:u w:val="single"/>
        </w:rPr>
        <w:t>describe</w:t>
      </w:r>
      <w:r w:rsidR="00585364" w:rsidRPr="00585364">
        <w:rPr>
          <w:rFonts w:ascii="Times New Roman" w:hAnsi="Times New Roman" w:cs="Times New Roman"/>
        </w:rPr>
        <w:t xml:space="preserve"> these phenomenon (usually in mathematical relationships).</w:t>
      </w:r>
      <w:r w:rsidR="00585364">
        <w:rPr>
          <w:rFonts w:ascii="Times New Roman" w:hAnsi="Times New Roman" w:cs="Times New Roman"/>
        </w:rPr>
        <w:t xml:space="preserve"> i.e. law of gravity</w:t>
      </w:r>
    </w:p>
    <w:p w:rsidR="00162A5E" w:rsidRPr="002547A0" w:rsidRDefault="00162A5E" w:rsidP="00162A5E">
      <w:pPr>
        <w:tabs>
          <w:tab w:val="left" w:pos="630"/>
        </w:tabs>
        <w:spacing w:after="0" w:line="240" w:lineRule="auto"/>
        <w:rPr>
          <w:rFonts w:ascii="Times New Roman" w:hAnsi="Times New Roman" w:cs="Times New Roman"/>
        </w:rPr>
      </w:pPr>
    </w:p>
    <w:p w:rsidR="0031081D" w:rsidRDefault="0031081D" w:rsidP="00F33F3C">
      <w:pPr>
        <w:numPr>
          <w:ilvl w:val="0"/>
          <w:numId w:val="7"/>
        </w:numPr>
        <w:tabs>
          <w:tab w:val="left" w:pos="630"/>
        </w:tabs>
        <w:spacing w:after="0" w:line="240" w:lineRule="auto"/>
        <w:rPr>
          <w:rFonts w:ascii="Times New Roman" w:hAnsi="Times New Roman" w:cs="Times New Roman"/>
        </w:rPr>
      </w:pPr>
      <w:r w:rsidRPr="002547A0">
        <w:rPr>
          <w:rFonts w:ascii="Times New Roman" w:hAnsi="Times New Roman" w:cs="Times New Roman"/>
        </w:rPr>
        <w:t>Be able to explain how to write a conclusion and interpretation for lab data</w:t>
      </w:r>
    </w:p>
    <w:p w:rsidR="00162A5E" w:rsidRDefault="00585364" w:rsidP="00585364">
      <w:pPr>
        <w:tabs>
          <w:tab w:val="left" w:pos="630"/>
        </w:tabs>
        <w:spacing w:after="0" w:line="240" w:lineRule="auto"/>
        <w:ind w:left="360"/>
        <w:rPr>
          <w:rFonts w:ascii="Times New Roman" w:hAnsi="Times New Roman" w:cs="Times New Roman"/>
        </w:rPr>
      </w:pPr>
      <w:r>
        <w:rPr>
          <w:rFonts w:ascii="Times New Roman" w:hAnsi="Times New Roman" w:cs="Times New Roman"/>
        </w:rPr>
        <w:tab/>
      </w:r>
      <w:r w:rsidRPr="00585364">
        <w:rPr>
          <w:rFonts w:ascii="Times New Roman" w:hAnsi="Times New Roman" w:cs="Times New Roman"/>
          <w:color w:val="00B050"/>
        </w:rPr>
        <w:t>See lab rubric – restate hypothesis, provide supporting data (high/low value) and use explanatory language to connect evidence to conclusion.</w:t>
      </w:r>
    </w:p>
    <w:p w:rsidR="00162A5E" w:rsidRPr="002547A0" w:rsidRDefault="00162A5E" w:rsidP="00162A5E">
      <w:pPr>
        <w:tabs>
          <w:tab w:val="left" w:pos="630"/>
        </w:tabs>
        <w:spacing w:after="0" w:line="240" w:lineRule="auto"/>
        <w:rPr>
          <w:rFonts w:ascii="Times New Roman" w:hAnsi="Times New Roman" w:cs="Times New Roman"/>
        </w:rPr>
      </w:pPr>
    </w:p>
    <w:p w:rsidR="0031081D" w:rsidRDefault="0031081D" w:rsidP="00F33F3C">
      <w:pPr>
        <w:numPr>
          <w:ilvl w:val="0"/>
          <w:numId w:val="7"/>
        </w:numPr>
        <w:tabs>
          <w:tab w:val="left" w:pos="630"/>
        </w:tabs>
        <w:spacing w:after="0" w:line="240" w:lineRule="auto"/>
        <w:rPr>
          <w:rFonts w:ascii="Times New Roman" w:hAnsi="Times New Roman" w:cs="Times New Roman"/>
        </w:rPr>
      </w:pPr>
      <w:r w:rsidRPr="002547A0">
        <w:rPr>
          <w:rFonts w:ascii="Times New Roman" w:hAnsi="Times New Roman" w:cs="Times New Roman"/>
        </w:rPr>
        <w:t>Explain what  a control group is and how is used; know how this is different from the controlled variables in an experiment</w:t>
      </w:r>
    </w:p>
    <w:p w:rsidR="00162A5E" w:rsidRPr="00585364" w:rsidRDefault="00585364" w:rsidP="00585364">
      <w:pPr>
        <w:tabs>
          <w:tab w:val="left" w:pos="630"/>
        </w:tabs>
        <w:spacing w:after="0" w:line="240" w:lineRule="auto"/>
        <w:ind w:left="360"/>
        <w:rPr>
          <w:rFonts w:ascii="Times New Roman" w:hAnsi="Times New Roman" w:cs="Times New Roman"/>
          <w:color w:val="00B050"/>
          <w:sz w:val="20"/>
          <w:szCs w:val="20"/>
        </w:rPr>
      </w:pPr>
      <w:r w:rsidRPr="00585364">
        <w:rPr>
          <w:rFonts w:ascii="Arial" w:hAnsi="Arial" w:cs="Arial"/>
          <w:color w:val="00B050"/>
          <w:sz w:val="20"/>
          <w:szCs w:val="20"/>
          <w:shd w:val="clear" w:color="auto" w:fill="FFFFFF"/>
        </w:rPr>
        <w:t>The</w:t>
      </w:r>
      <w:r w:rsidRPr="00585364">
        <w:rPr>
          <w:rStyle w:val="apple-converted-space"/>
          <w:rFonts w:ascii="Arial" w:hAnsi="Arial" w:cs="Arial"/>
          <w:color w:val="00B050"/>
          <w:sz w:val="20"/>
          <w:szCs w:val="20"/>
          <w:shd w:val="clear" w:color="auto" w:fill="FFFFFF"/>
        </w:rPr>
        <w:t> </w:t>
      </w:r>
      <w:r w:rsidRPr="00585364">
        <w:rPr>
          <w:rFonts w:ascii="Arial" w:hAnsi="Arial" w:cs="Arial"/>
          <w:b/>
          <w:bCs/>
          <w:color w:val="00B050"/>
          <w:sz w:val="20"/>
          <w:szCs w:val="20"/>
          <w:shd w:val="clear" w:color="auto" w:fill="FFFFFF"/>
        </w:rPr>
        <w:t>control group</w:t>
      </w:r>
      <w:r w:rsidRPr="00585364">
        <w:rPr>
          <w:rStyle w:val="apple-converted-space"/>
          <w:rFonts w:ascii="Arial" w:hAnsi="Arial" w:cs="Arial"/>
          <w:color w:val="00B050"/>
          <w:sz w:val="20"/>
          <w:szCs w:val="20"/>
          <w:shd w:val="clear" w:color="auto" w:fill="FFFFFF"/>
        </w:rPr>
        <w:t> </w:t>
      </w:r>
      <w:r w:rsidRPr="00585364">
        <w:rPr>
          <w:rFonts w:ascii="Arial" w:hAnsi="Arial" w:cs="Arial"/>
          <w:color w:val="00B050"/>
          <w:sz w:val="20"/>
          <w:szCs w:val="20"/>
          <w:shd w:val="clear" w:color="auto" w:fill="FFFFFF"/>
        </w:rPr>
        <w:t>is defined as the</w:t>
      </w:r>
      <w:r w:rsidRPr="00585364">
        <w:rPr>
          <w:rStyle w:val="apple-converted-space"/>
          <w:rFonts w:ascii="Arial" w:hAnsi="Arial" w:cs="Arial"/>
          <w:color w:val="00B050"/>
          <w:sz w:val="20"/>
          <w:szCs w:val="20"/>
          <w:shd w:val="clear" w:color="auto" w:fill="FFFFFF"/>
        </w:rPr>
        <w:t> </w:t>
      </w:r>
      <w:r w:rsidRPr="00585364">
        <w:rPr>
          <w:rFonts w:ascii="Arial" w:hAnsi="Arial" w:cs="Arial"/>
          <w:b/>
          <w:bCs/>
          <w:color w:val="00B050"/>
          <w:sz w:val="20"/>
          <w:szCs w:val="20"/>
          <w:shd w:val="clear" w:color="auto" w:fill="FFFFFF"/>
        </w:rPr>
        <w:t>group</w:t>
      </w:r>
      <w:r w:rsidRPr="00585364">
        <w:rPr>
          <w:rStyle w:val="apple-converted-space"/>
          <w:rFonts w:ascii="Arial" w:hAnsi="Arial" w:cs="Arial"/>
          <w:color w:val="00B050"/>
          <w:sz w:val="20"/>
          <w:szCs w:val="20"/>
          <w:shd w:val="clear" w:color="auto" w:fill="FFFFFF"/>
        </w:rPr>
        <w:t> </w:t>
      </w:r>
      <w:r w:rsidRPr="00585364">
        <w:rPr>
          <w:rFonts w:ascii="Arial" w:hAnsi="Arial" w:cs="Arial"/>
          <w:color w:val="00B050"/>
          <w:sz w:val="20"/>
          <w:szCs w:val="20"/>
          <w:shd w:val="clear" w:color="auto" w:fill="FFFFFF"/>
        </w:rPr>
        <w:t>in an experiment or study that does not receive treatment by the researchers and is then used as a benchmark to measure how the other tested subjects do</w:t>
      </w:r>
    </w:p>
    <w:p w:rsidR="00162A5E" w:rsidRPr="002547A0" w:rsidRDefault="00162A5E" w:rsidP="00162A5E">
      <w:pPr>
        <w:tabs>
          <w:tab w:val="left" w:pos="630"/>
        </w:tabs>
        <w:spacing w:after="0" w:line="240" w:lineRule="auto"/>
        <w:rPr>
          <w:rFonts w:ascii="Times New Roman" w:hAnsi="Times New Roman" w:cs="Times New Roman"/>
        </w:rPr>
      </w:pPr>
    </w:p>
    <w:p w:rsidR="00AA6601" w:rsidRDefault="0031081D" w:rsidP="00AA6601">
      <w:pPr>
        <w:numPr>
          <w:ilvl w:val="0"/>
          <w:numId w:val="7"/>
        </w:numPr>
        <w:tabs>
          <w:tab w:val="left" w:pos="630"/>
        </w:tabs>
        <w:spacing w:after="0" w:line="240" w:lineRule="auto"/>
        <w:rPr>
          <w:rFonts w:ascii="Times New Roman" w:hAnsi="Times New Roman" w:cs="Times New Roman"/>
        </w:rPr>
      </w:pPr>
      <w:r w:rsidRPr="002547A0">
        <w:rPr>
          <w:rFonts w:ascii="Times New Roman" w:hAnsi="Times New Roman" w:cs="Times New Roman"/>
        </w:rPr>
        <w:t>Be able to identify the key elements of a given experimental design (manipulated variable, responding, etc.)</w:t>
      </w:r>
    </w:p>
    <w:p w:rsidR="00AA6601" w:rsidRPr="00585364" w:rsidRDefault="00585364" w:rsidP="00585364">
      <w:pPr>
        <w:tabs>
          <w:tab w:val="left" w:pos="630"/>
        </w:tabs>
        <w:spacing w:after="0" w:line="240" w:lineRule="auto"/>
        <w:ind w:left="360"/>
        <w:rPr>
          <w:rFonts w:ascii="Times New Roman" w:hAnsi="Times New Roman" w:cs="Times New Roman"/>
          <w:color w:val="00B050"/>
        </w:rPr>
      </w:pPr>
      <w:r w:rsidRPr="00585364">
        <w:rPr>
          <w:rFonts w:ascii="Times New Roman" w:hAnsi="Times New Roman" w:cs="Times New Roman"/>
          <w:color w:val="00B050"/>
        </w:rPr>
        <w:t>Testable question and hypothesis</w:t>
      </w:r>
    </w:p>
    <w:p w:rsidR="00585364" w:rsidRPr="00585364" w:rsidRDefault="00585364" w:rsidP="00585364">
      <w:pPr>
        <w:tabs>
          <w:tab w:val="left" w:pos="630"/>
        </w:tabs>
        <w:spacing w:after="0" w:line="240" w:lineRule="auto"/>
        <w:ind w:left="360"/>
        <w:rPr>
          <w:rFonts w:ascii="Times New Roman" w:hAnsi="Times New Roman" w:cs="Times New Roman"/>
          <w:color w:val="00B050"/>
        </w:rPr>
      </w:pPr>
      <w:r w:rsidRPr="00585364">
        <w:rPr>
          <w:rFonts w:ascii="Times New Roman" w:hAnsi="Times New Roman" w:cs="Times New Roman"/>
          <w:color w:val="00B050"/>
        </w:rPr>
        <w:t>Definable MV and RV, controlled variables, experimental control (group), well thought out procedure, is both valid and reliable</w:t>
      </w:r>
    </w:p>
    <w:p w:rsidR="00AA6601" w:rsidRDefault="00AA6601" w:rsidP="00AA6601">
      <w:pPr>
        <w:tabs>
          <w:tab w:val="left" w:pos="630"/>
        </w:tabs>
        <w:spacing w:after="0" w:line="240" w:lineRule="auto"/>
        <w:rPr>
          <w:rFonts w:ascii="Times New Roman" w:hAnsi="Times New Roman" w:cs="Times New Roman"/>
        </w:rPr>
      </w:pPr>
    </w:p>
    <w:p w:rsidR="00AA6601" w:rsidRPr="00AA6601" w:rsidRDefault="00AA6601" w:rsidP="00AA6601">
      <w:pPr>
        <w:numPr>
          <w:ilvl w:val="0"/>
          <w:numId w:val="7"/>
        </w:numPr>
        <w:tabs>
          <w:tab w:val="left" w:pos="630"/>
        </w:tabs>
        <w:spacing w:after="0" w:line="240" w:lineRule="auto"/>
        <w:rPr>
          <w:rFonts w:ascii="Times New Roman" w:hAnsi="Times New Roman" w:cs="Times New Roman"/>
        </w:rPr>
      </w:pPr>
      <w:r>
        <w:rPr>
          <w:rFonts w:ascii="Times New Roman" w:hAnsi="Times New Roman" w:cs="Times New Roman"/>
        </w:rPr>
        <w:t>In terms of an experimental design what is the difference between reliability and validity?</w:t>
      </w:r>
    </w:p>
    <w:p w:rsidR="00162A5E" w:rsidRPr="00C31983" w:rsidRDefault="00C31983" w:rsidP="00C31983">
      <w:pPr>
        <w:tabs>
          <w:tab w:val="left" w:pos="630"/>
        </w:tabs>
        <w:spacing w:after="0" w:line="240" w:lineRule="auto"/>
        <w:ind w:left="360"/>
        <w:rPr>
          <w:rFonts w:ascii="Times New Roman" w:hAnsi="Times New Roman" w:cs="Times New Roman"/>
          <w:color w:val="00B050"/>
        </w:rPr>
      </w:pPr>
      <w:r w:rsidRPr="00C31983">
        <w:rPr>
          <w:rFonts w:ascii="Times New Roman" w:hAnsi="Times New Roman" w:cs="Times New Roman"/>
          <w:color w:val="00B050"/>
        </w:rPr>
        <w:t>Validity means that the experimental design is set up to test or answer the question investigated and that all variables are controlled except for the MV.  Reliability means that the investigation can be repeated with consistent results.</w:t>
      </w:r>
    </w:p>
    <w:p w:rsidR="00162A5E" w:rsidRDefault="00162A5E" w:rsidP="00F33F3C">
      <w:pPr>
        <w:pStyle w:val="Default"/>
        <w:tabs>
          <w:tab w:val="left" w:pos="630"/>
        </w:tabs>
        <w:rPr>
          <w:b/>
          <w:bCs/>
          <w:sz w:val="23"/>
          <w:szCs w:val="23"/>
        </w:rPr>
      </w:pPr>
    </w:p>
    <w:p w:rsidR="0031081D" w:rsidRPr="0031081D" w:rsidRDefault="0031081D" w:rsidP="00F33F3C">
      <w:pPr>
        <w:tabs>
          <w:tab w:val="left" w:pos="630"/>
        </w:tabs>
        <w:spacing w:after="0" w:line="240" w:lineRule="auto"/>
        <w:rPr>
          <w:rFonts w:ascii="Times New Roman" w:hAnsi="Times New Roman" w:cs="Times New Roman"/>
          <w:b/>
        </w:rPr>
      </w:pPr>
      <w:r w:rsidRPr="002547A0">
        <w:rPr>
          <w:rFonts w:ascii="Times New Roman" w:hAnsi="Times New Roman" w:cs="Times New Roman"/>
          <w:b/>
        </w:rPr>
        <w:t>Review Questions from Chapter 1:</w:t>
      </w:r>
    </w:p>
    <w:p w:rsidR="0031081D" w:rsidRDefault="0031081D" w:rsidP="00F33F3C">
      <w:pPr>
        <w:pStyle w:val="Default"/>
        <w:tabs>
          <w:tab w:val="left" w:pos="630"/>
        </w:tabs>
        <w:rPr>
          <w:b/>
          <w:bCs/>
          <w:sz w:val="23"/>
          <w:szCs w:val="23"/>
        </w:rPr>
      </w:pPr>
    </w:p>
    <w:p w:rsidR="00BC2F5D" w:rsidRPr="00B02184" w:rsidRDefault="00BC2F5D" w:rsidP="00F33F3C">
      <w:pPr>
        <w:pStyle w:val="Default"/>
        <w:tabs>
          <w:tab w:val="left" w:pos="630"/>
        </w:tabs>
        <w:rPr>
          <w:b/>
          <w:bCs/>
          <w:sz w:val="23"/>
          <w:szCs w:val="23"/>
        </w:rPr>
      </w:pPr>
      <w:r>
        <w:rPr>
          <w:b/>
          <w:bCs/>
          <w:sz w:val="23"/>
          <w:szCs w:val="23"/>
        </w:rPr>
        <w:t xml:space="preserve">For each experiment below, identify the manipulated variable, responding variable, control group and any controlled variables. </w:t>
      </w:r>
    </w:p>
    <w:p w:rsidR="00BC2F5D" w:rsidRDefault="00BC2F5D" w:rsidP="00F33F3C">
      <w:pPr>
        <w:pStyle w:val="Default"/>
        <w:numPr>
          <w:ilvl w:val="0"/>
          <w:numId w:val="6"/>
        </w:numPr>
        <w:tabs>
          <w:tab w:val="left" w:pos="630"/>
        </w:tabs>
        <w:rPr>
          <w:sz w:val="23"/>
          <w:szCs w:val="23"/>
        </w:rPr>
      </w:pPr>
      <w:r>
        <w:rPr>
          <w:sz w:val="23"/>
          <w:szCs w:val="23"/>
        </w:rPr>
        <w:t xml:space="preserve">A student wanted to test how the mass of a paper airplane affected the distance it would fly. Paper clips were added before each test flight. As each paper clip was added, the plane was tested to determine how far it would fly. </w:t>
      </w:r>
    </w:p>
    <w:p w:rsidR="00BC2F5D" w:rsidRPr="00AA6601" w:rsidRDefault="00BC2F5D" w:rsidP="00F33F3C">
      <w:pPr>
        <w:pStyle w:val="Default"/>
        <w:tabs>
          <w:tab w:val="left" w:pos="630"/>
        </w:tabs>
        <w:ind w:left="720"/>
        <w:rPr>
          <w:sz w:val="23"/>
          <w:szCs w:val="23"/>
        </w:rPr>
      </w:pPr>
    </w:p>
    <w:p w:rsidR="00BC2F5D" w:rsidRPr="00B02184" w:rsidRDefault="00BC2F5D" w:rsidP="00B02184">
      <w:pPr>
        <w:pStyle w:val="Default"/>
        <w:tabs>
          <w:tab w:val="left" w:pos="630"/>
        </w:tabs>
        <w:ind w:firstLine="720"/>
        <w:rPr>
          <w:bCs/>
          <w:sz w:val="23"/>
          <w:szCs w:val="23"/>
        </w:rPr>
      </w:pPr>
      <w:r w:rsidRPr="00AA6601">
        <w:rPr>
          <w:bCs/>
          <w:sz w:val="23"/>
          <w:szCs w:val="23"/>
        </w:rPr>
        <w:t>Manipulated variable ______</w:t>
      </w:r>
      <w:r w:rsidR="00C31983" w:rsidRPr="00DF7F64">
        <w:rPr>
          <w:bCs/>
          <w:color w:val="00B050"/>
          <w:sz w:val="23"/>
          <w:szCs w:val="23"/>
        </w:rPr>
        <w:t>mass of paperclip</w:t>
      </w:r>
      <w:r w:rsidRPr="00AA6601">
        <w:rPr>
          <w:bCs/>
          <w:sz w:val="23"/>
          <w:szCs w:val="23"/>
        </w:rPr>
        <w:t>__________</w:t>
      </w:r>
    </w:p>
    <w:p w:rsidR="006B3A94" w:rsidRPr="00AA6601" w:rsidRDefault="00BC2F5D" w:rsidP="00AA6601">
      <w:pPr>
        <w:pStyle w:val="Default"/>
        <w:tabs>
          <w:tab w:val="left" w:pos="630"/>
        </w:tabs>
        <w:ind w:firstLine="720"/>
        <w:rPr>
          <w:sz w:val="23"/>
          <w:szCs w:val="23"/>
        </w:rPr>
      </w:pPr>
      <w:r w:rsidRPr="00AA6601">
        <w:rPr>
          <w:bCs/>
          <w:sz w:val="23"/>
          <w:szCs w:val="23"/>
        </w:rPr>
        <w:t>Responding variable _____</w:t>
      </w:r>
      <w:r w:rsidR="00C31983" w:rsidRPr="00DF7F64">
        <w:rPr>
          <w:bCs/>
          <w:color w:val="00B050"/>
          <w:sz w:val="23"/>
          <w:szCs w:val="23"/>
        </w:rPr>
        <w:t xml:space="preserve">distance </w:t>
      </w:r>
      <w:r w:rsidR="00DF7F64" w:rsidRPr="00DF7F64">
        <w:rPr>
          <w:bCs/>
          <w:color w:val="00B050"/>
          <w:sz w:val="23"/>
          <w:szCs w:val="23"/>
        </w:rPr>
        <w:t>plane travels</w:t>
      </w:r>
      <w:r w:rsidRPr="00AA6601">
        <w:rPr>
          <w:bCs/>
          <w:sz w:val="23"/>
          <w:szCs w:val="23"/>
        </w:rPr>
        <w:t xml:space="preserve">_____________ </w:t>
      </w:r>
    </w:p>
    <w:p w:rsidR="006B3A94" w:rsidRPr="00B02184" w:rsidRDefault="00BC2F5D" w:rsidP="00B02184">
      <w:pPr>
        <w:pStyle w:val="Default"/>
        <w:tabs>
          <w:tab w:val="left" w:pos="630"/>
        </w:tabs>
        <w:ind w:firstLine="720"/>
        <w:rPr>
          <w:sz w:val="23"/>
          <w:szCs w:val="23"/>
        </w:rPr>
      </w:pPr>
      <w:r w:rsidRPr="00AA6601">
        <w:rPr>
          <w:bCs/>
          <w:sz w:val="23"/>
          <w:szCs w:val="23"/>
        </w:rPr>
        <w:t>Control</w:t>
      </w:r>
      <w:r w:rsidR="006B3A94" w:rsidRPr="00AA6601">
        <w:rPr>
          <w:bCs/>
          <w:sz w:val="23"/>
          <w:szCs w:val="23"/>
        </w:rPr>
        <w:t xml:space="preserve"> group</w:t>
      </w:r>
      <w:r w:rsidRPr="00AA6601">
        <w:rPr>
          <w:bCs/>
          <w:sz w:val="23"/>
          <w:szCs w:val="23"/>
        </w:rPr>
        <w:t xml:space="preserve"> _____</w:t>
      </w:r>
      <w:r w:rsidR="00DF7F64" w:rsidRPr="00DF7F64">
        <w:rPr>
          <w:bCs/>
          <w:color w:val="00B050"/>
          <w:sz w:val="23"/>
          <w:szCs w:val="23"/>
        </w:rPr>
        <w:t>paper airplane w/o paperclip</w:t>
      </w:r>
      <w:r w:rsidRPr="00AA6601">
        <w:rPr>
          <w:bCs/>
          <w:sz w:val="23"/>
          <w:szCs w:val="23"/>
        </w:rPr>
        <w:t xml:space="preserve">____________ </w:t>
      </w:r>
    </w:p>
    <w:p w:rsidR="00DF7F64" w:rsidRDefault="00BC2F5D" w:rsidP="00162A5E">
      <w:pPr>
        <w:pStyle w:val="Default"/>
        <w:tabs>
          <w:tab w:val="left" w:pos="630"/>
        </w:tabs>
        <w:ind w:firstLine="720"/>
        <w:rPr>
          <w:bCs/>
          <w:sz w:val="23"/>
          <w:szCs w:val="23"/>
        </w:rPr>
      </w:pPr>
      <w:r w:rsidRPr="00AA6601">
        <w:rPr>
          <w:bCs/>
          <w:sz w:val="23"/>
          <w:szCs w:val="23"/>
        </w:rPr>
        <w:t>Co</w:t>
      </w:r>
      <w:r w:rsidR="006B3A94" w:rsidRPr="00AA6601">
        <w:rPr>
          <w:bCs/>
          <w:sz w:val="23"/>
          <w:szCs w:val="23"/>
        </w:rPr>
        <w:t xml:space="preserve">ntrolled Variables </w:t>
      </w:r>
    </w:p>
    <w:p w:rsidR="006B3A94" w:rsidRDefault="00742CC5" w:rsidP="00162A5E">
      <w:pPr>
        <w:pStyle w:val="Default"/>
        <w:tabs>
          <w:tab w:val="left" w:pos="630"/>
        </w:tabs>
        <w:ind w:firstLine="720"/>
        <w:rPr>
          <w:bCs/>
          <w:color w:val="00B050"/>
          <w:sz w:val="23"/>
          <w:szCs w:val="23"/>
        </w:rPr>
      </w:pPr>
      <w:r>
        <w:rPr>
          <w:bCs/>
          <w:color w:val="00B050"/>
          <w:sz w:val="23"/>
          <w:szCs w:val="23"/>
        </w:rPr>
        <w:t>The s</w:t>
      </w:r>
      <w:r w:rsidR="00DF7F64" w:rsidRPr="00DF7F64">
        <w:rPr>
          <w:bCs/>
          <w:color w:val="00B050"/>
          <w:sz w:val="23"/>
          <w:szCs w:val="23"/>
        </w:rPr>
        <w:t>ame airplane design, same force applied to launch, same launch technique</w:t>
      </w:r>
      <w:r w:rsidR="00DF7F64">
        <w:rPr>
          <w:bCs/>
          <w:color w:val="00B050"/>
          <w:sz w:val="23"/>
          <w:szCs w:val="23"/>
        </w:rPr>
        <w:t>, same wind speed</w:t>
      </w:r>
      <w:r w:rsidR="00B02184">
        <w:rPr>
          <w:bCs/>
          <w:color w:val="00B050"/>
          <w:sz w:val="23"/>
          <w:szCs w:val="23"/>
        </w:rPr>
        <w:t xml:space="preserve"> </w:t>
      </w:r>
      <w:r w:rsidR="00DF7F64">
        <w:rPr>
          <w:bCs/>
          <w:color w:val="00B050"/>
          <w:sz w:val="23"/>
          <w:szCs w:val="23"/>
        </w:rPr>
        <w:t>outside, etc.</w:t>
      </w:r>
    </w:p>
    <w:p w:rsidR="00BE0AD3" w:rsidRPr="00DF7F64" w:rsidRDefault="00BE0AD3" w:rsidP="00162A5E">
      <w:pPr>
        <w:pStyle w:val="Default"/>
        <w:tabs>
          <w:tab w:val="left" w:pos="630"/>
        </w:tabs>
        <w:ind w:firstLine="720"/>
        <w:rPr>
          <w:bCs/>
          <w:color w:val="00B050"/>
          <w:sz w:val="23"/>
          <w:szCs w:val="23"/>
        </w:rPr>
      </w:pPr>
    </w:p>
    <w:p w:rsidR="00BC2F5D" w:rsidRPr="00AA6601" w:rsidRDefault="00BC2F5D" w:rsidP="00F33F3C">
      <w:pPr>
        <w:pStyle w:val="Default"/>
        <w:numPr>
          <w:ilvl w:val="0"/>
          <w:numId w:val="6"/>
        </w:numPr>
        <w:tabs>
          <w:tab w:val="left" w:pos="630"/>
        </w:tabs>
        <w:rPr>
          <w:sz w:val="23"/>
          <w:szCs w:val="23"/>
        </w:rPr>
      </w:pPr>
      <w:r w:rsidRPr="00AA6601">
        <w:rPr>
          <w:sz w:val="23"/>
          <w:szCs w:val="23"/>
        </w:rPr>
        <w:t xml:space="preserve">Two groups of students were tested to compare their speed working math problems. Each group was given the same problems. One group used calculators and the other group computed without calculators. </w:t>
      </w:r>
    </w:p>
    <w:p w:rsidR="006B3A94" w:rsidRPr="00AA6601" w:rsidRDefault="006B3A94" w:rsidP="00F33F3C">
      <w:pPr>
        <w:pStyle w:val="Default"/>
        <w:tabs>
          <w:tab w:val="left" w:pos="630"/>
        </w:tabs>
        <w:ind w:left="720"/>
        <w:rPr>
          <w:bCs/>
          <w:sz w:val="23"/>
          <w:szCs w:val="23"/>
        </w:rPr>
      </w:pPr>
    </w:p>
    <w:p w:rsidR="006B3A94" w:rsidRPr="00BE0AD3" w:rsidRDefault="006B3A94" w:rsidP="00F33F3C">
      <w:pPr>
        <w:pStyle w:val="Default"/>
        <w:tabs>
          <w:tab w:val="left" w:pos="630"/>
        </w:tabs>
        <w:ind w:left="720"/>
        <w:rPr>
          <w:bCs/>
          <w:color w:val="00B050"/>
          <w:sz w:val="23"/>
          <w:szCs w:val="23"/>
        </w:rPr>
      </w:pPr>
      <w:r w:rsidRPr="00AA6601">
        <w:rPr>
          <w:bCs/>
          <w:sz w:val="23"/>
          <w:szCs w:val="23"/>
        </w:rPr>
        <w:t>Manipulated variable</w:t>
      </w:r>
      <w:r w:rsidR="00BE0AD3">
        <w:rPr>
          <w:bCs/>
          <w:sz w:val="23"/>
          <w:szCs w:val="23"/>
        </w:rPr>
        <w:t>:</w:t>
      </w:r>
      <w:r w:rsidRPr="00AA6601">
        <w:rPr>
          <w:bCs/>
          <w:sz w:val="23"/>
          <w:szCs w:val="23"/>
        </w:rPr>
        <w:t xml:space="preserve"> </w:t>
      </w:r>
      <w:r w:rsidR="00BE0AD3" w:rsidRPr="00BE0AD3">
        <w:rPr>
          <w:bCs/>
          <w:color w:val="00B050"/>
          <w:sz w:val="23"/>
          <w:szCs w:val="23"/>
        </w:rPr>
        <w:t>Use of calculators for making calculations</w:t>
      </w:r>
    </w:p>
    <w:p w:rsidR="006B3A94" w:rsidRPr="00AA6601" w:rsidRDefault="006B3A94" w:rsidP="00F33F3C">
      <w:pPr>
        <w:pStyle w:val="Default"/>
        <w:tabs>
          <w:tab w:val="left" w:pos="630"/>
        </w:tabs>
        <w:ind w:left="720"/>
        <w:rPr>
          <w:sz w:val="23"/>
          <w:szCs w:val="23"/>
        </w:rPr>
      </w:pPr>
      <w:r w:rsidRPr="00AA6601">
        <w:rPr>
          <w:bCs/>
          <w:sz w:val="23"/>
          <w:szCs w:val="23"/>
        </w:rPr>
        <w:t xml:space="preserve"> </w:t>
      </w:r>
    </w:p>
    <w:p w:rsidR="006B3A94" w:rsidRPr="00BE0AD3" w:rsidRDefault="006B3A94" w:rsidP="00F33F3C">
      <w:pPr>
        <w:pStyle w:val="Default"/>
        <w:tabs>
          <w:tab w:val="left" w:pos="630"/>
        </w:tabs>
        <w:ind w:left="720"/>
        <w:rPr>
          <w:color w:val="00B050"/>
          <w:sz w:val="23"/>
          <w:szCs w:val="23"/>
        </w:rPr>
      </w:pPr>
      <w:r w:rsidRPr="00AA6601">
        <w:rPr>
          <w:bCs/>
          <w:sz w:val="23"/>
          <w:szCs w:val="23"/>
        </w:rPr>
        <w:t>Responding variable</w:t>
      </w:r>
      <w:r w:rsidR="00BE0AD3">
        <w:rPr>
          <w:bCs/>
          <w:sz w:val="23"/>
          <w:szCs w:val="23"/>
        </w:rPr>
        <w:t>:</w:t>
      </w:r>
      <w:r w:rsidRPr="00AA6601">
        <w:rPr>
          <w:bCs/>
          <w:sz w:val="23"/>
          <w:szCs w:val="23"/>
        </w:rPr>
        <w:t xml:space="preserve"> </w:t>
      </w:r>
      <w:r w:rsidR="00BE0AD3" w:rsidRPr="00BE0AD3">
        <w:rPr>
          <w:bCs/>
          <w:color w:val="00B050"/>
          <w:sz w:val="23"/>
          <w:szCs w:val="23"/>
        </w:rPr>
        <w:t>speed for doing math problems</w:t>
      </w:r>
      <w:r w:rsidRPr="00BE0AD3">
        <w:rPr>
          <w:bCs/>
          <w:color w:val="00B050"/>
          <w:sz w:val="23"/>
          <w:szCs w:val="23"/>
        </w:rPr>
        <w:t xml:space="preserve"> </w:t>
      </w:r>
    </w:p>
    <w:p w:rsidR="006B3A94" w:rsidRPr="00BE0AD3" w:rsidRDefault="006B3A94" w:rsidP="00F33F3C">
      <w:pPr>
        <w:pStyle w:val="Default"/>
        <w:tabs>
          <w:tab w:val="left" w:pos="630"/>
        </w:tabs>
        <w:ind w:left="720"/>
        <w:rPr>
          <w:bCs/>
          <w:color w:val="00B050"/>
          <w:sz w:val="23"/>
          <w:szCs w:val="23"/>
        </w:rPr>
      </w:pPr>
    </w:p>
    <w:p w:rsidR="006B3A94" w:rsidRPr="00AA6601" w:rsidRDefault="00BE0AD3" w:rsidP="00F33F3C">
      <w:pPr>
        <w:pStyle w:val="Default"/>
        <w:tabs>
          <w:tab w:val="left" w:pos="630"/>
        </w:tabs>
        <w:ind w:left="720"/>
        <w:rPr>
          <w:sz w:val="23"/>
          <w:szCs w:val="23"/>
        </w:rPr>
      </w:pPr>
      <w:r>
        <w:rPr>
          <w:bCs/>
          <w:sz w:val="23"/>
          <w:szCs w:val="23"/>
        </w:rPr>
        <w:t>Control group: group</w:t>
      </w:r>
      <w:r w:rsidR="00DF7F64">
        <w:rPr>
          <w:bCs/>
          <w:sz w:val="23"/>
          <w:szCs w:val="23"/>
        </w:rPr>
        <w:t xml:space="preserve">- </w:t>
      </w:r>
      <w:r w:rsidR="00DF7F64" w:rsidRPr="00742CC5">
        <w:rPr>
          <w:bCs/>
          <w:color w:val="00B050"/>
          <w:sz w:val="23"/>
          <w:szCs w:val="23"/>
        </w:rPr>
        <w:t xml:space="preserve">w/o/ </w:t>
      </w:r>
      <w:r w:rsidRPr="00742CC5">
        <w:rPr>
          <w:bCs/>
          <w:color w:val="00B050"/>
          <w:sz w:val="23"/>
          <w:szCs w:val="23"/>
        </w:rPr>
        <w:t>calculators</w:t>
      </w:r>
      <w:r w:rsidR="006B3A94" w:rsidRPr="00742CC5">
        <w:rPr>
          <w:bCs/>
          <w:color w:val="00B050"/>
          <w:sz w:val="23"/>
          <w:szCs w:val="23"/>
        </w:rPr>
        <w:t xml:space="preserve"> </w:t>
      </w:r>
    </w:p>
    <w:p w:rsidR="006B3A94" w:rsidRPr="00AA6601" w:rsidRDefault="006B3A94" w:rsidP="00F33F3C">
      <w:pPr>
        <w:pStyle w:val="Default"/>
        <w:tabs>
          <w:tab w:val="left" w:pos="630"/>
        </w:tabs>
        <w:ind w:left="720"/>
        <w:rPr>
          <w:bCs/>
          <w:sz w:val="23"/>
          <w:szCs w:val="23"/>
        </w:rPr>
      </w:pPr>
    </w:p>
    <w:p w:rsidR="006B3A94" w:rsidRPr="00AA6601" w:rsidRDefault="00BE0AD3" w:rsidP="00F33F3C">
      <w:pPr>
        <w:pStyle w:val="Default"/>
        <w:tabs>
          <w:tab w:val="left" w:pos="630"/>
        </w:tabs>
        <w:ind w:left="720"/>
        <w:rPr>
          <w:bCs/>
          <w:sz w:val="23"/>
          <w:szCs w:val="23"/>
        </w:rPr>
      </w:pPr>
      <w:r>
        <w:rPr>
          <w:bCs/>
          <w:sz w:val="23"/>
          <w:szCs w:val="23"/>
        </w:rPr>
        <w:t xml:space="preserve">Controlled Variables:  </w:t>
      </w:r>
      <w:r w:rsidR="00742CC5" w:rsidRPr="00742CC5">
        <w:rPr>
          <w:bCs/>
          <w:color w:val="00B050"/>
          <w:sz w:val="23"/>
          <w:szCs w:val="23"/>
        </w:rPr>
        <w:t>Same problems, same testing environment, same math background.</w:t>
      </w:r>
    </w:p>
    <w:p w:rsidR="006B3A94" w:rsidRDefault="006B3A94" w:rsidP="00F33F3C">
      <w:pPr>
        <w:pStyle w:val="Default"/>
        <w:tabs>
          <w:tab w:val="left" w:pos="630"/>
        </w:tabs>
        <w:ind w:left="720"/>
        <w:rPr>
          <w:sz w:val="23"/>
          <w:szCs w:val="23"/>
        </w:rPr>
      </w:pPr>
    </w:p>
    <w:p w:rsidR="006B3A94" w:rsidRDefault="006B3A94" w:rsidP="00F33F3C">
      <w:pPr>
        <w:pStyle w:val="Default"/>
        <w:numPr>
          <w:ilvl w:val="0"/>
          <w:numId w:val="6"/>
        </w:numPr>
        <w:tabs>
          <w:tab w:val="left" w:pos="630"/>
        </w:tabs>
        <w:rPr>
          <w:sz w:val="23"/>
          <w:szCs w:val="23"/>
        </w:rPr>
      </w:pPr>
      <w:r>
        <w:rPr>
          <w:sz w:val="23"/>
          <w:szCs w:val="23"/>
        </w:rPr>
        <w:t>Larry was told that a certain muscle cream was the newest best thing on the market and claims to double a person’s muscle power when used as part of a muscle-building workout.  Interested in this product, he buys the special muscle cream and recruits Patrick and SpongeBob to help him with an experiment.  Larry develops a special marshmallow weight-lifting program for Patrick and SpongeBob.  He meets with them once every day for a period of 2 weeks and keeps track of their results.  Before each session Patrick’s arms and back are lathered in muscle cream, while SpongeBob’s arms and back are lathered with the regular lotion.  Muscle power is measured using a “Muscle O’meter.”</w:t>
      </w:r>
    </w:p>
    <w:tbl>
      <w:tblPr>
        <w:tblStyle w:val="TableGrid"/>
        <w:tblpPr w:leftFromText="180" w:rightFromText="180" w:vertAnchor="text" w:horzAnchor="margin" w:tblpXSpec="right" w:tblpY="171"/>
        <w:tblW w:w="0" w:type="auto"/>
        <w:tblLook w:val="04A0" w:firstRow="1" w:lastRow="0" w:firstColumn="1" w:lastColumn="0" w:noHBand="0" w:noVBand="1"/>
      </w:tblPr>
      <w:tblGrid>
        <w:gridCol w:w="1350"/>
        <w:gridCol w:w="1131"/>
        <w:gridCol w:w="1389"/>
      </w:tblGrid>
      <w:tr w:rsidR="006B3A94" w:rsidTr="00F33F3C">
        <w:tc>
          <w:tcPr>
            <w:tcW w:w="1350" w:type="dxa"/>
          </w:tcPr>
          <w:p w:rsidR="006B3A94" w:rsidRPr="006B3A94" w:rsidRDefault="006B3A94" w:rsidP="00F33F3C">
            <w:pPr>
              <w:pStyle w:val="Default"/>
              <w:tabs>
                <w:tab w:val="left" w:pos="630"/>
              </w:tabs>
              <w:rPr>
                <w:b/>
                <w:sz w:val="23"/>
                <w:szCs w:val="23"/>
              </w:rPr>
            </w:pPr>
            <w:r w:rsidRPr="006B3A94">
              <w:rPr>
                <w:b/>
                <w:sz w:val="23"/>
                <w:szCs w:val="23"/>
              </w:rPr>
              <w:t>Time</w:t>
            </w:r>
          </w:p>
        </w:tc>
        <w:tc>
          <w:tcPr>
            <w:tcW w:w="1131" w:type="dxa"/>
          </w:tcPr>
          <w:p w:rsidR="006B3A94" w:rsidRPr="006B3A94" w:rsidRDefault="006B3A94" w:rsidP="00F33F3C">
            <w:pPr>
              <w:pStyle w:val="Default"/>
              <w:tabs>
                <w:tab w:val="left" w:pos="630"/>
              </w:tabs>
              <w:rPr>
                <w:b/>
                <w:sz w:val="23"/>
                <w:szCs w:val="23"/>
              </w:rPr>
            </w:pPr>
            <w:r>
              <w:rPr>
                <w:b/>
                <w:sz w:val="23"/>
                <w:szCs w:val="23"/>
              </w:rPr>
              <w:t>Patrick</w:t>
            </w:r>
          </w:p>
        </w:tc>
        <w:tc>
          <w:tcPr>
            <w:tcW w:w="1389" w:type="dxa"/>
          </w:tcPr>
          <w:p w:rsidR="006B3A94" w:rsidRPr="006B3A94" w:rsidRDefault="006B3A94" w:rsidP="00F33F3C">
            <w:pPr>
              <w:pStyle w:val="Default"/>
              <w:tabs>
                <w:tab w:val="left" w:pos="630"/>
              </w:tabs>
              <w:rPr>
                <w:b/>
                <w:sz w:val="23"/>
                <w:szCs w:val="23"/>
              </w:rPr>
            </w:pPr>
            <w:r>
              <w:rPr>
                <w:b/>
                <w:sz w:val="23"/>
                <w:szCs w:val="23"/>
              </w:rPr>
              <w:t>SpongeBob</w:t>
            </w:r>
          </w:p>
        </w:tc>
      </w:tr>
      <w:tr w:rsidR="006B3A94" w:rsidTr="00F33F3C">
        <w:tc>
          <w:tcPr>
            <w:tcW w:w="1350" w:type="dxa"/>
          </w:tcPr>
          <w:p w:rsidR="006B3A94" w:rsidRDefault="006B3A94" w:rsidP="00F33F3C">
            <w:pPr>
              <w:pStyle w:val="Default"/>
              <w:tabs>
                <w:tab w:val="left" w:pos="630"/>
              </w:tabs>
              <w:rPr>
                <w:sz w:val="23"/>
                <w:szCs w:val="23"/>
              </w:rPr>
            </w:pPr>
            <w:r>
              <w:rPr>
                <w:sz w:val="23"/>
                <w:szCs w:val="23"/>
              </w:rPr>
              <w:t>Initial Amount</w:t>
            </w:r>
          </w:p>
        </w:tc>
        <w:tc>
          <w:tcPr>
            <w:tcW w:w="1131" w:type="dxa"/>
          </w:tcPr>
          <w:p w:rsidR="006B3A94" w:rsidRDefault="006B3A94" w:rsidP="00F33F3C">
            <w:pPr>
              <w:pStyle w:val="Default"/>
              <w:tabs>
                <w:tab w:val="left" w:pos="630"/>
              </w:tabs>
              <w:rPr>
                <w:sz w:val="23"/>
                <w:szCs w:val="23"/>
              </w:rPr>
            </w:pPr>
            <w:r>
              <w:rPr>
                <w:sz w:val="23"/>
                <w:szCs w:val="23"/>
              </w:rPr>
              <w:t>18</w:t>
            </w:r>
          </w:p>
        </w:tc>
        <w:tc>
          <w:tcPr>
            <w:tcW w:w="1389" w:type="dxa"/>
          </w:tcPr>
          <w:p w:rsidR="006B3A94" w:rsidRDefault="006B3A94" w:rsidP="00F33F3C">
            <w:pPr>
              <w:pStyle w:val="Default"/>
              <w:tabs>
                <w:tab w:val="left" w:pos="630"/>
              </w:tabs>
              <w:rPr>
                <w:sz w:val="23"/>
                <w:szCs w:val="23"/>
              </w:rPr>
            </w:pPr>
            <w:r>
              <w:rPr>
                <w:sz w:val="23"/>
                <w:szCs w:val="23"/>
              </w:rPr>
              <w:t>5</w:t>
            </w:r>
          </w:p>
        </w:tc>
      </w:tr>
      <w:tr w:rsidR="006B3A94" w:rsidTr="00F33F3C">
        <w:tc>
          <w:tcPr>
            <w:tcW w:w="1350" w:type="dxa"/>
          </w:tcPr>
          <w:p w:rsidR="006B3A94" w:rsidRDefault="006B3A94" w:rsidP="00F33F3C">
            <w:pPr>
              <w:pStyle w:val="Default"/>
              <w:tabs>
                <w:tab w:val="left" w:pos="630"/>
              </w:tabs>
              <w:rPr>
                <w:sz w:val="23"/>
                <w:szCs w:val="23"/>
              </w:rPr>
            </w:pPr>
            <w:r>
              <w:rPr>
                <w:sz w:val="23"/>
                <w:szCs w:val="23"/>
              </w:rPr>
              <w:t>After 1 wk</w:t>
            </w:r>
          </w:p>
        </w:tc>
        <w:tc>
          <w:tcPr>
            <w:tcW w:w="1131" w:type="dxa"/>
          </w:tcPr>
          <w:p w:rsidR="006B3A94" w:rsidRDefault="006B3A94" w:rsidP="00F33F3C">
            <w:pPr>
              <w:pStyle w:val="Default"/>
              <w:tabs>
                <w:tab w:val="left" w:pos="630"/>
              </w:tabs>
              <w:rPr>
                <w:sz w:val="23"/>
                <w:szCs w:val="23"/>
              </w:rPr>
            </w:pPr>
            <w:r>
              <w:rPr>
                <w:sz w:val="23"/>
                <w:szCs w:val="23"/>
              </w:rPr>
              <w:t>24</w:t>
            </w:r>
          </w:p>
          <w:p w:rsidR="0031081D" w:rsidRDefault="0031081D" w:rsidP="00F33F3C">
            <w:pPr>
              <w:pStyle w:val="Default"/>
              <w:tabs>
                <w:tab w:val="left" w:pos="630"/>
              </w:tabs>
              <w:rPr>
                <w:sz w:val="23"/>
                <w:szCs w:val="23"/>
              </w:rPr>
            </w:pPr>
          </w:p>
        </w:tc>
        <w:tc>
          <w:tcPr>
            <w:tcW w:w="1389" w:type="dxa"/>
          </w:tcPr>
          <w:p w:rsidR="006B3A94" w:rsidRDefault="006B3A94" w:rsidP="00F33F3C">
            <w:pPr>
              <w:pStyle w:val="Default"/>
              <w:tabs>
                <w:tab w:val="left" w:pos="630"/>
              </w:tabs>
              <w:rPr>
                <w:sz w:val="23"/>
                <w:szCs w:val="23"/>
              </w:rPr>
            </w:pPr>
            <w:r>
              <w:rPr>
                <w:sz w:val="23"/>
                <w:szCs w:val="23"/>
              </w:rPr>
              <w:t>9</w:t>
            </w:r>
          </w:p>
        </w:tc>
      </w:tr>
      <w:tr w:rsidR="006B3A94" w:rsidTr="00F33F3C">
        <w:tc>
          <w:tcPr>
            <w:tcW w:w="1350" w:type="dxa"/>
          </w:tcPr>
          <w:p w:rsidR="006B3A94" w:rsidRDefault="006B3A94" w:rsidP="00F33F3C">
            <w:pPr>
              <w:pStyle w:val="Default"/>
              <w:tabs>
                <w:tab w:val="left" w:pos="630"/>
              </w:tabs>
              <w:rPr>
                <w:sz w:val="23"/>
                <w:szCs w:val="23"/>
              </w:rPr>
            </w:pPr>
            <w:r>
              <w:rPr>
                <w:sz w:val="23"/>
                <w:szCs w:val="23"/>
              </w:rPr>
              <w:t>After 2 wks</w:t>
            </w:r>
          </w:p>
        </w:tc>
        <w:tc>
          <w:tcPr>
            <w:tcW w:w="1131" w:type="dxa"/>
          </w:tcPr>
          <w:p w:rsidR="006B3A94" w:rsidRDefault="006B3A94" w:rsidP="00F33F3C">
            <w:pPr>
              <w:pStyle w:val="Default"/>
              <w:tabs>
                <w:tab w:val="left" w:pos="630"/>
              </w:tabs>
              <w:rPr>
                <w:sz w:val="23"/>
                <w:szCs w:val="23"/>
              </w:rPr>
            </w:pPr>
            <w:r>
              <w:rPr>
                <w:sz w:val="23"/>
                <w:szCs w:val="23"/>
              </w:rPr>
              <w:t>33</w:t>
            </w:r>
          </w:p>
          <w:p w:rsidR="0031081D" w:rsidRDefault="0031081D" w:rsidP="00F33F3C">
            <w:pPr>
              <w:pStyle w:val="Default"/>
              <w:tabs>
                <w:tab w:val="left" w:pos="630"/>
              </w:tabs>
              <w:rPr>
                <w:sz w:val="23"/>
                <w:szCs w:val="23"/>
              </w:rPr>
            </w:pPr>
          </w:p>
        </w:tc>
        <w:tc>
          <w:tcPr>
            <w:tcW w:w="1389" w:type="dxa"/>
          </w:tcPr>
          <w:p w:rsidR="006B3A94" w:rsidRDefault="006B3A94" w:rsidP="00F33F3C">
            <w:pPr>
              <w:pStyle w:val="Default"/>
              <w:tabs>
                <w:tab w:val="left" w:pos="630"/>
              </w:tabs>
              <w:rPr>
                <w:sz w:val="23"/>
                <w:szCs w:val="23"/>
              </w:rPr>
            </w:pPr>
            <w:r>
              <w:rPr>
                <w:sz w:val="23"/>
                <w:szCs w:val="23"/>
              </w:rPr>
              <w:t>17</w:t>
            </w:r>
          </w:p>
        </w:tc>
      </w:tr>
    </w:tbl>
    <w:p w:rsidR="006B3A94" w:rsidRDefault="006B3A94" w:rsidP="00F33F3C">
      <w:pPr>
        <w:pStyle w:val="Default"/>
        <w:tabs>
          <w:tab w:val="left" w:pos="630"/>
        </w:tabs>
        <w:rPr>
          <w:sz w:val="23"/>
          <w:szCs w:val="23"/>
        </w:rPr>
      </w:pPr>
    </w:p>
    <w:p w:rsidR="006B3A94" w:rsidRDefault="006B3A94" w:rsidP="00F33F3C">
      <w:pPr>
        <w:pStyle w:val="Default"/>
        <w:tabs>
          <w:tab w:val="left" w:pos="630"/>
        </w:tabs>
        <w:ind w:left="360"/>
        <w:rPr>
          <w:sz w:val="23"/>
          <w:szCs w:val="23"/>
        </w:rPr>
      </w:pPr>
      <w:r>
        <w:rPr>
          <w:sz w:val="23"/>
          <w:szCs w:val="23"/>
        </w:rPr>
        <w:t xml:space="preserve">Which person is in the control group? </w:t>
      </w:r>
      <w:r w:rsidR="00BE0AD3">
        <w:rPr>
          <w:bCs/>
          <w:color w:val="00B050"/>
          <w:sz w:val="23"/>
          <w:szCs w:val="23"/>
        </w:rPr>
        <w:t>SpongeBob</w:t>
      </w:r>
    </w:p>
    <w:p w:rsidR="006B3A94" w:rsidRDefault="006B3A94" w:rsidP="00715452">
      <w:pPr>
        <w:pStyle w:val="Default"/>
        <w:tabs>
          <w:tab w:val="left" w:pos="630"/>
        </w:tabs>
        <w:rPr>
          <w:sz w:val="23"/>
          <w:szCs w:val="23"/>
        </w:rPr>
      </w:pPr>
    </w:p>
    <w:p w:rsidR="006B3A94" w:rsidRDefault="006B3A94" w:rsidP="00F33F3C">
      <w:pPr>
        <w:pStyle w:val="Default"/>
        <w:tabs>
          <w:tab w:val="left" w:pos="630"/>
        </w:tabs>
        <w:ind w:left="360"/>
        <w:rPr>
          <w:sz w:val="23"/>
          <w:szCs w:val="23"/>
        </w:rPr>
      </w:pPr>
      <w:r>
        <w:rPr>
          <w:sz w:val="23"/>
          <w:szCs w:val="23"/>
        </w:rPr>
        <w:t xml:space="preserve">What is the manipulated variable? </w:t>
      </w:r>
      <w:r w:rsidR="00BE0AD3" w:rsidRPr="00BE0AD3">
        <w:rPr>
          <w:bCs/>
          <w:color w:val="00B050"/>
          <w:sz w:val="23"/>
          <w:szCs w:val="23"/>
        </w:rPr>
        <w:t>use of muscle cream</w:t>
      </w:r>
    </w:p>
    <w:p w:rsidR="006B3A94" w:rsidRDefault="006B3A94" w:rsidP="00F33F3C">
      <w:pPr>
        <w:pStyle w:val="Default"/>
        <w:tabs>
          <w:tab w:val="left" w:pos="630"/>
        </w:tabs>
        <w:ind w:left="360"/>
        <w:rPr>
          <w:sz w:val="23"/>
          <w:szCs w:val="23"/>
        </w:rPr>
      </w:pPr>
    </w:p>
    <w:p w:rsidR="006B3A94" w:rsidRDefault="006B3A94" w:rsidP="00F33F3C">
      <w:pPr>
        <w:pStyle w:val="Default"/>
        <w:tabs>
          <w:tab w:val="left" w:pos="630"/>
        </w:tabs>
        <w:ind w:left="360"/>
        <w:rPr>
          <w:sz w:val="23"/>
          <w:szCs w:val="23"/>
        </w:rPr>
      </w:pPr>
      <w:r>
        <w:rPr>
          <w:sz w:val="23"/>
          <w:szCs w:val="23"/>
        </w:rPr>
        <w:t xml:space="preserve">What is the responding variable? </w:t>
      </w:r>
      <w:r w:rsidR="00BE0AD3" w:rsidRPr="00BE0AD3">
        <w:rPr>
          <w:bCs/>
          <w:color w:val="00B050"/>
          <w:sz w:val="23"/>
          <w:szCs w:val="23"/>
        </w:rPr>
        <w:t>muscle power</w:t>
      </w:r>
    </w:p>
    <w:p w:rsidR="006B3A94" w:rsidRDefault="006B3A94" w:rsidP="00F33F3C">
      <w:pPr>
        <w:pStyle w:val="Default"/>
        <w:tabs>
          <w:tab w:val="left" w:pos="630"/>
        </w:tabs>
        <w:ind w:left="360"/>
        <w:rPr>
          <w:sz w:val="23"/>
          <w:szCs w:val="23"/>
        </w:rPr>
      </w:pPr>
    </w:p>
    <w:p w:rsidR="006B3A94" w:rsidRDefault="006B3A94" w:rsidP="00F33F3C">
      <w:pPr>
        <w:pStyle w:val="Default"/>
        <w:tabs>
          <w:tab w:val="left" w:pos="630"/>
        </w:tabs>
        <w:ind w:left="360"/>
        <w:rPr>
          <w:sz w:val="23"/>
          <w:szCs w:val="23"/>
        </w:rPr>
      </w:pPr>
      <w:r>
        <w:rPr>
          <w:sz w:val="23"/>
          <w:szCs w:val="23"/>
        </w:rPr>
        <w:t>What should Larry’s conclusion be based on the data?</w:t>
      </w:r>
    </w:p>
    <w:p w:rsidR="00AA6601" w:rsidRPr="00BE0AD3" w:rsidRDefault="00BE0AD3" w:rsidP="00F33F3C">
      <w:pPr>
        <w:pStyle w:val="Default"/>
        <w:tabs>
          <w:tab w:val="left" w:pos="630"/>
        </w:tabs>
        <w:ind w:left="360"/>
        <w:rPr>
          <w:color w:val="00B050"/>
          <w:sz w:val="23"/>
          <w:szCs w:val="23"/>
        </w:rPr>
      </w:pPr>
      <w:r w:rsidRPr="00BE0AD3">
        <w:rPr>
          <w:color w:val="00B050"/>
          <w:sz w:val="23"/>
          <w:szCs w:val="23"/>
        </w:rPr>
        <w:t>Claim of effectiveness of muscle cream is not supported by the data.  Muscle power of SpongeBob more than tripled, whereas musclepower of Patrick only doubled.</w:t>
      </w:r>
    </w:p>
    <w:p w:rsidR="00303715" w:rsidRPr="00715452" w:rsidRDefault="00303715" w:rsidP="00F33F3C">
      <w:pPr>
        <w:tabs>
          <w:tab w:val="left" w:pos="630"/>
        </w:tabs>
        <w:spacing w:line="240" w:lineRule="auto"/>
        <w:contextualSpacing/>
        <w:rPr>
          <w:rFonts w:ascii="Times New Roman" w:hAnsi="Times New Roman" w:cs="Times New Roman"/>
          <w:b/>
          <w:sz w:val="20"/>
          <w:u w:val="single"/>
        </w:rPr>
      </w:pPr>
    </w:p>
    <w:p w:rsidR="00BC2F5D" w:rsidRDefault="00BC2F5D" w:rsidP="00F33F3C">
      <w:pPr>
        <w:tabs>
          <w:tab w:val="left" w:pos="630"/>
        </w:tabs>
        <w:spacing w:line="240" w:lineRule="auto"/>
        <w:contextualSpacing/>
        <w:rPr>
          <w:rFonts w:ascii="Times New Roman" w:hAnsi="Times New Roman" w:cs="Times New Roman"/>
          <w:b/>
          <w:sz w:val="28"/>
          <w:u w:val="single"/>
        </w:rPr>
      </w:pPr>
      <w:r w:rsidRPr="00303715">
        <w:rPr>
          <w:rFonts w:ascii="Times New Roman" w:hAnsi="Times New Roman" w:cs="Times New Roman"/>
          <w:b/>
          <w:sz w:val="28"/>
          <w:u w:val="single"/>
        </w:rPr>
        <w:t xml:space="preserve">Chapter 7 Review:  </w:t>
      </w:r>
      <w:r w:rsidR="00AA6601">
        <w:rPr>
          <w:rFonts w:ascii="Times New Roman" w:hAnsi="Times New Roman" w:cs="Times New Roman"/>
          <w:b/>
          <w:sz w:val="28"/>
          <w:u w:val="single"/>
        </w:rPr>
        <w:t>(</w:t>
      </w:r>
      <w:r w:rsidRPr="00303715">
        <w:rPr>
          <w:rFonts w:ascii="Times New Roman" w:hAnsi="Times New Roman" w:cs="Times New Roman"/>
          <w:b/>
          <w:sz w:val="28"/>
          <w:u w:val="single"/>
        </w:rPr>
        <w:t>Genetics</w:t>
      </w:r>
      <w:r w:rsidR="00AA6601">
        <w:rPr>
          <w:rFonts w:ascii="Times New Roman" w:hAnsi="Times New Roman" w:cs="Times New Roman"/>
          <w:b/>
          <w:sz w:val="28"/>
          <w:u w:val="single"/>
        </w:rPr>
        <w:t>)</w:t>
      </w:r>
    </w:p>
    <w:p w:rsidR="00303715" w:rsidRDefault="00303715" w:rsidP="00F33F3C">
      <w:pPr>
        <w:tabs>
          <w:tab w:val="left" w:pos="630"/>
        </w:tabs>
        <w:spacing w:line="240" w:lineRule="auto"/>
        <w:contextualSpacing/>
        <w:rPr>
          <w:rFonts w:ascii="Times New Roman" w:hAnsi="Times New Roman" w:cs="Times New Roman"/>
          <w:b/>
        </w:rPr>
      </w:pPr>
      <w:r>
        <w:rPr>
          <w:rFonts w:ascii="Times New Roman" w:hAnsi="Times New Roman" w:cs="Times New Roman"/>
          <w:b/>
        </w:rPr>
        <w:t>Major Concepts from Chapter 7:</w:t>
      </w:r>
    </w:p>
    <w:p w:rsidR="00162A5E" w:rsidRPr="00B02184" w:rsidRDefault="00303715" w:rsidP="00162A5E">
      <w:pPr>
        <w:pStyle w:val="ListParagraph"/>
        <w:numPr>
          <w:ilvl w:val="0"/>
          <w:numId w:val="12"/>
        </w:numPr>
        <w:tabs>
          <w:tab w:val="left" w:pos="630"/>
        </w:tabs>
        <w:spacing w:line="240" w:lineRule="auto"/>
        <w:rPr>
          <w:rFonts w:ascii="Times New Roman" w:hAnsi="Times New Roman" w:cs="Times New Roman"/>
        </w:rPr>
      </w:pPr>
      <w:r>
        <w:rPr>
          <w:rFonts w:ascii="Times New Roman" w:hAnsi="Times New Roman" w:cs="Times New Roman"/>
        </w:rPr>
        <w:t>Be able to use Punnett squares to solve monohybrid and dihybrid genetic crosses</w:t>
      </w:r>
      <w:r w:rsidR="00B02184">
        <w:rPr>
          <w:rFonts w:ascii="Times New Roman" w:hAnsi="Times New Roman" w:cs="Times New Roman"/>
        </w:rPr>
        <w:t xml:space="preserve">- </w:t>
      </w:r>
      <w:r w:rsidR="00B02184" w:rsidRPr="00B02184">
        <w:rPr>
          <w:rFonts w:ascii="Times New Roman" w:hAnsi="Times New Roman" w:cs="Times New Roman"/>
          <w:color w:val="00B050"/>
        </w:rPr>
        <w:t xml:space="preserve">see practice problems- </w:t>
      </w:r>
    </w:p>
    <w:p w:rsidR="00303715" w:rsidRDefault="00303715" w:rsidP="00F33F3C">
      <w:pPr>
        <w:pStyle w:val="ListParagraph"/>
        <w:numPr>
          <w:ilvl w:val="0"/>
          <w:numId w:val="12"/>
        </w:numPr>
        <w:tabs>
          <w:tab w:val="left" w:pos="630"/>
        </w:tabs>
        <w:rPr>
          <w:rFonts w:ascii="Times New Roman" w:hAnsi="Times New Roman" w:cs="Times New Roman"/>
        </w:rPr>
      </w:pPr>
      <w:r>
        <w:rPr>
          <w:rFonts w:ascii="Times New Roman" w:hAnsi="Times New Roman" w:cs="Times New Roman"/>
        </w:rPr>
        <w:t>Know the similarities and differences between meiosis and mitosis.</w:t>
      </w:r>
      <w:r w:rsidR="00162A5E">
        <w:rPr>
          <w:rFonts w:ascii="Times New Roman" w:hAnsi="Times New Roman" w:cs="Times New Roman"/>
        </w:rPr>
        <w:t xml:space="preserve"> i.e. create a Venn diagram</w:t>
      </w:r>
    </w:p>
    <w:p w:rsidR="00162A5E" w:rsidRPr="00162A5E" w:rsidRDefault="00B02184" w:rsidP="00162A5E">
      <w:pPr>
        <w:tabs>
          <w:tab w:val="left" w:pos="630"/>
        </w:tabs>
        <w:rPr>
          <w:rFonts w:ascii="Times New Roman" w:hAnsi="Times New Roman" w:cs="Times New Roman"/>
        </w:rPr>
      </w:pPr>
      <w:r>
        <w:rPr>
          <w:noProof/>
        </w:rPr>
        <w:drawing>
          <wp:inline distT="0" distB="0" distL="0" distR="0" wp14:anchorId="3368A8BD" wp14:editId="0961D754">
            <wp:extent cx="3686175" cy="2917841"/>
            <wp:effectExtent l="0" t="0" r="0" b="0"/>
            <wp:docPr id="243" name="Picture 243" descr="Image result for venn diagram meiosis vs 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nn diagram meiosis vs mitosis"/>
                    <pic:cNvPicPr>
                      <a:picLocks noChangeAspect="1" noChangeArrowheads="1"/>
                    </pic:cNvPicPr>
                  </pic:nvPicPr>
                  <pic:blipFill rotWithShape="1">
                    <a:blip r:embed="rId10">
                      <a:extLst>
                        <a:ext uri="{28A0092B-C50C-407E-A947-70E740481C1C}">
                          <a14:useLocalDpi xmlns:a14="http://schemas.microsoft.com/office/drawing/2010/main" val="0"/>
                        </a:ext>
                      </a:extLst>
                    </a:blip>
                    <a:srcRect b="8596"/>
                    <a:stretch/>
                  </pic:blipFill>
                  <pic:spPr bwMode="auto">
                    <a:xfrm>
                      <a:off x="0" y="0"/>
                      <a:ext cx="3689365" cy="2920366"/>
                    </a:xfrm>
                    <a:prstGeom prst="rect">
                      <a:avLst/>
                    </a:prstGeom>
                    <a:noFill/>
                    <a:ln>
                      <a:noFill/>
                    </a:ln>
                    <a:extLst>
                      <a:ext uri="{53640926-AAD7-44D8-BBD7-CCE9431645EC}">
                        <a14:shadowObscured xmlns:a14="http://schemas.microsoft.com/office/drawing/2010/main"/>
                      </a:ext>
                    </a:extLst>
                  </pic:spPr>
                </pic:pic>
              </a:graphicData>
            </a:graphic>
          </wp:inline>
        </w:drawing>
      </w:r>
    </w:p>
    <w:p w:rsidR="0073427C" w:rsidRDefault="00F33F3C" w:rsidP="0073427C">
      <w:pPr>
        <w:pStyle w:val="ListParagraph"/>
        <w:numPr>
          <w:ilvl w:val="0"/>
          <w:numId w:val="12"/>
        </w:numPr>
        <w:tabs>
          <w:tab w:val="left" w:pos="630"/>
        </w:tabs>
        <w:rPr>
          <w:rFonts w:ascii="Times New Roman" w:hAnsi="Times New Roman" w:cs="Times New Roman"/>
        </w:rPr>
      </w:pPr>
      <w:r>
        <w:rPr>
          <w:rFonts w:ascii="Times New Roman" w:hAnsi="Times New Roman" w:cs="Times New Roman"/>
        </w:rPr>
        <w:lastRenderedPageBreak/>
        <w:t>How do mitosis and meiosis differ in terms of biological purpose/function?</w:t>
      </w:r>
      <w:r w:rsidR="0073427C" w:rsidRPr="0073427C">
        <w:rPr>
          <w:rFonts w:ascii="Times New Roman" w:hAnsi="Times New Roman" w:cs="Times New Roman"/>
        </w:rPr>
        <w:t xml:space="preserve"> </w:t>
      </w:r>
    </w:p>
    <w:p w:rsidR="0073427C" w:rsidRPr="002E6B9D" w:rsidRDefault="00B02184" w:rsidP="0073427C">
      <w:pPr>
        <w:pStyle w:val="ListParagraph"/>
        <w:tabs>
          <w:tab w:val="left" w:pos="630"/>
        </w:tabs>
        <w:rPr>
          <w:rFonts w:ascii="Times New Roman" w:hAnsi="Times New Roman" w:cs="Times New Roman"/>
          <w:color w:val="00B050"/>
        </w:rPr>
      </w:pPr>
      <w:r w:rsidRPr="002E6B9D">
        <w:rPr>
          <w:rFonts w:ascii="Times New Roman" w:hAnsi="Times New Roman" w:cs="Times New Roman"/>
          <w:color w:val="00B050"/>
        </w:rPr>
        <w:t>Mitosis- biological function is growth, repair and asexual reproduction.</w:t>
      </w:r>
    </w:p>
    <w:p w:rsidR="00B02184" w:rsidRPr="002E6B9D" w:rsidRDefault="00B02184" w:rsidP="0073427C">
      <w:pPr>
        <w:pStyle w:val="ListParagraph"/>
        <w:tabs>
          <w:tab w:val="left" w:pos="630"/>
        </w:tabs>
        <w:rPr>
          <w:rFonts w:ascii="Times New Roman" w:hAnsi="Times New Roman" w:cs="Times New Roman"/>
          <w:color w:val="00B050"/>
        </w:rPr>
      </w:pPr>
      <w:r w:rsidRPr="002E6B9D">
        <w:rPr>
          <w:rFonts w:ascii="Times New Roman" w:hAnsi="Times New Roman" w:cs="Times New Roman"/>
          <w:color w:val="00B050"/>
        </w:rPr>
        <w:t xml:space="preserve">Meiosis- biological function is to produce </w:t>
      </w:r>
      <w:r w:rsidR="00742CC5" w:rsidRPr="002E6B9D">
        <w:rPr>
          <w:rFonts w:ascii="Times New Roman" w:hAnsi="Times New Roman" w:cs="Times New Roman"/>
          <w:color w:val="00B050"/>
        </w:rPr>
        <w:t>gametes, which</w:t>
      </w:r>
      <w:r w:rsidRPr="002E6B9D">
        <w:rPr>
          <w:rFonts w:ascii="Times New Roman" w:hAnsi="Times New Roman" w:cs="Times New Roman"/>
          <w:color w:val="00B050"/>
        </w:rPr>
        <w:t xml:space="preserve"> lead to genetic variation. </w:t>
      </w:r>
    </w:p>
    <w:p w:rsidR="00715452" w:rsidRDefault="0073427C" w:rsidP="00B02184">
      <w:pPr>
        <w:pStyle w:val="ListParagraph"/>
        <w:numPr>
          <w:ilvl w:val="0"/>
          <w:numId w:val="12"/>
        </w:numPr>
        <w:tabs>
          <w:tab w:val="left" w:pos="630"/>
        </w:tabs>
        <w:spacing w:line="240" w:lineRule="auto"/>
        <w:rPr>
          <w:rFonts w:ascii="Times New Roman" w:hAnsi="Times New Roman" w:cs="Times New Roman"/>
        </w:rPr>
      </w:pPr>
      <w:r>
        <w:rPr>
          <w:rFonts w:ascii="Times New Roman" w:hAnsi="Times New Roman" w:cs="Times New Roman"/>
        </w:rPr>
        <w:t xml:space="preserve">How does the chromosome number compare in terms of parent and daughter cells in meiosis and mitosis.  Use the terms diploid and haploid in your explanation. </w:t>
      </w:r>
    </w:p>
    <w:p w:rsidR="00B02184" w:rsidRPr="002E6B9D" w:rsidRDefault="00B02184" w:rsidP="00B02184">
      <w:pPr>
        <w:pStyle w:val="ListParagraph"/>
        <w:tabs>
          <w:tab w:val="left" w:pos="630"/>
        </w:tabs>
        <w:spacing w:line="480" w:lineRule="auto"/>
        <w:rPr>
          <w:rFonts w:ascii="Times New Roman" w:hAnsi="Times New Roman" w:cs="Times New Roman"/>
          <w:color w:val="00B050"/>
        </w:rPr>
      </w:pPr>
      <w:r w:rsidRPr="002E6B9D">
        <w:rPr>
          <w:rFonts w:ascii="Times New Roman" w:hAnsi="Times New Roman" w:cs="Times New Roman"/>
          <w:color w:val="00B050"/>
        </w:rPr>
        <w:t>Mitosis: parent cell is diploid and produces two daughter cells that are diploid.</w:t>
      </w:r>
    </w:p>
    <w:p w:rsidR="00B02184" w:rsidRPr="002E6B9D" w:rsidRDefault="00B02184" w:rsidP="00B02184">
      <w:pPr>
        <w:pStyle w:val="ListParagraph"/>
        <w:tabs>
          <w:tab w:val="left" w:pos="630"/>
        </w:tabs>
        <w:spacing w:line="480" w:lineRule="auto"/>
        <w:rPr>
          <w:rFonts w:ascii="Times New Roman" w:hAnsi="Times New Roman" w:cs="Times New Roman"/>
          <w:color w:val="00B050"/>
        </w:rPr>
      </w:pPr>
      <w:r w:rsidRPr="002E6B9D">
        <w:rPr>
          <w:rFonts w:ascii="Times New Roman" w:hAnsi="Times New Roman" w:cs="Times New Roman"/>
          <w:color w:val="00B050"/>
        </w:rPr>
        <w:t xml:space="preserve">Meiosis: parent cell is diploid and four daughter cells are </w:t>
      </w:r>
    </w:p>
    <w:p w:rsidR="0073427C" w:rsidRDefault="0073427C" w:rsidP="00715452">
      <w:pPr>
        <w:pStyle w:val="ListParagraph"/>
        <w:numPr>
          <w:ilvl w:val="0"/>
          <w:numId w:val="12"/>
        </w:numPr>
        <w:tabs>
          <w:tab w:val="left" w:pos="630"/>
        </w:tabs>
        <w:spacing w:line="480" w:lineRule="auto"/>
        <w:rPr>
          <w:rFonts w:ascii="Times New Roman" w:hAnsi="Times New Roman" w:cs="Times New Roman"/>
        </w:rPr>
      </w:pPr>
      <w:r>
        <w:rPr>
          <w:rFonts w:ascii="Times New Roman" w:hAnsi="Times New Roman" w:cs="Times New Roman"/>
        </w:rPr>
        <w:t>E</w:t>
      </w:r>
      <w:r w:rsidR="00303715">
        <w:rPr>
          <w:rFonts w:ascii="Times New Roman" w:hAnsi="Times New Roman" w:cs="Times New Roman"/>
        </w:rPr>
        <w:t>xplain where genetic variation comes from</w:t>
      </w:r>
      <w:r>
        <w:rPr>
          <w:rFonts w:ascii="Times New Roman" w:hAnsi="Times New Roman" w:cs="Times New Roman"/>
        </w:rPr>
        <w:t>.</w:t>
      </w:r>
    </w:p>
    <w:p w:rsidR="002E6B9D" w:rsidRPr="002E6B9D" w:rsidRDefault="002E6B9D" w:rsidP="002E6B9D">
      <w:pPr>
        <w:pStyle w:val="ListParagraph"/>
        <w:tabs>
          <w:tab w:val="left" w:pos="630"/>
        </w:tabs>
        <w:spacing w:line="480" w:lineRule="auto"/>
        <w:rPr>
          <w:rFonts w:ascii="Times New Roman" w:hAnsi="Times New Roman" w:cs="Times New Roman"/>
          <w:color w:val="00B050"/>
        </w:rPr>
      </w:pPr>
      <w:r w:rsidRPr="002E6B9D">
        <w:rPr>
          <w:rFonts w:ascii="Times New Roman" w:hAnsi="Times New Roman" w:cs="Times New Roman"/>
          <w:color w:val="00B050"/>
        </w:rPr>
        <w:t>In meiosis</w:t>
      </w:r>
      <w:r>
        <w:rPr>
          <w:rFonts w:ascii="Times New Roman" w:hAnsi="Times New Roman" w:cs="Times New Roman"/>
          <w:color w:val="00B050"/>
        </w:rPr>
        <w:t>,</w:t>
      </w:r>
      <w:r w:rsidRPr="002E6B9D">
        <w:rPr>
          <w:rFonts w:ascii="Times New Roman" w:hAnsi="Times New Roman" w:cs="Times New Roman"/>
          <w:color w:val="00B050"/>
        </w:rPr>
        <w:t xml:space="preserve"> genetic variation comes from crossing over, independent assortment (segregation for more than one genes) and random fertilization of gametes.</w:t>
      </w:r>
    </w:p>
    <w:p w:rsidR="00303715" w:rsidRDefault="0073427C" w:rsidP="00AA6601">
      <w:pPr>
        <w:pStyle w:val="ListParagraph"/>
        <w:numPr>
          <w:ilvl w:val="0"/>
          <w:numId w:val="12"/>
        </w:numPr>
        <w:tabs>
          <w:tab w:val="left" w:pos="630"/>
        </w:tabs>
        <w:rPr>
          <w:rFonts w:ascii="Times New Roman" w:hAnsi="Times New Roman" w:cs="Times New Roman"/>
        </w:rPr>
      </w:pPr>
      <w:r>
        <w:rPr>
          <w:rFonts w:ascii="Times New Roman" w:hAnsi="Times New Roman" w:cs="Times New Roman"/>
        </w:rPr>
        <w:t>U</w:t>
      </w:r>
      <w:r w:rsidR="00303715">
        <w:rPr>
          <w:rFonts w:ascii="Times New Roman" w:hAnsi="Times New Roman" w:cs="Times New Roman"/>
        </w:rPr>
        <w:t xml:space="preserve">se </w:t>
      </w:r>
      <w:r w:rsidR="00162A5E">
        <w:rPr>
          <w:rFonts w:ascii="Times New Roman" w:hAnsi="Times New Roman" w:cs="Times New Roman"/>
        </w:rPr>
        <w:t xml:space="preserve">the following vocab to explain a genetic cross: </w:t>
      </w:r>
      <w:r w:rsidR="00EF01AB">
        <w:rPr>
          <w:rFonts w:ascii="Times New Roman" w:hAnsi="Times New Roman" w:cs="Times New Roman"/>
        </w:rPr>
        <w:t xml:space="preserve">P generation, F1 generation, </w:t>
      </w:r>
      <w:r w:rsidR="008A5469">
        <w:rPr>
          <w:rFonts w:ascii="Times New Roman" w:hAnsi="Times New Roman" w:cs="Times New Roman"/>
        </w:rPr>
        <w:t xml:space="preserve">allele, genotype, phenotype, </w:t>
      </w:r>
      <w:r w:rsidR="00303715">
        <w:rPr>
          <w:rFonts w:ascii="Times New Roman" w:hAnsi="Times New Roman" w:cs="Times New Roman"/>
        </w:rPr>
        <w:t xml:space="preserve">heterozygous, homozygous, dominant, and recessive </w:t>
      </w:r>
      <w:r w:rsidR="00162A5E">
        <w:rPr>
          <w:rFonts w:ascii="Times New Roman" w:hAnsi="Times New Roman" w:cs="Times New Roman"/>
        </w:rPr>
        <w:t xml:space="preserve">sex-linked and incomplete dominance </w:t>
      </w:r>
      <w:r w:rsidR="00303715">
        <w:rPr>
          <w:rFonts w:ascii="Times New Roman" w:hAnsi="Times New Roman" w:cs="Times New Roman"/>
        </w:rPr>
        <w:t>to describe traits.</w:t>
      </w:r>
    </w:p>
    <w:p w:rsidR="002E6B9D" w:rsidRPr="007C4D1F" w:rsidRDefault="002E6B9D" w:rsidP="002E6B9D">
      <w:pPr>
        <w:pStyle w:val="ListParagraph"/>
        <w:tabs>
          <w:tab w:val="left" w:pos="630"/>
        </w:tabs>
        <w:rPr>
          <w:rFonts w:ascii="Times New Roman" w:hAnsi="Times New Roman" w:cs="Times New Roman"/>
          <w:sz w:val="20"/>
          <w:szCs w:val="20"/>
        </w:rPr>
      </w:pPr>
      <w:r>
        <w:rPr>
          <w:rFonts w:ascii="Times New Roman" w:hAnsi="Times New Roman" w:cs="Times New Roman"/>
        </w:rPr>
        <w:t xml:space="preserve">P </w:t>
      </w:r>
      <w:r w:rsidRPr="007C4D1F">
        <w:rPr>
          <w:rFonts w:ascii="Times New Roman" w:hAnsi="Times New Roman" w:cs="Times New Roman"/>
          <w:sz w:val="20"/>
          <w:szCs w:val="20"/>
        </w:rPr>
        <w:t xml:space="preserve">generation, </w:t>
      </w:r>
      <w:r w:rsidR="007C4D1F" w:rsidRPr="007C4D1F">
        <w:rPr>
          <w:rFonts w:ascii="Times New Roman" w:hAnsi="Times New Roman" w:cs="Times New Roman"/>
          <w:color w:val="00B050"/>
          <w:sz w:val="20"/>
          <w:szCs w:val="20"/>
        </w:rPr>
        <w:t>Parent generation</w:t>
      </w:r>
    </w:p>
    <w:p w:rsidR="002E6B9D" w:rsidRPr="007C4D1F" w:rsidRDefault="002E6B9D" w:rsidP="002E6B9D">
      <w:pPr>
        <w:pStyle w:val="ListParagraph"/>
        <w:tabs>
          <w:tab w:val="left" w:pos="630"/>
        </w:tabs>
        <w:rPr>
          <w:rFonts w:ascii="Times New Roman" w:hAnsi="Times New Roman" w:cs="Times New Roman"/>
          <w:sz w:val="20"/>
          <w:szCs w:val="20"/>
        </w:rPr>
      </w:pPr>
      <w:r w:rsidRPr="007C4D1F">
        <w:rPr>
          <w:rFonts w:ascii="Times New Roman" w:hAnsi="Times New Roman" w:cs="Times New Roman"/>
          <w:sz w:val="20"/>
          <w:szCs w:val="20"/>
        </w:rPr>
        <w:t xml:space="preserve">F1 generation, </w:t>
      </w:r>
      <w:r w:rsidR="007C4D1F" w:rsidRPr="007C4D1F">
        <w:rPr>
          <w:rFonts w:ascii="Times New Roman" w:hAnsi="Times New Roman" w:cs="Times New Roman"/>
          <w:color w:val="00B050"/>
          <w:sz w:val="20"/>
          <w:szCs w:val="20"/>
        </w:rPr>
        <w:t xml:space="preserve">First generation </w:t>
      </w:r>
    </w:p>
    <w:p w:rsidR="002E6B9D" w:rsidRPr="007C4D1F" w:rsidRDefault="002E6B9D" w:rsidP="002E6B9D">
      <w:pPr>
        <w:pStyle w:val="ListParagraph"/>
        <w:tabs>
          <w:tab w:val="left" w:pos="630"/>
        </w:tabs>
        <w:rPr>
          <w:rFonts w:ascii="Times New Roman" w:hAnsi="Times New Roman" w:cs="Times New Roman"/>
          <w:color w:val="00B050"/>
          <w:sz w:val="20"/>
          <w:szCs w:val="20"/>
        </w:rPr>
      </w:pPr>
      <w:r w:rsidRPr="007C4D1F">
        <w:rPr>
          <w:rFonts w:ascii="Times New Roman" w:hAnsi="Times New Roman" w:cs="Times New Roman"/>
          <w:sz w:val="20"/>
          <w:szCs w:val="20"/>
        </w:rPr>
        <w:t xml:space="preserve">allele, </w:t>
      </w:r>
      <w:r w:rsidR="007C4D1F" w:rsidRPr="007C4D1F">
        <w:rPr>
          <w:rFonts w:ascii="Times New Roman" w:hAnsi="Times New Roman" w:cs="Times New Roman"/>
          <w:color w:val="00B050"/>
          <w:sz w:val="20"/>
          <w:szCs w:val="20"/>
        </w:rPr>
        <w:t>alternate forms of a gene</w:t>
      </w:r>
    </w:p>
    <w:p w:rsidR="002E6B9D" w:rsidRPr="007C4D1F" w:rsidRDefault="002E6B9D" w:rsidP="002E6B9D">
      <w:pPr>
        <w:pStyle w:val="ListParagraph"/>
        <w:tabs>
          <w:tab w:val="left" w:pos="630"/>
        </w:tabs>
        <w:rPr>
          <w:rFonts w:ascii="Times New Roman" w:hAnsi="Times New Roman" w:cs="Times New Roman"/>
          <w:sz w:val="20"/>
          <w:szCs w:val="20"/>
        </w:rPr>
      </w:pPr>
      <w:r w:rsidRPr="007C4D1F">
        <w:rPr>
          <w:rFonts w:ascii="Times New Roman" w:hAnsi="Times New Roman" w:cs="Times New Roman"/>
          <w:sz w:val="20"/>
          <w:szCs w:val="20"/>
        </w:rPr>
        <w:t xml:space="preserve">genotype, </w:t>
      </w:r>
      <w:r w:rsidR="007C4D1F" w:rsidRPr="007C4D1F">
        <w:rPr>
          <w:rFonts w:ascii="Arial" w:hAnsi="Arial" w:cs="Arial"/>
          <w:color w:val="00B050"/>
          <w:sz w:val="20"/>
          <w:szCs w:val="20"/>
          <w:shd w:val="clear" w:color="auto" w:fill="FFFFFF"/>
        </w:rPr>
        <w:t xml:space="preserve">refers to the genetic makeup of an organism; in other words, it describes an organism's complete set of genes. In a more narrow sense, the term can be used to refer to the alleles, or variant forms of a gene, that are carried by an organism.  (AA) </w:t>
      </w:r>
    </w:p>
    <w:p w:rsidR="002E6B9D" w:rsidRPr="007C4D1F" w:rsidRDefault="002E6B9D" w:rsidP="002E6B9D">
      <w:pPr>
        <w:pStyle w:val="ListParagraph"/>
        <w:tabs>
          <w:tab w:val="left" w:pos="630"/>
        </w:tabs>
        <w:rPr>
          <w:rFonts w:ascii="Times New Roman" w:hAnsi="Times New Roman" w:cs="Times New Roman"/>
          <w:color w:val="00B050"/>
          <w:sz w:val="20"/>
          <w:szCs w:val="20"/>
        </w:rPr>
      </w:pPr>
      <w:r w:rsidRPr="007C4D1F">
        <w:rPr>
          <w:rFonts w:ascii="Times New Roman" w:hAnsi="Times New Roman" w:cs="Times New Roman"/>
          <w:sz w:val="20"/>
          <w:szCs w:val="20"/>
        </w:rPr>
        <w:t xml:space="preserve">phenotype, </w:t>
      </w:r>
      <w:r w:rsidR="007C4D1F" w:rsidRPr="007C4D1F">
        <w:rPr>
          <w:rFonts w:ascii="Times New Roman" w:hAnsi="Times New Roman" w:cs="Times New Roman"/>
          <w:color w:val="00B050"/>
          <w:sz w:val="20"/>
          <w:szCs w:val="20"/>
        </w:rPr>
        <w:t>the physical expression of a gene or genes.  Red hair, Type A blood type etc.</w:t>
      </w:r>
    </w:p>
    <w:p w:rsidR="002E6B9D" w:rsidRPr="007C4D1F" w:rsidRDefault="002E6B9D" w:rsidP="002E6B9D">
      <w:pPr>
        <w:pStyle w:val="ListParagraph"/>
        <w:tabs>
          <w:tab w:val="left" w:pos="630"/>
        </w:tabs>
        <w:rPr>
          <w:rFonts w:ascii="Times New Roman" w:hAnsi="Times New Roman" w:cs="Times New Roman"/>
          <w:color w:val="00B050"/>
          <w:sz w:val="20"/>
          <w:szCs w:val="20"/>
        </w:rPr>
      </w:pPr>
      <w:r w:rsidRPr="007C4D1F">
        <w:rPr>
          <w:rFonts w:ascii="Times New Roman" w:hAnsi="Times New Roman" w:cs="Times New Roman"/>
          <w:sz w:val="20"/>
          <w:szCs w:val="20"/>
        </w:rPr>
        <w:t xml:space="preserve">heterozygous, </w:t>
      </w:r>
      <w:r w:rsidR="007C4D1F" w:rsidRPr="007C4D1F">
        <w:rPr>
          <w:rFonts w:ascii="Times New Roman" w:hAnsi="Times New Roman" w:cs="Times New Roman"/>
          <w:color w:val="00B050"/>
          <w:sz w:val="20"/>
          <w:szCs w:val="20"/>
        </w:rPr>
        <w:t>A dominant and recessive allele together Aa  AKA: hybrid condition</w:t>
      </w:r>
    </w:p>
    <w:p w:rsidR="002E6B9D" w:rsidRPr="007C4D1F" w:rsidRDefault="002E6B9D" w:rsidP="007C4D1F">
      <w:pPr>
        <w:pStyle w:val="ListParagraph"/>
        <w:tabs>
          <w:tab w:val="left" w:pos="630"/>
        </w:tabs>
        <w:spacing w:after="0" w:line="240" w:lineRule="auto"/>
        <w:rPr>
          <w:rFonts w:ascii="Times New Roman" w:hAnsi="Times New Roman" w:cs="Times New Roman"/>
          <w:color w:val="00B050"/>
          <w:sz w:val="20"/>
          <w:szCs w:val="20"/>
        </w:rPr>
      </w:pPr>
      <w:r w:rsidRPr="007C4D1F">
        <w:rPr>
          <w:rFonts w:ascii="Times New Roman" w:hAnsi="Times New Roman" w:cs="Times New Roman"/>
          <w:sz w:val="20"/>
          <w:szCs w:val="20"/>
        </w:rPr>
        <w:t xml:space="preserve">homozygous: </w:t>
      </w:r>
      <w:r w:rsidR="007C4D1F" w:rsidRPr="007C4D1F">
        <w:rPr>
          <w:rFonts w:ascii="Times New Roman" w:hAnsi="Times New Roman" w:cs="Times New Roman"/>
          <w:color w:val="00B050"/>
          <w:sz w:val="20"/>
          <w:szCs w:val="20"/>
        </w:rPr>
        <w:t>Two of the same alleles together AA, aa</w:t>
      </w:r>
    </w:p>
    <w:p w:rsidR="002E6B9D" w:rsidRPr="007C4D1F" w:rsidRDefault="002E6B9D" w:rsidP="007C4D1F">
      <w:pPr>
        <w:tabs>
          <w:tab w:val="left" w:pos="630"/>
        </w:tabs>
        <w:spacing w:after="0" w:line="240" w:lineRule="auto"/>
        <w:ind w:left="720"/>
        <w:rPr>
          <w:rFonts w:ascii="Times New Roman" w:hAnsi="Times New Roman" w:cs="Times New Roman"/>
          <w:color w:val="00B050"/>
          <w:sz w:val="20"/>
          <w:szCs w:val="20"/>
        </w:rPr>
      </w:pPr>
      <w:r w:rsidRPr="007C4D1F">
        <w:rPr>
          <w:rFonts w:ascii="Times New Roman" w:hAnsi="Times New Roman" w:cs="Times New Roman"/>
          <w:sz w:val="20"/>
          <w:szCs w:val="20"/>
        </w:rPr>
        <w:t>dominant:</w:t>
      </w:r>
      <w:r w:rsidR="007C4D1F" w:rsidRPr="007C4D1F">
        <w:rPr>
          <w:rFonts w:ascii="Times New Roman" w:hAnsi="Times New Roman" w:cs="Times New Roman"/>
          <w:color w:val="00B050"/>
          <w:sz w:val="20"/>
          <w:szCs w:val="20"/>
        </w:rPr>
        <w:t xml:space="preserve"> For a single dominant trait to be expressed, the dominant allele must be present (Homozygous dominant or heterozygous condition)</w:t>
      </w:r>
    </w:p>
    <w:p w:rsidR="002E6B9D" w:rsidRPr="007C4D1F" w:rsidRDefault="002E6B9D" w:rsidP="007C4D1F">
      <w:pPr>
        <w:tabs>
          <w:tab w:val="left" w:pos="630"/>
        </w:tabs>
        <w:spacing w:after="0" w:line="240" w:lineRule="auto"/>
        <w:ind w:left="720"/>
        <w:rPr>
          <w:rFonts w:ascii="Times New Roman" w:hAnsi="Times New Roman" w:cs="Times New Roman"/>
          <w:color w:val="00B050"/>
          <w:sz w:val="20"/>
          <w:szCs w:val="20"/>
        </w:rPr>
      </w:pPr>
      <w:r w:rsidRPr="007C4D1F">
        <w:rPr>
          <w:rFonts w:ascii="Times New Roman" w:hAnsi="Times New Roman" w:cs="Times New Roman"/>
          <w:sz w:val="20"/>
          <w:szCs w:val="20"/>
        </w:rPr>
        <w:t xml:space="preserve">recessive: </w:t>
      </w:r>
      <w:r w:rsidR="007C4D1F" w:rsidRPr="007C4D1F">
        <w:rPr>
          <w:rFonts w:ascii="Times New Roman" w:hAnsi="Times New Roman" w:cs="Times New Roman"/>
          <w:color w:val="00B050"/>
          <w:sz w:val="20"/>
          <w:szCs w:val="20"/>
        </w:rPr>
        <w:t>For a single recessive trait to be expresses, the both recessive alleles must be present (Homozygous recessive condition)</w:t>
      </w:r>
    </w:p>
    <w:p w:rsidR="002E6B9D" w:rsidRDefault="002E6B9D" w:rsidP="002E6B9D">
      <w:pPr>
        <w:pStyle w:val="ListParagraph"/>
        <w:tabs>
          <w:tab w:val="left" w:pos="630"/>
        </w:tabs>
        <w:rPr>
          <w:rFonts w:ascii="Times New Roman" w:hAnsi="Times New Roman" w:cs="Times New Roman"/>
        </w:rPr>
      </w:pPr>
      <w:r>
        <w:rPr>
          <w:rFonts w:ascii="Times New Roman" w:hAnsi="Times New Roman" w:cs="Times New Roman"/>
        </w:rPr>
        <w:t xml:space="preserve">sex-linked: </w:t>
      </w:r>
      <w:r w:rsidR="007C4D1F" w:rsidRPr="007C4D1F">
        <w:rPr>
          <w:rFonts w:ascii="Arial" w:hAnsi="Arial" w:cs="Arial"/>
          <w:color w:val="00B050"/>
          <w:sz w:val="20"/>
          <w:szCs w:val="20"/>
          <w:shd w:val="clear" w:color="auto" w:fill="FFFFFF"/>
        </w:rPr>
        <w:t>applies to genes that are located on the sex chromosomes. These genes are considered sex-linked because their expression and inheritance patterns differ between males and females. While sex linkage is not the same as</w:t>
      </w:r>
      <w:r w:rsidR="007C4D1F" w:rsidRPr="007C4D1F">
        <w:rPr>
          <w:rStyle w:val="apple-converted-space"/>
          <w:rFonts w:ascii="Arial" w:hAnsi="Arial" w:cs="Arial"/>
          <w:color w:val="00B050"/>
          <w:sz w:val="20"/>
          <w:szCs w:val="20"/>
          <w:shd w:val="clear" w:color="auto" w:fill="FFFFFF"/>
        </w:rPr>
        <w:t> </w:t>
      </w:r>
      <w:hyperlink r:id="rId11" w:history="1">
        <w:r w:rsidR="007C4D1F" w:rsidRPr="007C4D1F">
          <w:rPr>
            <w:rStyle w:val="Hyperlink"/>
            <w:rFonts w:ascii="Arial" w:hAnsi="Arial" w:cs="Arial"/>
            <w:color w:val="00B050"/>
            <w:sz w:val="20"/>
            <w:szCs w:val="20"/>
            <w:shd w:val="clear" w:color="auto" w:fill="FFFFFF"/>
          </w:rPr>
          <w:t>genetic linkage</w:t>
        </w:r>
      </w:hyperlink>
      <w:r w:rsidR="007C4D1F" w:rsidRPr="007C4D1F">
        <w:rPr>
          <w:rFonts w:ascii="Arial" w:hAnsi="Arial" w:cs="Arial"/>
          <w:color w:val="00B050"/>
          <w:sz w:val="20"/>
          <w:szCs w:val="20"/>
          <w:shd w:val="clear" w:color="auto" w:fill="FFFFFF"/>
        </w:rPr>
        <w:t>, sex-linked genes can be genetically linked</w:t>
      </w:r>
      <w:r w:rsidR="007C4D1F" w:rsidRPr="007C4D1F">
        <w:rPr>
          <w:rStyle w:val="apple-converted-space"/>
          <w:rFonts w:ascii="Arial" w:hAnsi="Arial" w:cs="Arial"/>
          <w:color w:val="00B050"/>
          <w:shd w:val="clear" w:color="auto" w:fill="FFFFFF"/>
        </w:rPr>
        <w:t> </w:t>
      </w:r>
    </w:p>
    <w:p w:rsidR="002E6B9D" w:rsidRPr="00525BEB" w:rsidRDefault="002E6B9D" w:rsidP="002E6B9D">
      <w:pPr>
        <w:pStyle w:val="ListParagraph"/>
        <w:tabs>
          <w:tab w:val="left" w:pos="630"/>
        </w:tabs>
        <w:rPr>
          <w:rFonts w:ascii="Times New Roman" w:hAnsi="Times New Roman" w:cs="Times New Roman"/>
          <w:color w:val="00B050"/>
        </w:rPr>
      </w:pPr>
      <w:r>
        <w:rPr>
          <w:rFonts w:ascii="Times New Roman" w:hAnsi="Times New Roman" w:cs="Times New Roman"/>
        </w:rPr>
        <w:t>incomplete dominance:</w:t>
      </w:r>
      <w:r w:rsidR="007C4D1F" w:rsidRPr="007C4D1F">
        <w:rPr>
          <w:rFonts w:ascii="Arial" w:hAnsi="Arial" w:cs="Arial"/>
          <w:color w:val="222222"/>
          <w:shd w:val="clear" w:color="auto" w:fill="FFFFFF"/>
        </w:rPr>
        <w:t xml:space="preserve"> </w:t>
      </w:r>
      <w:r w:rsidR="007C4D1F" w:rsidRPr="00525BEB">
        <w:rPr>
          <w:rFonts w:ascii="Arial" w:hAnsi="Arial" w:cs="Arial"/>
          <w:color w:val="00B050"/>
          <w:sz w:val="20"/>
          <w:szCs w:val="20"/>
          <w:shd w:val="clear" w:color="auto" w:fill="FFFFFF"/>
        </w:rPr>
        <w:t>is a form of intermediate inheritance in which one allele for a specific trait is not completely expressed over its paired allele. This results in a third phenotype in which the expressed physical trait is a combination of the phenotypes of both alleles. Example: red pure-breeding flowered plant crossed with a white pure-breeding flower</w:t>
      </w:r>
      <w:r w:rsidR="00525BEB" w:rsidRPr="00525BEB">
        <w:rPr>
          <w:rFonts w:ascii="Arial" w:hAnsi="Arial" w:cs="Arial"/>
          <w:color w:val="00B050"/>
          <w:sz w:val="20"/>
          <w:szCs w:val="20"/>
          <w:shd w:val="clear" w:color="auto" w:fill="FFFFFF"/>
        </w:rPr>
        <w:t>ing plant produce pink flowered plants.</w:t>
      </w:r>
    </w:p>
    <w:p w:rsidR="002E6B9D" w:rsidRPr="00AA6601" w:rsidRDefault="002E6B9D" w:rsidP="002E6B9D">
      <w:pPr>
        <w:pStyle w:val="ListParagraph"/>
        <w:tabs>
          <w:tab w:val="left" w:pos="630"/>
        </w:tabs>
        <w:rPr>
          <w:rFonts w:ascii="Times New Roman" w:hAnsi="Times New Roman" w:cs="Times New Roman"/>
        </w:rPr>
      </w:pPr>
    </w:p>
    <w:p w:rsidR="0073427C" w:rsidRDefault="0073427C" w:rsidP="00F33F3C">
      <w:pPr>
        <w:pStyle w:val="ListParagraph"/>
        <w:tabs>
          <w:tab w:val="left" w:pos="630"/>
        </w:tabs>
        <w:ind w:left="0"/>
        <w:rPr>
          <w:rFonts w:ascii="Times New Roman" w:hAnsi="Times New Roman" w:cs="Times New Roman"/>
          <w:b/>
        </w:rPr>
      </w:pPr>
    </w:p>
    <w:p w:rsidR="00303715" w:rsidRPr="00303715" w:rsidRDefault="00303715" w:rsidP="00F33F3C">
      <w:pPr>
        <w:pStyle w:val="ListParagraph"/>
        <w:tabs>
          <w:tab w:val="left" w:pos="630"/>
        </w:tabs>
        <w:ind w:left="0"/>
        <w:rPr>
          <w:rFonts w:ascii="Times New Roman" w:hAnsi="Times New Roman" w:cs="Times New Roman"/>
          <w:b/>
        </w:rPr>
      </w:pPr>
      <w:r>
        <w:rPr>
          <w:rFonts w:ascii="Times New Roman" w:hAnsi="Times New Roman" w:cs="Times New Roman"/>
          <w:b/>
        </w:rPr>
        <w:t>Practice Problems for Chapter 7:</w:t>
      </w:r>
    </w:p>
    <w:p w:rsidR="00BC2F5D" w:rsidRPr="00CE3618" w:rsidRDefault="00BC2F5D" w:rsidP="00F33F3C">
      <w:pPr>
        <w:pStyle w:val="ListParagraph"/>
        <w:numPr>
          <w:ilvl w:val="0"/>
          <w:numId w:val="13"/>
        </w:numPr>
        <w:tabs>
          <w:tab w:val="left" w:pos="630"/>
        </w:tabs>
        <w:spacing w:after="0" w:line="240" w:lineRule="auto"/>
        <w:rPr>
          <w:rFonts w:ascii="Times New Roman" w:hAnsi="Times New Roman" w:cs="Times New Roman"/>
        </w:rPr>
      </w:pPr>
      <w:r w:rsidRPr="00CE3618">
        <w:rPr>
          <w:rFonts w:ascii="Times New Roman" w:hAnsi="Times New Roman" w:cs="Times New Roman"/>
        </w:rPr>
        <w:t>Cross - Green sepals (G) is dominant over yellow sepals (g).</w:t>
      </w:r>
    </w:p>
    <w:p w:rsidR="00BC2F5D" w:rsidRPr="002E7675" w:rsidRDefault="00BC2F5D" w:rsidP="00F33F3C">
      <w:pPr>
        <w:tabs>
          <w:tab w:val="left" w:pos="630"/>
        </w:tabs>
        <w:spacing w:after="0" w:line="240" w:lineRule="auto"/>
        <w:ind w:left="720"/>
        <w:rPr>
          <w:rFonts w:ascii="Times New Roman" w:hAnsi="Times New Roman" w:cs="Times New Roman"/>
        </w:rPr>
      </w:pPr>
    </w:p>
    <w:p w:rsidR="00BC2F5D" w:rsidRPr="002E7675" w:rsidRDefault="00BC2F5D" w:rsidP="00F33F3C">
      <w:pPr>
        <w:tabs>
          <w:tab w:val="left" w:pos="630"/>
        </w:tabs>
        <w:rPr>
          <w:rFonts w:ascii="Times New Roman" w:hAnsi="Times New Roman" w:cs="Times New Roman"/>
        </w:rPr>
      </w:pPr>
      <w:r w:rsidRPr="002E7675">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4A6A0FEE" wp14:editId="61F1EAA3">
                <wp:simplePos x="0" y="0"/>
                <wp:positionH relativeFrom="column">
                  <wp:posOffset>2628900</wp:posOffset>
                </wp:positionH>
                <wp:positionV relativeFrom="paragraph">
                  <wp:posOffset>58421</wp:posOffset>
                </wp:positionV>
                <wp:extent cx="3076575" cy="1695450"/>
                <wp:effectExtent l="0" t="0" r="9525" b="0"/>
                <wp:wrapNone/>
                <wp:docPr id="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FB7" w:rsidRPr="00CE74DC" w:rsidRDefault="00701FB7" w:rsidP="00BC2F5D">
                            <w:pPr>
                              <w:rPr>
                                <w:rFonts w:cs="Arial"/>
                                <w:b/>
                              </w:rPr>
                            </w:pPr>
                            <w:r>
                              <w:rPr>
                                <w:rFonts w:cs="Arial"/>
                                <w:b/>
                              </w:rPr>
                              <w:t>Predicted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70"/>
                              <w:gridCol w:w="2287"/>
                            </w:tblGrid>
                            <w:tr w:rsidR="00701FB7">
                              <w:tc>
                                <w:tcPr>
                                  <w:tcW w:w="2388" w:type="dxa"/>
                                </w:tcPr>
                                <w:p w:rsidR="00701FB7" w:rsidRPr="00AA6601" w:rsidRDefault="00701FB7" w:rsidP="00701FB7">
                                  <w:pPr>
                                    <w:rPr>
                                      <w:rFonts w:cs="Arial"/>
                                      <w:sz w:val="22"/>
                                    </w:rPr>
                                  </w:pPr>
                                </w:p>
                                <w:p w:rsidR="00701FB7" w:rsidRPr="00AA6601" w:rsidRDefault="00701FB7" w:rsidP="00701FB7">
                                  <w:pPr>
                                    <w:rPr>
                                      <w:rFonts w:cs="Arial"/>
                                      <w:sz w:val="22"/>
                                    </w:rPr>
                                  </w:pPr>
                                </w:p>
                                <w:p w:rsidR="00701FB7" w:rsidRPr="00AA6601" w:rsidRDefault="00701FB7" w:rsidP="00701FB7">
                                  <w:pPr>
                                    <w:rPr>
                                      <w:rFonts w:cs="Arial"/>
                                      <w:sz w:val="22"/>
                                    </w:rPr>
                                  </w:pPr>
                                  <w:r w:rsidRPr="00AA6601">
                                    <w:rPr>
                                      <w:rFonts w:cs="Arial"/>
                                      <w:sz w:val="22"/>
                                    </w:rPr>
                                    <w:t>Genotypic Ratio:</w:t>
                                  </w:r>
                                </w:p>
                              </w:tc>
                              <w:tc>
                                <w:tcPr>
                                  <w:tcW w:w="2400" w:type="dxa"/>
                                </w:tcPr>
                                <w:p w:rsidR="00701FB7" w:rsidRPr="00AA6601" w:rsidRDefault="00701FB7" w:rsidP="00701FB7">
                                  <w:pPr>
                                    <w:rPr>
                                      <w:rFonts w:cs="Arial"/>
                                      <w:sz w:val="22"/>
                                    </w:rPr>
                                  </w:pPr>
                                </w:p>
                                <w:p w:rsidR="00701FB7" w:rsidRPr="00AA6601" w:rsidRDefault="00701FB7" w:rsidP="00701FB7">
                                  <w:pPr>
                                    <w:rPr>
                                      <w:rFonts w:cs="Arial"/>
                                      <w:sz w:val="22"/>
                                    </w:rPr>
                                  </w:pPr>
                                </w:p>
                                <w:p w:rsidR="00701FB7" w:rsidRPr="00AA6601" w:rsidRDefault="00701FB7" w:rsidP="00701FB7">
                                  <w:pPr>
                                    <w:rPr>
                                      <w:rFonts w:cs="Arial"/>
                                      <w:sz w:val="22"/>
                                    </w:rPr>
                                  </w:pPr>
                                  <w:r w:rsidRPr="00AA6601">
                                    <w:rPr>
                                      <w:rFonts w:cs="Arial"/>
                                      <w:sz w:val="22"/>
                                    </w:rPr>
                                    <w:t>Phenotypic Ratio:</w:t>
                                  </w:r>
                                </w:p>
                              </w:tc>
                            </w:tr>
                            <w:tr w:rsidR="00701FB7">
                              <w:tc>
                                <w:tcPr>
                                  <w:tcW w:w="2388" w:type="dxa"/>
                                </w:tcPr>
                                <w:p w:rsidR="00701FB7" w:rsidRDefault="00742CC5" w:rsidP="00701FB7">
                                  <w:pPr>
                                    <w:rPr>
                                      <w:rFonts w:cs="Arial"/>
                                    </w:rPr>
                                  </w:pPr>
                                  <w:r>
                                    <w:rPr>
                                      <w:rFonts w:cs="Arial"/>
                                    </w:rPr>
                                    <w:t>1Gg:1gg</w:t>
                                  </w:r>
                                </w:p>
                              </w:tc>
                              <w:tc>
                                <w:tcPr>
                                  <w:tcW w:w="2400" w:type="dxa"/>
                                </w:tcPr>
                                <w:p w:rsidR="00701FB7" w:rsidRDefault="00742CC5" w:rsidP="00701FB7">
                                  <w:pPr>
                                    <w:rPr>
                                      <w:rFonts w:cs="Arial"/>
                                    </w:rPr>
                                  </w:pPr>
                                  <w:r>
                                    <w:rPr>
                                      <w:rFonts w:cs="Arial"/>
                                    </w:rPr>
                                    <w:t>1Green:1 Yellow</w:t>
                                  </w:r>
                                </w:p>
                              </w:tc>
                            </w:tr>
                          </w:tbl>
                          <w:p w:rsidR="00701FB7" w:rsidRDefault="00701FB7" w:rsidP="00BC2F5D">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43"/>
                              <w:gridCol w:w="2314"/>
                            </w:tblGrid>
                            <w:tr w:rsidR="00701FB7">
                              <w:tc>
                                <w:tcPr>
                                  <w:tcW w:w="2374" w:type="dxa"/>
                                </w:tcPr>
                                <w:p w:rsidR="00701FB7" w:rsidRDefault="00701FB7" w:rsidP="00701FB7">
                                  <w:pPr>
                                    <w:rPr>
                                      <w:rFonts w:cs="Arial"/>
                                    </w:rPr>
                                  </w:pPr>
                                </w:p>
                              </w:tc>
                              <w:tc>
                                <w:tcPr>
                                  <w:tcW w:w="2450" w:type="dxa"/>
                                </w:tcPr>
                                <w:p w:rsidR="00701FB7" w:rsidRDefault="00701FB7" w:rsidP="00701FB7">
                                  <w:pPr>
                                    <w:rPr>
                                      <w:rFonts w:cs="Arial"/>
                                    </w:rPr>
                                  </w:pPr>
                                </w:p>
                              </w:tc>
                            </w:tr>
                          </w:tbl>
                          <w:p w:rsidR="00701FB7" w:rsidRDefault="00701FB7" w:rsidP="00BC2F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A0FEE" id="_x0000_t202" coordsize="21600,21600" o:spt="202" path="m,l,21600r21600,l21600,xe">
                <v:stroke joinstyle="miter"/>
                <v:path gradientshapeok="t" o:connecttype="rect"/>
              </v:shapetype>
              <v:shape id="Text Box 120" o:spid="_x0000_s1026" type="#_x0000_t202" style="position:absolute;margin-left:207pt;margin-top:4.6pt;width:242.25pt;height: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" stroked="f">
                <v:textbox>
                  <w:txbxContent>
                    <w:p w:rsidR="00701FB7" w:rsidRPr="00CE74DC" w:rsidRDefault="00701FB7" w:rsidP="00BC2F5D">
                      <w:pPr>
                        <w:rPr>
                          <w:rFonts w:cs="Arial"/>
                          <w:b/>
                        </w:rPr>
                      </w:pPr>
                      <w:r>
                        <w:rPr>
                          <w:rFonts w:cs="Arial"/>
                          <w:b/>
                        </w:rPr>
                        <w:t>Predicted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70"/>
                        <w:gridCol w:w="2287"/>
                      </w:tblGrid>
                      <w:tr w:rsidR="00701FB7">
                        <w:tc>
                          <w:tcPr>
                            <w:tcW w:w="2388" w:type="dxa"/>
                          </w:tcPr>
                          <w:p w:rsidR="00701FB7" w:rsidRPr="00AA6601" w:rsidRDefault="00701FB7" w:rsidP="00701FB7">
                            <w:pPr>
                              <w:rPr>
                                <w:rFonts w:cs="Arial"/>
                                <w:sz w:val="22"/>
                              </w:rPr>
                            </w:pPr>
                          </w:p>
                          <w:p w:rsidR="00701FB7" w:rsidRPr="00AA6601" w:rsidRDefault="00701FB7" w:rsidP="00701FB7">
                            <w:pPr>
                              <w:rPr>
                                <w:rFonts w:cs="Arial"/>
                                <w:sz w:val="22"/>
                              </w:rPr>
                            </w:pPr>
                          </w:p>
                          <w:p w:rsidR="00701FB7" w:rsidRPr="00AA6601" w:rsidRDefault="00701FB7" w:rsidP="00701FB7">
                            <w:pPr>
                              <w:rPr>
                                <w:rFonts w:cs="Arial"/>
                                <w:sz w:val="22"/>
                              </w:rPr>
                            </w:pPr>
                            <w:r w:rsidRPr="00AA6601">
                              <w:rPr>
                                <w:rFonts w:cs="Arial"/>
                                <w:sz w:val="22"/>
                              </w:rPr>
                              <w:t>Genotypic Ratio:</w:t>
                            </w:r>
                          </w:p>
                        </w:tc>
                        <w:tc>
                          <w:tcPr>
                            <w:tcW w:w="2400" w:type="dxa"/>
                          </w:tcPr>
                          <w:p w:rsidR="00701FB7" w:rsidRPr="00AA6601" w:rsidRDefault="00701FB7" w:rsidP="00701FB7">
                            <w:pPr>
                              <w:rPr>
                                <w:rFonts w:cs="Arial"/>
                                <w:sz w:val="22"/>
                              </w:rPr>
                            </w:pPr>
                          </w:p>
                          <w:p w:rsidR="00701FB7" w:rsidRPr="00AA6601" w:rsidRDefault="00701FB7" w:rsidP="00701FB7">
                            <w:pPr>
                              <w:rPr>
                                <w:rFonts w:cs="Arial"/>
                                <w:sz w:val="22"/>
                              </w:rPr>
                            </w:pPr>
                          </w:p>
                          <w:p w:rsidR="00701FB7" w:rsidRPr="00AA6601" w:rsidRDefault="00701FB7" w:rsidP="00701FB7">
                            <w:pPr>
                              <w:rPr>
                                <w:rFonts w:cs="Arial"/>
                                <w:sz w:val="22"/>
                              </w:rPr>
                            </w:pPr>
                            <w:r w:rsidRPr="00AA6601">
                              <w:rPr>
                                <w:rFonts w:cs="Arial"/>
                                <w:sz w:val="22"/>
                              </w:rPr>
                              <w:t>Phenotypic Ratio:</w:t>
                            </w:r>
                          </w:p>
                        </w:tc>
                      </w:tr>
                      <w:tr w:rsidR="00701FB7">
                        <w:tc>
                          <w:tcPr>
                            <w:tcW w:w="2388" w:type="dxa"/>
                          </w:tcPr>
                          <w:p w:rsidR="00701FB7" w:rsidRDefault="00742CC5" w:rsidP="00701FB7">
                            <w:pPr>
                              <w:rPr>
                                <w:rFonts w:cs="Arial"/>
                              </w:rPr>
                            </w:pPr>
                            <w:r>
                              <w:rPr>
                                <w:rFonts w:cs="Arial"/>
                              </w:rPr>
                              <w:t>1Gg:1gg</w:t>
                            </w:r>
                          </w:p>
                        </w:tc>
                        <w:tc>
                          <w:tcPr>
                            <w:tcW w:w="2400" w:type="dxa"/>
                          </w:tcPr>
                          <w:p w:rsidR="00701FB7" w:rsidRDefault="00742CC5" w:rsidP="00701FB7">
                            <w:pPr>
                              <w:rPr>
                                <w:rFonts w:cs="Arial"/>
                              </w:rPr>
                            </w:pPr>
                            <w:r>
                              <w:rPr>
                                <w:rFonts w:cs="Arial"/>
                              </w:rPr>
                              <w:t>1Green:1 Yellow</w:t>
                            </w:r>
                          </w:p>
                        </w:tc>
                      </w:tr>
                    </w:tbl>
                    <w:p w:rsidR="00701FB7" w:rsidRDefault="00701FB7" w:rsidP="00BC2F5D">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43"/>
                        <w:gridCol w:w="2314"/>
                      </w:tblGrid>
                      <w:tr w:rsidR="00701FB7">
                        <w:tc>
                          <w:tcPr>
                            <w:tcW w:w="2374" w:type="dxa"/>
                          </w:tcPr>
                          <w:p w:rsidR="00701FB7" w:rsidRDefault="00701FB7" w:rsidP="00701FB7">
                            <w:pPr>
                              <w:rPr>
                                <w:rFonts w:cs="Arial"/>
                              </w:rPr>
                            </w:pPr>
                          </w:p>
                        </w:tc>
                        <w:tc>
                          <w:tcPr>
                            <w:tcW w:w="2450" w:type="dxa"/>
                          </w:tcPr>
                          <w:p w:rsidR="00701FB7" w:rsidRDefault="00701FB7" w:rsidP="00701FB7">
                            <w:pPr>
                              <w:rPr>
                                <w:rFonts w:cs="Arial"/>
                              </w:rPr>
                            </w:pPr>
                          </w:p>
                        </w:tc>
                      </w:tr>
                    </w:tbl>
                    <w:p w:rsidR="00701FB7" w:rsidRDefault="00701FB7" w:rsidP="00BC2F5D"/>
                  </w:txbxContent>
                </v:textbox>
              </v:shape>
            </w:pict>
          </mc:Fallback>
        </mc:AlternateContent>
      </w:r>
      <w:r w:rsidRPr="002E7675">
        <w:rPr>
          <w:rFonts w:ascii="Times New Roman" w:hAnsi="Times New Roman" w:cs="Times New Roman"/>
        </w:rPr>
        <w:t xml:space="preserve">Parent 1 </w:t>
      </w:r>
      <w:r w:rsidRPr="002E7675">
        <w:rPr>
          <w:rFonts w:ascii="Times New Roman" w:hAnsi="Times New Roman" w:cs="Times New Roman"/>
          <w:u w:val="single"/>
        </w:rPr>
        <w:t>Gg</w:t>
      </w:r>
      <w:r w:rsidRPr="002E7675">
        <w:rPr>
          <w:rFonts w:ascii="Times New Roman" w:hAnsi="Times New Roman" w:cs="Times New Roman"/>
        </w:rPr>
        <w:t xml:space="preserve"> X Parent 2 </w:t>
      </w:r>
      <w:r w:rsidRPr="002E7675">
        <w:rPr>
          <w:rFonts w:ascii="Times New Roman" w:hAnsi="Times New Roman" w:cs="Times New Roman"/>
          <w:u w:val="single"/>
        </w:rPr>
        <w:t>gg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862"/>
        <w:gridCol w:w="862"/>
      </w:tblGrid>
      <w:tr w:rsidR="00BC2F5D" w:rsidRPr="002E7675" w:rsidTr="00F33F3C">
        <w:trPr>
          <w:trHeight w:val="753"/>
        </w:trPr>
        <w:tc>
          <w:tcPr>
            <w:tcW w:w="508" w:type="dxa"/>
            <w:tcBorders>
              <w:top w:val="nil"/>
              <w:left w:val="nil"/>
              <w:bottom w:val="nil"/>
              <w:right w:val="nil"/>
            </w:tcBorders>
          </w:tcPr>
          <w:p w:rsidR="00BC2F5D" w:rsidRPr="002E7675" w:rsidRDefault="00BC2F5D" w:rsidP="00F33F3C">
            <w:pPr>
              <w:tabs>
                <w:tab w:val="left" w:pos="630"/>
              </w:tabs>
              <w:rPr>
                <w:rFonts w:ascii="Times New Roman" w:hAnsi="Times New Roman" w:cs="Times New Roman"/>
              </w:rPr>
            </w:pPr>
          </w:p>
        </w:tc>
        <w:tc>
          <w:tcPr>
            <w:tcW w:w="862" w:type="dxa"/>
            <w:tcBorders>
              <w:top w:val="nil"/>
              <w:left w:val="nil"/>
            </w:tcBorders>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w:t>
            </w:r>
          </w:p>
        </w:tc>
        <w:tc>
          <w:tcPr>
            <w:tcW w:w="862" w:type="dxa"/>
            <w:tcBorders>
              <w:top w:val="nil"/>
              <w:right w:val="nil"/>
            </w:tcBorders>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w:t>
            </w:r>
          </w:p>
        </w:tc>
      </w:tr>
      <w:tr w:rsidR="00BC2F5D" w:rsidRPr="002E7675" w:rsidTr="00F33F3C">
        <w:trPr>
          <w:trHeight w:val="827"/>
        </w:trPr>
        <w:tc>
          <w:tcPr>
            <w:tcW w:w="508" w:type="dxa"/>
            <w:tcBorders>
              <w:top w:val="nil"/>
              <w:left w:val="nil"/>
              <w:bottom w:val="single" w:sz="4" w:space="0" w:color="auto"/>
            </w:tcBorders>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w:t>
            </w:r>
          </w:p>
          <w:p w:rsidR="00BC2F5D" w:rsidRPr="002E7675" w:rsidRDefault="00BC2F5D" w:rsidP="00F33F3C">
            <w:pPr>
              <w:tabs>
                <w:tab w:val="left" w:pos="630"/>
              </w:tabs>
              <w:rPr>
                <w:rFonts w:ascii="Times New Roman" w:hAnsi="Times New Roman" w:cs="Times New Roman"/>
              </w:rPr>
            </w:pPr>
          </w:p>
        </w:tc>
        <w:tc>
          <w:tcPr>
            <w:tcW w:w="862" w:type="dxa"/>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Gg</w:t>
            </w:r>
          </w:p>
        </w:tc>
        <w:tc>
          <w:tcPr>
            <w:tcW w:w="862" w:type="dxa"/>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gg</w:t>
            </w:r>
          </w:p>
        </w:tc>
      </w:tr>
      <w:tr w:rsidR="00BC2F5D" w:rsidRPr="002E7675" w:rsidTr="00F33F3C">
        <w:trPr>
          <w:trHeight w:val="616"/>
        </w:trPr>
        <w:tc>
          <w:tcPr>
            <w:tcW w:w="508" w:type="dxa"/>
            <w:tcBorders>
              <w:top w:val="nil"/>
              <w:left w:val="nil"/>
              <w:bottom w:val="nil"/>
            </w:tcBorders>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w:t>
            </w:r>
          </w:p>
        </w:tc>
        <w:tc>
          <w:tcPr>
            <w:tcW w:w="862" w:type="dxa"/>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Gg</w:t>
            </w:r>
          </w:p>
        </w:tc>
        <w:tc>
          <w:tcPr>
            <w:tcW w:w="862" w:type="dxa"/>
          </w:tcPr>
          <w:p w:rsidR="00BC2F5D" w:rsidRPr="002E7675" w:rsidRDefault="00742CC5" w:rsidP="00F33F3C">
            <w:pPr>
              <w:tabs>
                <w:tab w:val="left" w:pos="630"/>
              </w:tabs>
              <w:rPr>
                <w:rFonts w:ascii="Times New Roman" w:hAnsi="Times New Roman" w:cs="Times New Roman"/>
              </w:rPr>
            </w:pPr>
            <w:r>
              <w:rPr>
                <w:rFonts w:ascii="Times New Roman" w:hAnsi="Times New Roman" w:cs="Times New Roman"/>
              </w:rPr>
              <w:t>gg</w:t>
            </w:r>
          </w:p>
        </w:tc>
      </w:tr>
    </w:tbl>
    <w:p w:rsidR="00002A95" w:rsidRDefault="00002A95" w:rsidP="00F33F3C">
      <w:pPr>
        <w:tabs>
          <w:tab w:val="left" w:pos="630"/>
        </w:tabs>
        <w:spacing w:after="0" w:line="240" w:lineRule="auto"/>
        <w:ind w:left="720"/>
        <w:rPr>
          <w:rFonts w:ascii="Times New Roman" w:hAnsi="Times New Roman" w:cs="Times New Roman"/>
        </w:rPr>
      </w:pPr>
    </w:p>
    <w:p w:rsidR="00BC2F5D" w:rsidRPr="002E7675" w:rsidRDefault="00BC2F5D" w:rsidP="00F33F3C">
      <w:pPr>
        <w:numPr>
          <w:ilvl w:val="0"/>
          <w:numId w:val="13"/>
        </w:numPr>
        <w:tabs>
          <w:tab w:val="left" w:pos="630"/>
        </w:tabs>
        <w:spacing w:after="0" w:line="240" w:lineRule="auto"/>
        <w:rPr>
          <w:rFonts w:ascii="Times New Roman" w:hAnsi="Times New Roman" w:cs="Times New Roman"/>
        </w:rPr>
      </w:pPr>
      <w:r w:rsidRPr="002E7675">
        <w:rPr>
          <w:rFonts w:ascii="Times New Roman" w:hAnsi="Times New Roman" w:cs="Times New Roman"/>
        </w:rPr>
        <w:lastRenderedPageBreak/>
        <w:t>What is the difference between homozygous genotypes and heterozygous genotypes?</w:t>
      </w:r>
    </w:p>
    <w:p w:rsidR="00556B22" w:rsidRPr="00556B22" w:rsidRDefault="00556B22" w:rsidP="00556B22">
      <w:pPr>
        <w:pStyle w:val="ListParagraph"/>
        <w:numPr>
          <w:ilvl w:val="0"/>
          <w:numId w:val="33"/>
        </w:numPr>
        <w:tabs>
          <w:tab w:val="left" w:pos="630"/>
        </w:tabs>
        <w:rPr>
          <w:rFonts w:ascii="Times New Roman" w:hAnsi="Times New Roman" w:cs="Times New Roman"/>
          <w:color w:val="00B050"/>
        </w:rPr>
      </w:pPr>
      <w:r w:rsidRPr="00556B22">
        <w:rPr>
          <w:rFonts w:ascii="Times New Roman" w:hAnsi="Times New Roman" w:cs="Times New Roman"/>
          <w:color w:val="00B050"/>
        </w:rPr>
        <w:t>homozygous genotypes: alleles are the same (ll or LL)</w:t>
      </w:r>
    </w:p>
    <w:p w:rsidR="00EE0CF1" w:rsidRPr="00556B22" w:rsidRDefault="00556B22" w:rsidP="00F33F3C">
      <w:pPr>
        <w:pStyle w:val="ListParagraph"/>
        <w:numPr>
          <w:ilvl w:val="0"/>
          <w:numId w:val="33"/>
        </w:numPr>
        <w:tabs>
          <w:tab w:val="left" w:pos="630"/>
        </w:tabs>
        <w:rPr>
          <w:rFonts w:ascii="Times New Roman" w:hAnsi="Times New Roman" w:cs="Times New Roman"/>
          <w:color w:val="00B050"/>
        </w:rPr>
      </w:pPr>
      <w:r w:rsidRPr="00556B22">
        <w:rPr>
          <w:rFonts w:ascii="Times New Roman" w:hAnsi="Times New Roman" w:cs="Times New Roman"/>
          <w:color w:val="00B050"/>
        </w:rPr>
        <w:t>heterozygous genotypes: alleles are different (Ll)</w:t>
      </w:r>
    </w:p>
    <w:p w:rsidR="00303715" w:rsidRDefault="00BC2F5D" w:rsidP="00B32873">
      <w:pPr>
        <w:numPr>
          <w:ilvl w:val="0"/>
          <w:numId w:val="13"/>
        </w:numPr>
        <w:tabs>
          <w:tab w:val="left" w:pos="630"/>
        </w:tabs>
        <w:spacing w:after="0" w:line="240" w:lineRule="auto"/>
        <w:rPr>
          <w:rFonts w:ascii="Times New Roman" w:hAnsi="Times New Roman" w:cs="Times New Roman"/>
        </w:rPr>
      </w:pPr>
      <w:r w:rsidRPr="002E7675">
        <w:rPr>
          <w:rFonts w:ascii="Times New Roman" w:hAnsi="Times New Roman" w:cs="Times New Roman"/>
        </w:rPr>
        <w:t>When are dominant traits expressed?  When are recessive traits expressed?</w:t>
      </w:r>
    </w:p>
    <w:p w:rsidR="00162A5E" w:rsidRPr="002E6B9D" w:rsidRDefault="00556B22" w:rsidP="002E6B9D">
      <w:pPr>
        <w:pStyle w:val="ListParagraph"/>
        <w:numPr>
          <w:ilvl w:val="0"/>
          <w:numId w:val="34"/>
        </w:numPr>
        <w:tabs>
          <w:tab w:val="left" w:pos="630"/>
        </w:tabs>
        <w:spacing w:after="0" w:line="240" w:lineRule="auto"/>
        <w:rPr>
          <w:rFonts w:ascii="Times New Roman" w:hAnsi="Times New Roman" w:cs="Times New Roman"/>
          <w:color w:val="00B050"/>
        </w:rPr>
      </w:pPr>
      <w:r w:rsidRPr="002E6B9D">
        <w:rPr>
          <w:rFonts w:ascii="Times New Roman" w:hAnsi="Times New Roman" w:cs="Times New Roman"/>
          <w:color w:val="00B050"/>
        </w:rPr>
        <w:t>For a single dominant trait to be expressed, the dominant allele must be present (Homozygous dominant or heterozygous condition)</w:t>
      </w:r>
    </w:p>
    <w:p w:rsidR="00556B22" w:rsidRPr="002E6B9D" w:rsidRDefault="00556B22" w:rsidP="002E6B9D">
      <w:pPr>
        <w:pStyle w:val="ListParagraph"/>
        <w:numPr>
          <w:ilvl w:val="0"/>
          <w:numId w:val="34"/>
        </w:numPr>
        <w:tabs>
          <w:tab w:val="left" w:pos="630"/>
        </w:tabs>
        <w:spacing w:after="0" w:line="240" w:lineRule="auto"/>
        <w:rPr>
          <w:rFonts w:ascii="Times New Roman" w:hAnsi="Times New Roman" w:cs="Times New Roman"/>
          <w:color w:val="00B050"/>
        </w:rPr>
      </w:pPr>
      <w:r w:rsidRPr="002E6B9D">
        <w:rPr>
          <w:rFonts w:ascii="Times New Roman" w:hAnsi="Times New Roman" w:cs="Times New Roman"/>
          <w:color w:val="00B050"/>
        </w:rPr>
        <w:t>For a single recessive trait to be expresses, the both recessive alleles must be present (Homozygous recessive condition)</w:t>
      </w:r>
    </w:p>
    <w:p w:rsidR="00162A5E" w:rsidRPr="00B32873" w:rsidRDefault="00162A5E" w:rsidP="00162A5E">
      <w:pPr>
        <w:tabs>
          <w:tab w:val="left" w:pos="630"/>
        </w:tabs>
        <w:spacing w:after="0" w:line="240" w:lineRule="auto"/>
        <w:rPr>
          <w:rFonts w:ascii="Times New Roman" w:hAnsi="Times New Roman" w:cs="Times New Roman"/>
        </w:rPr>
      </w:pPr>
    </w:p>
    <w:p w:rsidR="00BC2F5D" w:rsidRPr="002E7675" w:rsidRDefault="00EE0CF1" w:rsidP="00F33F3C">
      <w:pPr>
        <w:numPr>
          <w:ilvl w:val="0"/>
          <w:numId w:val="13"/>
        </w:numPr>
        <w:tabs>
          <w:tab w:val="left" w:pos="630"/>
        </w:tabs>
        <w:spacing w:after="0" w:line="240" w:lineRule="auto"/>
        <w:rPr>
          <w:rFonts w:ascii="Times New Roman" w:hAnsi="Times New Roman" w:cs="Times New Roman"/>
        </w:rPr>
      </w:pPr>
      <w:r>
        <w:rPr>
          <w:rFonts w:ascii="Times New Roman" w:hAnsi="Times New Roman" w:cs="Times New Roman"/>
        </w:rPr>
        <w:t>Write a P</w:t>
      </w:r>
      <w:r w:rsidR="00BC2F5D" w:rsidRPr="002E7675">
        <w:rPr>
          <w:rFonts w:ascii="Times New Roman" w:hAnsi="Times New Roman" w:cs="Times New Roman"/>
        </w:rPr>
        <w:t xml:space="preserve">unnett square showing the following dihybrid cross between a wrinkled, heterozygous yellow pea plant and a pea plant heterozygous for both traits.  </w:t>
      </w:r>
    </w:p>
    <w:p w:rsidR="00BC2F5D" w:rsidRPr="002E7675" w:rsidRDefault="00BC2F5D" w:rsidP="00F33F3C">
      <w:pPr>
        <w:tabs>
          <w:tab w:val="left" w:pos="630"/>
        </w:tabs>
        <w:ind w:left="1080"/>
        <w:rPr>
          <w:rFonts w:ascii="Times New Roman" w:hAnsi="Times New Roman" w:cs="Times New Roman"/>
          <w:sz w:val="28"/>
          <w:szCs w:val="28"/>
        </w:rPr>
      </w:pPr>
      <w:r w:rsidRPr="002E7675">
        <w:rPr>
          <w:rFonts w:ascii="Times New Roman" w:hAnsi="Times New Roman" w:cs="Times New Roman"/>
          <w:sz w:val="28"/>
          <w:szCs w:val="28"/>
        </w:rPr>
        <w:t>Genotypes of Parents _</w:t>
      </w:r>
      <w:r w:rsidR="00556B22" w:rsidRPr="002E6B9D">
        <w:rPr>
          <w:rFonts w:ascii="Times New Roman" w:hAnsi="Times New Roman" w:cs="Times New Roman"/>
          <w:color w:val="00B050"/>
          <w:sz w:val="28"/>
          <w:szCs w:val="28"/>
        </w:rPr>
        <w:t>rrYy</w:t>
      </w:r>
      <w:r w:rsidRPr="002E7675">
        <w:rPr>
          <w:rFonts w:ascii="Times New Roman" w:hAnsi="Times New Roman" w:cs="Times New Roman"/>
          <w:sz w:val="28"/>
          <w:szCs w:val="28"/>
        </w:rPr>
        <w:t>___ x _</w:t>
      </w:r>
      <w:r w:rsidR="00556B22" w:rsidRPr="002E6B9D">
        <w:rPr>
          <w:rFonts w:ascii="Times New Roman" w:hAnsi="Times New Roman" w:cs="Times New Roman"/>
          <w:color w:val="00B050"/>
          <w:sz w:val="28"/>
          <w:szCs w:val="28"/>
        </w:rPr>
        <w:t>RrYy</w:t>
      </w:r>
      <w:r w:rsidRPr="002E7675">
        <w:rPr>
          <w:rFonts w:ascii="Times New Roman" w:hAnsi="Times New Roman" w:cs="Times New Roman"/>
          <w:sz w:val="28"/>
          <w:szCs w:val="28"/>
        </w:rPr>
        <w:t>____</w:t>
      </w:r>
    </w:p>
    <w:p w:rsidR="00BC2F5D" w:rsidRPr="002E7675" w:rsidRDefault="00BC2F5D" w:rsidP="00F33F3C">
      <w:pPr>
        <w:tabs>
          <w:tab w:val="left" w:pos="630"/>
        </w:tabs>
        <w:ind w:left="720"/>
        <w:rPr>
          <w:rFonts w:ascii="Times New Roman" w:hAnsi="Times New Roman" w:cs="Times New Roman"/>
        </w:rPr>
      </w:pPr>
      <w:r w:rsidRPr="002E7675">
        <w:rPr>
          <w:rFonts w:ascii="Times New Roman" w:hAnsi="Times New Roman" w:cs="Times New Roman"/>
        </w:rPr>
        <w:t>R = round seed, r = wrinkled seed</w:t>
      </w:r>
    </w:p>
    <w:p w:rsidR="00BC2F5D" w:rsidRDefault="00BC2F5D" w:rsidP="00F33F3C">
      <w:pPr>
        <w:tabs>
          <w:tab w:val="left" w:pos="630"/>
        </w:tabs>
        <w:ind w:left="720"/>
        <w:rPr>
          <w:rFonts w:ascii="Times New Roman" w:hAnsi="Times New Roman" w:cs="Times New Roman"/>
        </w:rPr>
      </w:pPr>
      <w:r w:rsidRPr="002E7675">
        <w:rPr>
          <w:rFonts w:ascii="Times New Roman" w:hAnsi="Times New Roman" w:cs="Times New Roman"/>
        </w:rPr>
        <w:t>Y = yellow seed, y = green seed</w:t>
      </w:r>
    </w:p>
    <w:p w:rsidR="00EE0CF1" w:rsidRDefault="00AA6601" w:rsidP="00F33F3C">
      <w:pPr>
        <w:tabs>
          <w:tab w:val="left" w:pos="630"/>
        </w:tabs>
        <w:ind w:left="720"/>
        <w:rPr>
          <w:rFonts w:ascii="Times New Roman" w:hAnsi="Times New Roman" w:cs="Times New Roman"/>
        </w:rPr>
      </w:pPr>
      <w:r>
        <w:rPr>
          <w:rFonts w:ascii="Times New Roman" w:hAnsi="Times New Roman" w:cs="Times New Roman"/>
        </w:rPr>
        <w:t>Gamete combinations for both parents.</w:t>
      </w:r>
    </w:p>
    <w:p w:rsidR="00EE0CF1" w:rsidRPr="00742CC5" w:rsidRDefault="002E6B9D" w:rsidP="00F33F3C">
      <w:pPr>
        <w:tabs>
          <w:tab w:val="left" w:pos="630"/>
        </w:tabs>
        <w:ind w:left="720"/>
        <w:rPr>
          <w:rFonts w:ascii="Times New Roman" w:hAnsi="Times New Roman" w:cs="Times New Roman"/>
          <w:color w:val="FF0000"/>
        </w:rPr>
      </w:pPr>
      <w:r w:rsidRPr="00742CC5">
        <w:rPr>
          <w:rFonts w:ascii="Times New Roman" w:hAnsi="Times New Roman" w:cs="Times New Roman"/>
          <w:color w:val="FF0000"/>
        </w:rPr>
        <w:t>ry, rY   and RY, Ry, rY and ry</w:t>
      </w:r>
    </w:p>
    <w:p w:rsidR="00EE0CF1" w:rsidRDefault="00EE0CF1" w:rsidP="00F33F3C">
      <w:pPr>
        <w:tabs>
          <w:tab w:val="left" w:pos="630"/>
        </w:tabs>
        <w:ind w:left="720"/>
        <w:rPr>
          <w:rFonts w:ascii="Times New Roman" w:hAnsi="Times New Roman" w:cs="Times New Roman"/>
        </w:rPr>
      </w:pPr>
    </w:p>
    <w:p w:rsidR="00451FF2" w:rsidRDefault="00451FF2" w:rsidP="00F33F3C">
      <w:pPr>
        <w:tabs>
          <w:tab w:val="left" w:pos="630"/>
        </w:tabs>
        <w:ind w:left="720"/>
        <w:rPr>
          <w:rFonts w:ascii="Times New Roman" w:hAnsi="Times New Roman" w:cs="Times New Roman"/>
        </w:rPr>
      </w:pPr>
    </w:p>
    <w:p w:rsidR="00451FF2" w:rsidRDefault="00451FF2" w:rsidP="00F33F3C">
      <w:pPr>
        <w:tabs>
          <w:tab w:val="left" w:pos="630"/>
        </w:tabs>
        <w:ind w:left="720"/>
        <w:rPr>
          <w:rFonts w:ascii="Times New Roman" w:hAnsi="Times New Roman" w:cs="Times New Roman"/>
        </w:rPr>
      </w:pPr>
    </w:p>
    <w:p w:rsidR="00451FF2" w:rsidRDefault="00451FF2" w:rsidP="00F33F3C">
      <w:pPr>
        <w:tabs>
          <w:tab w:val="left" w:pos="630"/>
        </w:tabs>
        <w:ind w:left="720"/>
        <w:rPr>
          <w:rFonts w:ascii="Times New Roman" w:hAnsi="Times New Roman" w:cs="Times New Roman"/>
        </w:rPr>
      </w:pPr>
    </w:p>
    <w:p w:rsidR="00451FF2" w:rsidRDefault="00451FF2" w:rsidP="00F33F3C">
      <w:pPr>
        <w:tabs>
          <w:tab w:val="left" w:pos="630"/>
        </w:tabs>
        <w:ind w:left="720"/>
        <w:rPr>
          <w:rFonts w:ascii="Times New Roman" w:hAnsi="Times New Roman" w:cs="Times New Roman"/>
        </w:rPr>
      </w:pPr>
    </w:p>
    <w:p w:rsidR="00451FF2" w:rsidRDefault="00451FF2" w:rsidP="00F33F3C">
      <w:pPr>
        <w:tabs>
          <w:tab w:val="left" w:pos="630"/>
        </w:tabs>
        <w:ind w:left="720"/>
        <w:rPr>
          <w:rFonts w:ascii="Times New Roman" w:hAnsi="Times New Roman" w:cs="Times New Roman"/>
        </w:rPr>
      </w:pPr>
    </w:p>
    <w:p w:rsidR="00451FF2" w:rsidRDefault="00451FF2" w:rsidP="00F33F3C">
      <w:pPr>
        <w:tabs>
          <w:tab w:val="left" w:pos="630"/>
        </w:tabs>
        <w:ind w:left="720"/>
        <w:rPr>
          <w:rFonts w:ascii="Times New Roman" w:hAnsi="Times New Roman" w:cs="Times New Roman"/>
        </w:rPr>
      </w:pPr>
    </w:p>
    <w:p w:rsidR="002E6B9D" w:rsidRDefault="002E6B9D" w:rsidP="00F33F3C">
      <w:pPr>
        <w:tabs>
          <w:tab w:val="left" w:pos="630"/>
        </w:tabs>
        <w:ind w:left="720"/>
        <w:rPr>
          <w:rFonts w:ascii="Times New Roman" w:hAnsi="Times New Roman" w:cs="Times New Roman"/>
        </w:rPr>
      </w:pPr>
    </w:p>
    <w:p w:rsidR="002E6B9D" w:rsidRDefault="002E6B9D" w:rsidP="00F33F3C">
      <w:pPr>
        <w:tabs>
          <w:tab w:val="left" w:pos="630"/>
        </w:tabs>
        <w:ind w:left="720"/>
        <w:rPr>
          <w:rFonts w:ascii="Times New Roman" w:hAnsi="Times New Roman" w:cs="Times New Roman"/>
        </w:rPr>
      </w:pPr>
    </w:p>
    <w:p w:rsidR="002E6B9D" w:rsidRDefault="002E6B9D" w:rsidP="00F33F3C">
      <w:pPr>
        <w:tabs>
          <w:tab w:val="left" w:pos="630"/>
        </w:tabs>
        <w:ind w:left="720"/>
        <w:rPr>
          <w:rFonts w:ascii="Times New Roman" w:hAnsi="Times New Roman" w:cs="Times New Roman"/>
        </w:rPr>
      </w:pPr>
    </w:p>
    <w:p w:rsidR="002E6B9D" w:rsidRDefault="002E6B9D" w:rsidP="00F33F3C">
      <w:pPr>
        <w:tabs>
          <w:tab w:val="left" w:pos="630"/>
        </w:tabs>
        <w:ind w:left="720"/>
        <w:rPr>
          <w:rFonts w:ascii="Times New Roman" w:hAnsi="Times New Roman" w:cs="Times New Roman"/>
        </w:rPr>
      </w:pPr>
    </w:p>
    <w:p w:rsidR="002E6B9D" w:rsidRDefault="002E6B9D" w:rsidP="00F33F3C">
      <w:pPr>
        <w:tabs>
          <w:tab w:val="left" w:pos="630"/>
        </w:tabs>
        <w:ind w:left="720"/>
        <w:rPr>
          <w:rFonts w:ascii="Times New Roman" w:hAnsi="Times New Roman" w:cs="Times New Roman"/>
        </w:rPr>
      </w:pPr>
    </w:p>
    <w:p w:rsidR="00525BEB" w:rsidRDefault="00525BEB" w:rsidP="00F33F3C">
      <w:pPr>
        <w:tabs>
          <w:tab w:val="left" w:pos="630"/>
        </w:tabs>
        <w:ind w:left="720"/>
        <w:rPr>
          <w:rFonts w:ascii="Times New Roman" w:hAnsi="Times New Roman" w:cs="Times New Roman"/>
        </w:rPr>
      </w:pPr>
    </w:p>
    <w:p w:rsidR="00525BEB" w:rsidRDefault="00525BEB" w:rsidP="00F33F3C">
      <w:pPr>
        <w:tabs>
          <w:tab w:val="left" w:pos="630"/>
        </w:tabs>
        <w:ind w:left="720"/>
        <w:rPr>
          <w:rFonts w:ascii="Times New Roman" w:hAnsi="Times New Roman" w:cs="Times New Roman"/>
        </w:rPr>
      </w:pPr>
    </w:p>
    <w:p w:rsidR="00525BEB" w:rsidRDefault="00525BEB" w:rsidP="00F33F3C">
      <w:pPr>
        <w:tabs>
          <w:tab w:val="left" w:pos="630"/>
        </w:tabs>
        <w:ind w:left="720"/>
        <w:rPr>
          <w:rFonts w:ascii="Times New Roman" w:hAnsi="Times New Roman" w:cs="Times New Roman"/>
        </w:rPr>
      </w:pPr>
    </w:p>
    <w:p w:rsidR="00525BEB" w:rsidRDefault="00525BEB" w:rsidP="00F33F3C">
      <w:pPr>
        <w:tabs>
          <w:tab w:val="left" w:pos="630"/>
        </w:tabs>
        <w:ind w:left="720"/>
        <w:rPr>
          <w:rFonts w:ascii="Times New Roman" w:hAnsi="Times New Roman" w:cs="Times New Roman"/>
        </w:rPr>
      </w:pPr>
    </w:p>
    <w:p w:rsidR="00525BEB" w:rsidRDefault="00525BEB" w:rsidP="00F33F3C">
      <w:pPr>
        <w:tabs>
          <w:tab w:val="left" w:pos="630"/>
        </w:tabs>
        <w:ind w:left="720"/>
        <w:rPr>
          <w:rFonts w:ascii="Times New Roman" w:hAnsi="Times New Roman" w:cs="Times New Roman"/>
        </w:rPr>
      </w:pPr>
    </w:p>
    <w:p w:rsidR="00BC2F5D" w:rsidRDefault="00BC2F5D" w:rsidP="00B32873">
      <w:pPr>
        <w:tabs>
          <w:tab w:val="left" w:pos="630"/>
        </w:tabs>
        <w:ind w:firstLine="720"/>
        <w:rPr>
          <w:rFonts w:ascii="Times New Roman" w:hAnsi="Times New Roman" w:cs="Times New Roman"/>
        </w:rPr>
      </w:pPr>
      <w:r w:rsidRPr="002E7675">
        <w:rPr>
          <w:rFonts w:ascii="Times New Roman" w:hAnsi="Times New Roman" w:cs="Times New Roman"/>
        </w:rPr>
        <w:t>b. What percentage of the offspring will be round and yellow?  ___</w:t>
      </w:r>
      <w:r w:rsidR="00742CC5" w:rsidRPr="00742CC5">
        <w:rPr>
          <w:rFonts w:ascii="Times New Roman" w:hAnsi="Times New Roman" w:cs="Times New Roman"/>
          <w:b/>
          <w:color w:val="FF0000"/>
          <w:sz w:val="36"/>
        </w:rPr>
        <w:t>3</w:t>
      </w:r>
      <w:r w:rsidRPr="002E7675">
        <w:rPr>
          <w:rFonts w:ascii="Times New Roman" w:hAnsi="Times New Roman" w:cs="Times New Roman"/>
        </w:rPr>
        <w:t>___</w:t>
      </w:r>
    </w:p>
    <w:p w:rsidR="00EB75B1" w:rsidRDefault="00EB75B1" w:rsidP="00EB75B1">
      <w:r>
        <w:rPr>
          <w:noProof/>
        </w:rPr>
        <w:lastRenderedPageBreak/>
        <w:drawing>
          <wp:inline distT="0" distB="0" distL="0" distR="0" wp14:anchorId="6F7CFFED" wp14:editId="3F4AA2A7">
            <wp:extent cx="6021680" cy="29813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047"/>
                    <a:stretch/>
                  </pic:blipFill>
                  <pic:spPr bwMode="auto">
                    <a:xfrm>
                      <a:off x="0" y="0"/>
                      <a:ext cx="6034779" cy="2987810"/>
                    </a:xfrm>
                    <a:prstGeom prst="rect">
                      <a:avLst/>
                    </a:prstGeom>
                    <a:ln>
                      <a:noFill/>
                    </a:ln>
                    <a:extLst>
                      <a:ext uri="{53640926-AAD7-44D8-BBD7-CCE9431645EC}">
                        <a14:shadowObscured xmlns:a14="http://schemas.microsoft.com/office/drawing/2010/main"/>
                      </a:ext>
                    </a:extLst>
                  </pic:spPr>
                </pic:pic>
              </a:graphicData>
            </a:graphic>
          </wp:inline>
        </w:drawing>
      </w:r>
    </w:p>
    <w:p w:rsidR="00742CC5" w:rsidRPr="00742CC5" w:rsidRDefault="00742CC5" w:rsidP="00742CC5">
      <w:pPr>
        <w:pStyle w:val="ListParagraph"/>
        <w:numPr>
          <w:ilvl w:val="0"/>
          <w:numId w:val="35"/>
        </w:numPr>
        <w:rPr>
          <w:b/>
          <w:color w:val="FF0000"/>
          <w:sz w:val="32"/>
        </w:rPr>
      </w:pPr>
      <w:r w:rsidRPr="00742CC5">
        <w:rPr>
          <w:b/>
          <w:color w:val="FF0000"/>
          <w:sz w:val="32"/>
        </w:rPr>
        <w:t>Autosomal recessive</w:t>
      </w:r>
    </w:p>
    <w:p w:rsidR="009E7294" w:rsidRDefault="00EB75B1" w:rsidP="00EB75B1">
      <w:pPr>
        <w:tabs>
          <w:tab w:val="left" w:pos="3488"/>
        </w:tabs>
      </w:pPr>
      <w:r>
        <w:rPr>
          <w:noProof/>
        </w:rPr>
        <w:drawing>
          <wp:inline distT="0" distB="0" distL="0" distR="0" wp14:anchorId="292871BE" wp14:editId="77040F0F">
            <wp:extent cx="6343015" cy="4229100"/>
            <wp:effectExtent l="0" t="0" r="63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0648" cy="4234189"/>
                    </a:xfrm>
                    <a:prstGeom prst="rect">
                      <a:avLst/>
                    </a:prstGeom>
                  </pic:spPr>
                </pic:pic>
              </a:graphicData>
            </a:graphic>
          </wp:inline>
        </w:drawing>
      </w:r>
    </w:p>
    <w:p w:rsidR="009E7294" w:rsidRDefault="009E7294" w:rsidP="009E7294">
      <w:pPr>
        <w:pStyle w:val="ListParagraph"/>
        <w:numPr>
          <w:ilvl w:val="0"/>
          <w:numId w:val="36"/>
        </w:numPr>
        <w:tabs>
          <w:tab w:val="left" w:pos="3488"/>
        </w:tabs>
        <w:rPr>
          <w:b/>
          <w:color w:val="FF0000"/>
          <w:sz w:val="28"/>
        </w:rPr>
      </w:pPr>
      <w:r w:rsidRPr="009E7294">
        <w:rPr>
          <w:b/>
          <w:color w:val="FF0000"/>
          <w:sz w:val="28"/>
        </w:rPr>
        <w:t>Ff   2.  Ff   3. Ff for both 4. Could be FF or Ff  5. Ann, Michael and Alan</w:t>
      </w:r>
    </w:p>
    <w:p w:rsidR="009E7294" w:rsidRDefault="009E7294" w:rsidP="009E7294">
      <w:pPr>
        <w:tabs>
          <w:tab w:val="left" w:pos="3488"/>
        </w:tabs>
        <w:rPr>
          <w:b/>
          <w:color w:val="FF0000"/>
          <w:sz w:val="28"/>
        </w:rPr>
      </w:pPr>
    </w:p>
    <w:p w:rsidR="009E7294" w:rsidRPr="009E7294" w:rsidRDefault="009E7294" w:rsidP="009E7294">
      <w:pPr>
        <w:tabs>
          <w:tab w:val="left" w:pos="3488"/>
        </w:tabs>
        <w:rPr>
          <w:b/>
          <w:color w:val="FF0000"/>
          <w:sz w:val="28"/>
        </w:rPr>
      </w:pPr>
    </w:p>
    <w:p w:rsidR="00BC2F5D" w:rsidRPr="002E7675" w:rsidRDefault="00BC2F5D" w:rsidP="00715452">
      <w:pPr>
        <w:numPr>
          <w:ilvl w:val="0"/>
          <w:numId w:val="29"/>
        </w:numPr>
        <w:tabs>
          <w:tab w:val="left" w:pos="630"/>
        </w:tabs>
        <w:spacing w:after="0" w:line="240" w:lineRule="auto"/>
        <w:rPr>
          <w:rFonts w:ascii="Times New Roman" w:hAnsi="Times New Roman" w:cs="Times New Roman"/>
        </w:rPr>
      </w:pPr>
      <w:r w:rsidRPr="002E7675">
        <w:rPr>
          <w:rFonts w:ascii="Times New Roman" w:hAnsi="Times New Roman" w:cs="Times New Roman"/>
        </w:rPr>
        <w:lastRenderedPageBreak/>
        <w:t xml:space="preserve">What types of cells are created during meiosis, haploid or diploid?  Why is this important?  </w:t>
      </w:r>
      <w:r w:rsidR="00451FF2">
        <w:rPr>
          <w:rFonts w:ascii="Times New Roman" w:hAnsi="Times New Roman" w:cs="Times New Roman"/>
        </w:rPr>
        <w:t>What is the difference between haploid and diploid cells?</w:t>
      </w:r>
    </w:p>
    <w:p w:rsidR="00BC2F5D" w:rsidRPr="002E7675" w:rsidRDefault="00BC2F5D" w:rsidP="00F33F3C">
      <w:pPr>
        <w:tabs>
          <w:tab w:val="left" w:pos="630"/>
        </w:tabs>
        <w:spacing w:after="0" w:line="240" w:lineRule="auto"/>
        <w:rPr>
          <w:rFonts w:ascii="Times New Roman" w:hAnsi="Times New Roman" w:cs="Times New Roman"/>
        </w:rPr>
      </w:pPr>
    </w:p>
    <w:p w:rsidR="00BC2F5D" w:rsidRDefault="00525BEB" w:rsidP="00525BEB">
      <w:pPr>
        <w:tabs>
          <w:tab w:val="left" w:pos="630"/>
        </w:tabs>
        <w:spacing w:after="0" w:line="240" w:lineRule="auto"/>
        <w:ind w:left="630"/>
        <w:rPr>
          <w:rFonts w:ascii="Times New Roman" w:hAnsi="Times New Roman" w:cs="Times New Roman"/>
          <w:color w:val="00B050"/>
        </w:rPr>
      </w:pPr>
      <w:r w:rsidRPr="00525BEB">
        <w:rPr>
          <w:rFonts w:ascii="Times New Roman" w:hAnsi="Times New Roman" w:cs="Times New Roman"/>
          <w:color w:val="00B050"/>
        </w:rPr>
        <w:t xml:space="preserve">Meiosis: haploid gamete cells, conserves chromosome #.  Haploid cells have half the number of chromosomes, whereas diploid cells have a </w:t>
      </w:r>
      <w:r w:rsidRPr="00525BEB">
        <w:rPr>
          <w:rFonts w:ascii="Times New Roman" w:hAnsi="Times New Roman" w:cs="Times New Roman"/>
          <w:color w:val="00B050"/>
          <w:u w:val="single"/>
        </w:rPr>
        <w:t>full set</w:t>
      </w:r>
      <w:r w:rsidRPr="00525BEB">
        <w:rPr>
          <w:rFonts w:ascii="Times New Roman" w:hAnsi="Times New Roman" w:cs="Times New Roman"/>
          <w:color w:val="00B050"/>
        </w:rPr>
        <w:t xml:space="preserve"> of chromosomes.</w:t>
      </w:r>
    </w:p>
    <w:p w:rsidR="00525BEB" w:rsidRPr="00525BEB" w:rsidRDefault="00525BEB" w:rsidP="00525BEB">
      <w:pPr>
        <w:tabs>
          <w:tab w:val="left" w:pos="630"/>
        </w:tabs>
        <w:spacing w:after="0" w:line="240" w:lineRule="auto"/>
        <w:ind w:left="630"/>
        <w:rPr>
          <w:rFonts w:ascii="Times New Roman" w:hAnsi="Times New Roman" w:cs="Times New Roman"/>
          <w:color w:val="00B050"/>
        </w:rPr>
      </w:pPr>
    </w:p>
    <w:p w:rsidR="00EE0CF1" w:rsidRDefault="00BC2F5D" w:rsidP="00715452">
      <w:pPr>
        <w:pStyle w:val="ListParagraph"/>
        <w:numPr>
          <w:ilvl w:val="0"/>
          <w:numId w:val="29"/>
        </w:numPr>
        <w:tabs>
          <w:tab w:val="left" w:pos="630"/>
        </w:tabs>
        <w:spacing w:after="0" w:line="240" w:lineRule="auto"/>
        <w:rPr>
          <w:rFonts w:ascii="Times New Roman" w:hAnsi="Times New Roman" w:cs="Times New Roman"/>
        </w:rPr>
      </w:pPr>
      <w:r w:rsidRPr="002E7675">
        <w:rPr>
          <w:rFonts w:ascii="Times New Roman" w:hAnsi="Times New Roman" w:cs="Times New Roman"/>
        </w:rPr>
        <w:t xml:space="preserve">Draw the result of a cell with </w:t>
      </w:r>
      <w:r w:rsidR="001E4424">
        <w:rPr>
          <w:rFonts w:ascii="Times New Roman" w:hAnsi="Times New Roman" w:cs="Times New Roman"/>
        </w:rPr>
        <w:t>3</w:t>
      </w:r>
      <w:r w:rsidRPr="002E7675">
        <w:rPr>
          <w:rFonts w:ascii="Times New Roman" w:hAnsi="Times New Roman" w:cs="Times New Roman"/>
        </w:rPr>
        <w:t xml:space="preserve"> chromosomes </w:t>
      </w:r>
      <w:r w:rsidR="00EE0CF1">
        <w:rPr>
          <w:rFonts w:ascii="Times New Roman" w:hAnsi="Times New Roman" w:cs="Times New Roman"/>
        </w:rPr>
        <w:t>that underwent</w:t>
      </w:r>
      <w:r w:rsidRPr="002E7675">
        <w:rPr>
          <w:rFonts w:ascii="Times New Roman" w:hAnsi="Times New Roman" w:cs="Times New Roman"/>
        </w:rPr>
        <w:t xml:space="preserve"> meiosis.</w:t>
      </w:r>
      <w:r w:rsidR="00451FF2" w:rsidRPr="00451FF2">
        <w:rPr>
          <w:rFonts w:ascii="Times New Roman" w:hAnsi="Times New Roman" w:cs="Times New Roman"/>
        </w:rPr>
        <w:t xml:space="preserve"> </w:t>
      </w:r>
      <w:r w:rsidR="00451FF2" w:rsidRPr="002E7675">
        <w:rPr>
          <w:rFonts w:ascii="Times New Roman" w:hAnsi="Times New Roman" w:cs="Times New Roman"/>
        </w:rPr>
        <w:t>Label each stage.</w:t>
      </w:r>
    </w:p>
    <w:p w:rsidR="00451FF2" w:rsidRPr="00525BEB" w:rsidRDefault="00525BEB" w:rsidP="00525BEB">
      <w:pPr>
        <w:pStyle w:val="ListParagraph"/>
        <w:tabs>
          <w:tab w:val="left" w:pos="630"/>
        </w:tabs>
        <w:spacing w:after="0" w:line="240" w:lineRule="auto"/>
        <w:rPr>
          <w:rFonts w:ascii="Times New Roman" w:hAnsi="Times New Roman" w:cs="Times New Roman"/>
          <w:color w:val="00B050"/>
        </w:rPr>
      </w:pPr>
      <w:r w:rsidRPr="00525BEB">
        <w:rPr>
          <w:rFonts w:ascii="Times New Roman" w:hAnsi="Times New Roman" w:cs="Times New Roman"/>
          <w:color w:val="00B050"/>
        </w:rPr>
        <w:t>See diagram below</w:t>
      </w:r>
    </w:p>
    <w:p w:rsidR="00451FF2" w:rsidRPr="00451FF2" w:rsidRDefault="00525BEB" w:rsidP="00451FF2">
      <w:pPr>
        <w:tabs>
          <w:tab w:val="left" w:pos="630"/>
        </w:tabs>
        <w:spacing w:after="0" w:line="240" w:lineRule="auto"/>
        <w:rPr>
          <w:rFonts w:ascii="Times New Roman" w:hAnsi="Times New Roman" w:cs="Times New Roman"/>
        </w:rPr>
      </w:pPr>
      <w:r>
        <w:rPr>
          <w:noProof/>
        </w:rPr>
        <w:drawing>
          <wp:inline distT="0" distB="0" distL="0" distR="0" wp14:anchorId="716BCA50" wp14:editId="66ECF901">
            <wp:extent cx="7391445" cy="5010150"/>
            <wp:effectExtent l="0" t="0" r="0" b="0"/>
            <wp:docPr id="246" name="Picture 246" descr="Image result for mei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ios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5643" cy="5019774"/>
                    </a:xfrm>
                    <a:prstGeom prst="rect">
                      <a:avLst/>
                    </a:prstGeom>
                    <a:noFill/>
                    <a:ln>
                      <a:noFill/>
                    </a:ln>
                  </pic:spPr>
                </pic:pic>
              </a:graphicData>
            </a:graphic>
          </wp:inline>
        </w:drawing>
      </w:r>
    </w:p>
    <w:p w:rsidR="00BC2F5D" w:rsidRPr="002E7675" w:rsidRDefault="00BC2F5D" w:rsidP="00715452">
      <w:pPr>
        <w:pStyle w:val="ListParagraph"/>
        <w:numPr>
          <w:ilvl w:val="0"/>
          <w:numId w:val="29"/>
        </w:numPr>
        <w:tabs>
          <w:tab w:val="left" w:pos="630"/>
        </w:tabs>
        <w:rPr>
          <w:rFonts w:ascii="Times New Roman" w:hAnsi="Times New Roman" w:cs="Times New Roman"/>
        </w:rPr>
      </w:pPr>
      <w:r w:rsidRPr="002E7675">
        <w:rPr>
          <w:rFonts w:ascii="Times New Roman" w:hAnsi="Times New Roman" w:cs="Times New Roman"/>
        </w:rPr>
        <w:t>Draw</w:t>
      </w:r>
      <w:r w:rsidR="00451FF2">
        <w:rPr>
          <w:rFonts w:ascii="Times New Roman" w:hAnsi="Times New Roman" w:cs="Times New Roman"/>
        </w:rPr>
        <w:t xml:space="preserve"> a nucleus of a cell </w:t>
      </w:r>
      <w:r w:rsidRPr="002E7675">
        <w:rPr>
          <w:rFonts w:ascii="Times New Roman" w:hAnsi="Times New Roman" w:cs="Times New Roman"/>
        </w:rPr>
        <w:t xml:space="preserve">with </w:t>
      </w:r>
      <w:r w:rsidR="00451FF2">
        <w:rPr>
          <w:rFonts w:ascii="Times New Roman" w:hAnsi="Times New Roman" w:cs="Times New Roman"/>
        </w:rPr>
        <w:t xml:space="preserve">3 chromosomes </w:t>
      </w:r>
      <w:r w:rsidRPr="002E7675">
        <w:rPr>
          <w:rFonts w:ascii="Times New Roman" w:hAnsi="Times New Roman" w:cs="Times New Roman"/>
        </w:rPr>
        <w:t>in each stage of mitosis below.  Label each stage.</w:t>
      </w:r>
    </w:p>
    <w:p w:rsidR="00BC2F5D" w:rsidRPr="00525BEB" w:rsidRDefault="00525BEB" w:rsidP="00F33F3C">
      <w:pPr>
        <w:pStyle w:val="ListParagraph"/>
        <w:tabs>
          <w:tab w:val="left" w:pos="630"/>
        </w:tabs>
        <w:rPr>
          <w:rFonts w:ascii="Times New Roman" w:hAnsi="Times New Roman" w:cs="Times New Roman"/>
          <w:color w:val="00B050"/>
        </w:rPr>
      </w:pPr>
      <w:r w:rsidRPr="00525BEB">
        <w:rPr>
          <w:rFonts w:ascii="Times New Roman" w:hAnsi="Times New Roman" w:cs="Times New Roman"/>
          <w:color w:val="00B050"/>
        </w:rPr>
        <w:t>See above diagram</w:t>
      </w:r>
    </w:p>
    <w:p w:rsidR="00EE0CF1" w:rsidRPr="002E7675" w:rsidRDefault="00EE0CF1" w:rsidP="00F33F3C">
      <w:pPr>
        <w:tabs>
          <w:tab w:val="left" w:pos="630"/>
        </w:tabs>
        <w:rPr>
          <w:rFonts w:ascii="Times New Roman" w:hAnsi="Times New Roman" w:cs="Times New Roman"/>
        </w:rPr>
      </w:pPr>
    </w:p>
    <w:p w:rsidR="00EE0CF1" w:rsidRDefault="00BC2F5D" w:rsidP="00525BEB">
      <w:pPr>
        <w:pStyle w:val="ListParagraph"/>
        <w:numPr>
          <w:ilvl w:val="0"/>
          <w:numId w:val="29"/>
        </w:numPr>
        <w:tabs>
          <w:tab w:val="left" w:pos="630"/>
        </w:tabs>
        <w:rPr>
          <w:rFonts w:ascii="Times New Roman" w:hAnsi="Times New Roman" w:cs="Times New Roman"/>
        </w:rPr>
      </w:pPr>
      <w:r w:rsidRPr="002E7675">
        <w:rPr>
          <w:rFonts w:ascii="Times New Roman" w:hAnsi="Times New Roman" w:cs="Times New Roman"/>
        </w:rPr>
        <w:t>What must happen before mitosis?</w:t>
      </w:r>
      <w:r w:rsidR="00EE0CF1">
        <w:rPr>
          <w:rFonts w:ascii="Times New Roman" w:hAnsi="Times New Roman" w:cs="Times New Roman"/>
        </w:rPr>
        <w:t xml:space="preserve">  ___</w:t>
      </w:r>
      <w:r w:rsidR="00525BEB" w:rsidRPr="00525BEB">
        <w:rPr>
          <w:rFonts w:ascii="Times New Roman" w:hAnsi="Times New Roman" w:cs="Times New Roman"/>
          <w:color w:val="00B050"/>
        </w:rPr>
        <w:t>DNA duplicates</w:t>
      </w:r>
      <w:r w:rsidR="00EE0CF1">
        <w:rPr>
          <w:rFonts w:ascii="Times New Roman" w:hAnsi="Times New Roman" w:cs="Times New Roman"/>
        </w:rPr>
        <w:t>______</w:t>
      </w:r>
    </w:p>
    <w:p w:rsidR="00525BEB" w:rsidRPr="00525BEB" w:rsidRDefault="00525BEB" w:rsidP="00525BEB">
      <w:pPr>
        <w:pStyle w:val="ListParagraph"/>
        <w:tabs>
          <w:tab w:val="left" w:pos="630"/>
        </w:tabs>
        <w:rPr>
          <w:rFonts w:ascii="Times New Roman" w:hAnsi="Times New Roman" w:cs="Times New Roman"/>
        </w:rPr>
      </w:pPr>
    </w:p>
    <w:p w:rsidR="00451FF2" w:rsidRDefault="00BC2F5D" w:rsidP="00715452">
      <w:pPr>
        <w:pStyle w:val="ListParagraph"/>
        <w:numPr>
          <w:ilvl w:val="0"/>
          <w:numId w:val="29"/>
        </w:numPr>
        <w:tabs>
          <w:tab w:val="left" w:pos="630"/>
        </w:tabs>
        <w:rPr>
          <w:rFonts w:ascii="Times New Roman" w:hAnsi="Times New Roman" w:cs="Times New Roman"/>
        </w:rPr>
      </w:pPr>
      <w:r w:rsidRPr="002E7675">
        <w:rPr>
          <w:rFonts w:ascii="Times New Roman" w:hAnsi="Times New Roman" w:cs="Times New Roman"/>
        </w:rPr>
        <w:t>How does meiosis increase variation in a population?</w:t>
      </w:r>
      <w:r w:rsidR="00451FF2">
        <w:rPr>
          <w:rFonts w:ascii="Times New Roman" w:hAnsi="Times New Roman" w:cs="Times New Roman"/>
        </w:rPr>
        <w:t xml:space="preserve">  </w:t>
      </w:r>
    </w:p>
    <w:p w:rsidR="00451FF2" w:rsidRPr="00525BEB" w:rsidRDefault="00525BEB" w:rsidP="00525BEB">
      <w:pPr>
        <w:tabs>
          <w:tab w:val="left" w:pos="630"/>
        </w:tabs>
        <w:spacing w:line="480" w:lineRule="auto"/>
        <w:ind w:left="360"/>
        <w:rPr>
          <w:rFonts w:ascii="Times New Roman" w:hAnsi="Times New Roman" w:cs="Times New Roman"/>
          <w:color w:val="00B050"/>
        </w:rPr>
      </w:pPr>
      <w:r w:rsidRPr="00525BEB">
        <w:rPr>
          <w:rFonts w:ascii="Times New Roman" w:hAnsi="Times New Roman" w:cs="Times New Roman"/>
          <w:color w:val="00B050"/>
        </w:rPr>
        <w:t>In meiosis, genetic variation comes from crossing over, independent assortment (segregation for more than one ge</w:t>
      </w:r>
      <w:r>
        <w:rPr>
          <w:rFonts w:ascii="Times New Roman" w:hAnsi="Times New Roman" w:cs="Times New Roman"/>
          <w:color w:val="00B050"/>
        </w:rPr>
        <w:t>nes).</w:t>
      </w:r>
    </w:p>
    <w:p w:rsidR="00EE0CF1" w:rsidRDefault="00451FF2" w:rsidP="00715452">
      <w:pPr>
        <w:pStyle w:val="ListParagraph"/>
        <w:numPr>
          <w:ilvl w:val="0"/>
          <w:numId w:val="29"/>
        </w:numPr>
        <w:tabs>
          <w:tab w:val="left" w:pos="630"/>
        </w:tabs>
        <w:rPr>
          <w:rFonts w:ascii="Times New Roman" w:hAnsi="Times New Roman" w:cs="Times New Roman"/>
        </w:rPr>
      </w:pPr>
      <w:r>
        <w:rPr>
          <w:rFonts w:ascii="Times New Roman" w:hAnsi="Times New Roman" w:cs="Times New Roman"/>
        </w:rPr>
        <w:t>Why is genetic variation important in a population?</w:t>
      </w:r>
    </w:p>
    <w:p w:rsidR="00451FF2" w:rsidRDefault="00525BEB" w:rsidP="00451FF2">
      <w:pPr>
        <w:tabs>
          <w:tab w:val="left" w:pos="630"/>
        </w:tabs>
        <w:rPr>
          <w:rFonts w:ascii="Times New Roman" w:hAnsi="Times New Roman" w:cs="Times New Roman"/>
          <w:color w:val="00B050"/>
        </w:rPr>
      </w:pPr>
      <w:r>
        <w:rPr>
          <w:rFonts w:ascii="Times New Roman" w:hAnsi="Times New Roman" w:cs="Times New Roman"/>
          <w:color w:val="00B050"/>
        </w:rPr>
        <w:tab/>
      </w:r>
      <w:r w:rsidRPr="00525BEB">
        <w:rPr>
          <w:rFonts w:ascii="Times New Roman" w:hAnsi="Times New Roman" w:cs="Times New Roman"/>
          <w:color w:val="00B050"/>
        </w:rPr>
        <w:t>It is necessary for a population to evolve.</w:t>
      </w:r>
    </w:p>
    <w:p w:rsidR="00525BEB" w:rsidRPr="00525BEB" w:rsidRDefault="00525BEB" w:rsidP="00451FF2">
      <w:pPr>
        <w:tabs>
          <w:tab w:val="left" w:pos="630"/>
        </w:tabs>
        <w:rPr>
          <w:rFonts w:ascii="Times New Roman" w:hAnsi="Times New Roman" w:cs="Times New Roman"/>
          <w:color w:val="00B050"/>
        </w:rPr>
      </w:pPr>
    </w:p>
    <w:p w:rsidR="00BC2F5D" w:rsidRPr="00AC1B90" w:rsidRDefault="00BC2F5D" w:rsidP="00F33F3C">
      <w:pPr>
        <w:tabs>
          <w:tab w:val="left" w:pos="630"/>
        </w:tabs>
        <w:rPr>
          <w:rFonts w:ascii="Times New Roman" w:hAnsi="Times New Roman" w:cs="Times New Roman"/>
          <w:b/>
          <w:sz w:val="28"/>
          <w:u w:val="single"/>
        </w:rPr>
      </w:pPr>
      <w:r w:rsidRPr="00AC1B90">
        <w:rPr>
          <w:rFonts w:ascii="Times New Roman" w:hAnsi="Times New Roman" w:cs="Times New Roman"/>
          <w:b/>
          <w:sz w:val="28"/>
          <w:u w:val="single"/>
        </w:rPr>
        <w:lastRenderedPageBreak/>
        <w:t xml:space="preserve">Chapter 8 Review:  </w:t>
      </w:r>
      <w:r w:rsidR="00AA6601">
        <w:rPr>
          <w:rFonts w:ascii="Times New Roman" w:hAnsi="Times New Roman" w:cs="Times New Roman"/>
          <w:b/>
          <w:sz w:val="28"/>
          <w:u w:val="single"/>
        </w:rPr>
        <w:t>(molecular biology)</w:t>
      </w:r>
    </w:p>
    <w:p w:rsidR="00AC1B90" w:rsidRDefault="00AC1B90" w:rsidP="00F33F3C">
      <w:pPr>
        <w:tabs>
          <w:tab w:val="left" w:pos="630"/>
        </w:tabs>
        <w:rPr>
          <w:rFonts w:ascii="Times New Roman" w:hAnsi="Times New Roman" w:cs="Times New Roman"/>
          <w:b/>
        </w:rPr>
      </w:pPr>
      <w:r>
        <w:rPr>
          <w:rFonts w:ascii="Times New Roman" w:hAnsi="Times New Roman" w:cs="Times New Roman"/>
          <w:b/>
        </w:rPr>
        <w:t>Major Concepts from Chapter 8:</w:t>
      </w:r>
    </w:p>
    <w:p w:rsidR="0073427C" w:rsidRPr="00407307" w:rsidRDefault="0073427C" w:rsidP="00407307">
      <w:pPr>
        <w:pStyle w:val="ListParagraph"/>
        <w:numPr>
          <w:ilvl w:val="0"/>
          <w:numId w:val="14"/>
        </w:numPr>
        <w:tabs>
          <w:tab w:val="left" w:pos="630"/>
        </w:tabs>
        <w:rPr>
          <w:rFonts w:ascii="Times New Roman" w:hAnsi="Times New Roman" w:cs="Times New Roman"/>
        </w:rPr>
      </w:pPr>
      <w:r>
        <w:rPr>
          <w:rFonts w:ascii="Times New Roman" w:hAnsi="Times New Roman" w:cs="Times New Roman"/>
        </w:rPr>
        <w:t>Describe</w:t>
      </w:r>
      <w:r w:rsidR="00366797">
        <w:rPr>
          <w:rFonts w:ascii="Times New Roman" w:hAnsi="Times New Roman" w:cs="Times New Roman"/>
        </w:rPr>
        <w:t xml:space="preserve"> the structure of DNA.</w:t>
      </w:r>
      <w:r w:rsidR="00525BEB" w:rsidRPr="00407307">
        <w:rPr>
          <w:rFonts w:ascii="Times New Roman" w:hAnsi="Times New Roman" w:cs="Times New Roman"/>
        </w:rPr>
        <w:t>See below</w:t>
      </w:r>
    </w:p>
    <w:p w:rsidR="0073427C" w:rsidRPr="0073427C" w:rsidRDefault="00366797" w:rsidP="0073427C">
      <w:pPr>
        <w:pStyle w:val="ListParagraph"/>
        <w:numPr>
          <w:ilvl w:val="0"/>
          <w:numId w:val="14"/>
        </w:numPr>
        <w:tabs>
          <w:tab w:val="left" w:pos="630"/>
        </w:tabs>
        <w:rPr>
          <w:rFonts w:ascii="Times New Roman" w:hAnsi="Times New Roman" w:cs="Times New Roman"/>
        </w:rPr>
      </w:pPr>
      <w:r>
        <w:rPr>
          <w:rFonts w:ascii="Times New Roman" w:hAnsi="Times New Roman" w:cs="Times New Roman"/>
        </w:rPr>
        <w:t>Compare and contrast DNA and RNA.</w:t>
      </w:r>
    </w:p>
    <w:p w:rsidR="0073427C" w:rsidRDefault="00407307" w:rsidP="0073427C">
      <w:pPr>
        <w:pStyle w:val="ListParagraph"/>
        <w:tabs>
          <w:tab w:val="left" w:pos="630"/>
        </w:tabs>
        <w:rPr>
          <w:rFonts w:ascii="Times New Roman" w:hAnsi="Times New Roman" w:cs="Times New Roman"/>
        </w:rPr>
      </w:pPr>
      <w:r>
        <w:rPr>
          <w:noProof/>
        </w:rPr>
        <w:drawing>
          <wp:inline distT="0" distB="0" distL="0" distR="0" wp14:anchorId="6B99269E" wp14:editId="49DB7C59">
            <wp:extent cx="3857625" cy="3007640"/>
            <wp:effectExtent l="0" t="0" r="0" b="2540"/>
            <wp:docPr id="249" name="Picture 249" descr="Image result for dna replication protein synthesis 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na replication protein synthesis venn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424" cy="3017619"/>
                    </a:xfrm>
                    <a:prstGeom prst="rect">
                      <a:avLst/>
                    </a:prstGeom>
                    <a:noFill/>
                    <a:ln>
                      <a:noFill/>
                    </a:ln>
                  </pic:spPr>
                </pic:pic>
              </a:graphicData>
            </a:graphic>
          </wp:inline>
        </w:drawing>
      </w:r>
    </w:p>
    <w:p w:rsidR="0073427C" w:rsidRPr="00407307" w:rsidRDefault="00366797" w:rsidP="00407307">
      <w:pPr>
        <w:pStyle w:val="ListParagraph"/>
        <w:numPr>
          <w:ilvl w:val="0"/>
          <w:numId w:val="14"/>
        </w:numPr>
        <w:tabs>
          <w:tab w:val="left" w:pos="630"/>
        </w:tabs>
        <w:rPr>
          <w:rFonts w:ascii="Times New Roman" w:hAnsi="Times New Roman" w:cs="Times New Roman"/>
        </w:rPr>
      </w:pPr>
      <w:r>
        <w:rPr>
          <w:rFonts w:ascii="Times New Roman" w:hAnsi="Times New Roman" w:cs="Times New Roman"/>
        </w:rPr>
        <w:t>Be able to describe the processes of transcription and translation on the way to making a protein.</w:t>
      </w:r>
    </w:p>
    <w:p w:rsidR="00366797" w:rsidRDefault="0073427C" w:rsidP="00F33F3C">
      <w:pPr>
        <w:pStyle w:val="ListParagraph"/>
        <w:numPr>
          <w:ilvl w:val="0"/>
          <w:numId w:val="14"/>
        </w:numPr>
        <w:tabs>
          <w:tab w:val="left" w:pos="630"/>
        </w:tabs>
        <w:rPr>
          <w:rFonts w:ascii="Times New Roman" w:hAnsi="Times New Roman" w:cs="Times New Roman"/>
        </w:rPr>
      </w:pPr>
      <w:r>
        <w:rPr>
          <w:rFonts w:ascii="Times New Roman" w:hAnsi="Times New Roman" w:cs="Times New Roman"/>
        </w:rPr>
        <w:t>Explain</w:t>
      </w:r>
      <w:r w:rsidR="00366797">
        <w:rPr>
          <w:rFonts w:ascii="Times New Roman" w:hAnsi="Times New Roman" w:cs="Times New Roman"/>
        </w:rPr>
        <w:t xml:space="preserve"> how the sequence of amino acids is important in determining protein shape and function.</w:t>
      </w:r>
    </w:p>
    <w:p w:rsidR="00366797" w:rsidRPr="00AC1B90" w:rsidRDefault="00366797" w:rsidP="00F33F3C">
      <w:pPr>
        <w:pStyle w:val="ListParagraph"/>
        <w:numPr>
          <w:ilvl w:val="0"/>
          <w:numId w:val="14"/>
        </w:numPr>
        <w:tabs>
          <w:tab w:val="left" w:pos="630"/>
        </w:tabs>
        <w:rPr>
          <w:rFonts w:ascii="Times New Roman" w:hAnsi="Times New Roman" w:cs="Times New Roman"/>
        </w:rPr>
      </w:pPr>
      <w:r>
        <w:rPr>
          <w:rFonts w:ascii="Times New Roman" w:hAnsi="Times New Roman" w:cs="Times New Roman"/>
        </w:rPr>
        <w:t>Be able to describe how mutations occur in DNA and the effects that mutations have on an organism.</w:t>
      </w:r>
    </w:p>
    <w:p w:rsidR="00AC1B90" w:rsidRDefault="00AC1B90" w:rsidP="00F33F3C">
      <w:pPr>
        <w:tabs>
          <w:tab w:val="left" w:pos="630"/>
        </w:tabs>
        <w:rPr>
          <w:rFonts w:ascii="Times New Roman" w:hAnsi="Times New Roman" w:cs="Times New Roman"/>
          <w:b/>
        </w:rPr>
      </w:pPr>
      <w:r>
        <w:rPr>
          <w:rFonts w:ascii="Times New Roman" w:hAnsi="Times New Roman" w:cs="Times New Roman"/>
          <w:b/>
        </w:rPr>
        <w:t>Review Questions from Chapter 8:</w:t>
      </w:r>
    </w:p>
    <w:p w:rsidR="00451FF2" w:rsidRDefault="00451FF2" w:rsidP="00451FF2">
      <w:pPr>
        <w:numPr>
          <w:ilvl w:val="0"/>
          <w:numId w:val="4"/>
        </w:numPr>
        <w:tabs>
          <w:tab w:val="left" w:pos="630"/>
        </w:tabs>
        <w:spacing w:after="0" w:line="240" w:lineRule="auto"/>
        <w:rPr>
          <w:rFonts w:ascii="Times New Roman" w:hAnsi="Times New Roman" w:cs="Times New Roman"/>
        </w:rPr>
      </w:pPr>
      <w:r>
        <w:rPr>
          <w:rFonts w:ascii="Times New Roman" w:hAnsi="Times New Roman" w:cs="Times New Roman"/>
        </w:rPr>
        <w:t>Draw and label the overall structure of DNA (include the following terms in your diagram: double helix, nucleotide base, and hydrogen bond).</w:t>
      </w:r>
    </w:p>
    <w:p w:rsidR="00407307" w:rsidRDefault="00407307" w:rsidP="00407307">
      <w:pPr>
        <w:tabs>
          <w:tab w:val="left" w:pos="630"/>
        </w:tabs>
        <w:spacing w:after="0" w:line="240" w:lineRule="auto"/>
        <w:ind w:left="720"/>
        <w:rPr>
          <w:rFonts w:ascii="Times New Roman" w:hAnsi="Times New Roman" w:cs="Times New Roman"/>
        </w:rPr>
      </w:pPr>
      <w:r>
        <w:rPr>
          <w:noProof/>
        </w:rPr>
        <w:drawing>
          <wp:inline distT="0" distB="0" distL="0" distR="0" wp14:anchorId="4D6D6BD0" wp14:editId="2AA4502C">
            <wp:extent cx="2847975" cy="3488769"/>
            <wp:effectExtent l="0" t="0" r="0" b="0"/>
            <wp:docPr id="247" name="Picture 247" descr="Image result for dna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2926" cy="3507084"/>
                    </a:xfrm>
                    <a:prstGeom prst="rect">
                      <a:avLst/>
                    </a:prstGeom>
                    <a:noFill/>
                    <a:ln>
                      <a:noFill/>
                    </a:ln>
                  </pic:spPr>
                </pic:pic>
              </a:graphicData>
            </a:graphic>
          </wp:inline>
        </w:drawing>
      </w:r>
    </w:p>
    <w:p w:rsidR="00451FF2" w:rsidRDefault="00715452" w:rsidP="00451FF2">
      <w:pPr>
        <w:numPr>
          <w:ilvl w:val="0"/>
          <w:numId w:val="4"/>
        </w:numPr>
        <w:tabs>
          <w:tab w:val="left" w:pos="630"/>
        </w:tabs>
        <w:spacing w:after="0" w:line="240" w:lineRule="auto"/>
        <w:rPr>
          <w:rFonts w:ascii="Times New Roman" w:hAnsi="Times New Roman" w:cs="Times New Roman"/>
        </w:rPr>
      </w:pPr>
      <w:r>
        <w:rPr>
          <w:rFonts w:ascii="Times New Roman" w:hAnsi="Times New Roman" w:cs="Times New Roman"/>
        </w:rPr>
        <w:lastRenderedPageBreak/>
        <w:t>D</w:t>
      </w:r>
      <w:r w:rsidR="00451FF2" w:rsidRPr="00451FF2">
        <w:rPr>
          <w:rFonts w:ascii="Times New Roman" w:hAnsi="Times New Roman" w:cs="Times New Roman"/>
        </w:rPr>
        <w:t xml:space="preserve">raw a nucleotide and label the 3 parts. </w:t>
      </w:r>
      <w:r w:rsidR="00451FF2">
        <w:rPr>
          <w:rFonts w:ascii="Times New Roman" w:hAnsi="Times New Roman" w:cs="Times New Roman"/>
        </w:rPr>
        <w:t>(include nucleotide base, phosphate backbone, deoxyribose sugar and hydrogen bond</w:t>
      </w:r>
      <w:r w:rsidR="00451FF2" w:rsidRPr="00451FF2">
        <w:rPr>
          <w:rFonts w:ascii="Times New Roman" w:hAnsi="Times New Roman" w:cs="Times New Roman"/>
        </w:rPr>
        <w:t xml:space="preserve">  </w:t>
      </w:r>
    </w:p>
    <w:p w:rsidR="00451FF2" w:rsidRDefault="00451FF2" w:rsidP="00451FF2">
      <w:pPr>
        <w:tabs>
          <w:tab w:val="left" w:pos="630"/>
        </w:tabs>
        <w:spacing w:after="0" w:line="240" w:lineRule="auto"/>
        <w:rPr>
          <w:rFonts w:ascii="Times New Roman" w:hAnsi="Times New Roman" w:cs="Times New Roman"/>
        </w:rPr>
      </w:pPr>
    </w:p>
    <w:p w:rsidR="00451FF2" w:rsidRDefault="00407307" w:rsidP="00451FF2">
      <w:pPr>
        <w:tabs>
          <w:tab w:val="left" w:pos="630"/>
        </w:tabs>
        <w:spacing w:after="0" w:line="240" w:lineRule="auto"/>
        <w:rPr>
          <w:rFonts w:ascii="Times New Roman" w:hAnsi="Times New Roman" w:cs="Times New Roman"/>
        </w:rPr>
      </w:pPr>
      <w:r>
        <w:rPr>
          <w:noProof/>
        </w:rPr>
        <w:drawing>
          <wp:inline distT="0" distB="0" distL="0" distR="0" wp14:anchorId="67390EBA" wp14:editId="3AD4FFD3">
            <wp:extent cx="2428875" cy="1428750"/>
            <wp:effectExtent l="0" t="0" r="9525" b="0"/>
            <wp:docPr id="248" name="Picture 248" descr="Image result for nucleotid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cleotide stru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428750"/>
                    </a:xfrm>
                    <a:prstGeom prst="rect">
                      <a:avLst/>
                    </a:prstGeom>
                    <a:noFill/>
                    <a:ln>
                      <a:noFill/>
                    </a:ln>
                  </pic:spPr>
                </pic:pic>
              </a:graphicData>
            </a:graphic>
          </wp:inline>
        </w:drawing>
      </w:r>
    </w:p>
    <w:p w:rsidR="004928B2" w:rsidRDefault="00BC2F5D" w:rsidP="004928B2">
      <w:pPr>
        <w:numPr>
          <w:ilvl w:val="0"/>
          <w:numId w:val="4"/>
        </w:numPr>
        <w:tabs>
          <w:tab w:val="left" w:pos="630"/>
        </w:tabs>
        <w:spacing w:after="0" w:line="240" w:lineRule="auto"/>
        <w:rPr>
          <w:rFonts w:ascii="Times New Roman" w:hAnsi="Times New Roman" w:cs="Times New Roman"/>
        </w:rPr>
      </w:pPr>
      <w:r w:rsidRPr="00451FF2">
        <w:rPr>
          <w:rFonts w:ascii="Times New Roman" w:hAnsi="Times New Roman" w:cs="Times New Roman"/>
        </w:rPr>
        <w:t xml:space="preserve">What is the function of DNA?  Where is DNA found in </w:t>
      </w:r>
      <w:r w:rsidR="00451FF2" w:rsidRPr="00451FF2">
        <w:rPr>
          <w:rFonts w:ascii="Times New Roman" w:hAnsi="Times New Roman" w:cs="Times New Roman"/>
        </w:rPr>
        <w:t>eukaryotic</w:t>
      </w:r>
      <w:r w:rsidRPr="00451FF2">
        <w:rPr>
          <w:rFonts w:ascii="Times New Roman" w:hAnsi="Times New Roman" w:cs="Times New Roman"/>
        </w:rPr>
        <w:t xml:space="preserve"> cell</w:t>
      </w:r>
      <w:r w:rsidR="00451FF2" w:rsidRPr="00451FF2">
        <w:rPr>
          <w:rFonts w:ascii="Times New Roman" w:hAnsi="Times New Roman" w:cs="Times New Roman"/>
        </w:rPr>
        <w:t>s</w:t>
      </w:r>
      <w:r w:rsidRPr="00451FF2">
        <w:rPr>
          <w:rFonts w:ascii="Times New Roman" w:hAnsi="Times New Roman" w:cs="Times New Roman"/>
        </w:rPr>
        <w:t>?</w:t>
      </w:r>
    </w:p>
    <w:p w:rsidR="004928B2" w:rsidRPr="00407307" w:rsidRDefault="00407307" w:rsidP="004928B2">
      <w:pPr>
        <w:tabs>
          <w:tab w:val="left" w:pos="630"/>
        </w:tabs>
        <w:spacing w:after="0" w:line="240" w:lineRule="auto"/>
        <w:rPr>
          <w:rFonts w:ascii="Times New Roman" w:hAnsi="Times New Roman" w:cs="Times New Roman"/>
          <w:color w:val="00B050"/>
        </w:rPr>
      </w:pPr>
      <w:r>
        <w:rPr>
          <w:rFonts w:ascii="Times New Roman" w:hAnsi="Times New Roman" w:cs="Times New Roman"/>
        </w:rPr>
        <w:tab/>
      </w:r>
      <w:r w:rsidRPr="00407307">
        <w:rPr>
          <w:rFonts w:ascii="Times New Roman" w:hAnsi="Times New Roman" w:cs="Times New Roman"/>
          <w:color w:val="00B050"/>
        </w:rPr>
        <w:t>DNA carries the genetic code, It is found in the nucleus od eukaryotic cells.</w:t>
      </w:r>
    </w:p>
    <w:p w:rsidR="004928B2" w:rsidRDefault="004928B2" w:rsidP="004928B2">
      <w:pPr>
        <w:tabs>
          <w:tab w:val="left" w:pos="630"/>
        </w:tabs>
        <w:spacing w:after="0" w:line="240" w:lineRule="auto"/>
        <w:rPr>
          <w:rFonts w:ascii="Times New Roman" w:hAnsi="Times New Roman" w:cs="Times New Roman"/>
        </w:rPr>
      </w:pPr>
    </w:p>
    <w:p w:rsidR="004928B2" w:rsidRDefault="001E4424" w:rsidP="004928B2">
      <w:pPr>
        <w:numPr>
          <w:ilvl w:val="0"/>
          <w:numId w:val="4"/>
        </w:numPr>
        <w:tabs>
          <w:tab w:val="left" w:pos="630"/>
        </w:tabs>
        <w:spacing w:after="0" w:line="240" w:lineRule="auto"/>
        <w:rPr>
          <w:rFonts w:ascii="Times New Roman" w:hAnsi="Times New Roman" w:cs="Times New Roman"/>
        </w:rPr>
      </w:pPr>
      <w:r w:rsidRPr="004928B2">
        <w:rPr>
          <w:rFonts w:ascii="Times New Roman" w:hAnsi="Times New Roman" w:cs="Times New Roman"/>
        </w:rPr>
        <w:t>In DNA, what are the 4 different nucleotides?</w:t>
      </w:r>
      <w:r w:rsidR="00BC2F5D" w:rsidRPr="004928B2">
        <w:rPr>
          <w:rFonts w:ascii="Times New Roman" w:hAnsi="Times New Roman" w:cs="Times New Roman"/>
        </w:rPr>
        <w:t xml:space="preserve">  Which nucleotides are paired together</w:t>
      </w:r>
      <w:r w:rsidR="007F0B3E" w:rsidRPr="004928B2">
        <w:rPr>
          <w:rFonts w:ascii="Times New Roman" w:hAnsi="Times New Roman" w:cs="Times New Roman"/>
        </w:rPr>
        <w:t xml:space="preserve"> </w:t>
      </w:r>
      <w:r w:rsidRPr="004928B2">
        <w:rPr>
          <w:rFonts w:ascii="Times New Roman" w:hAnsi="Times New Roman" w:cs="Times New Roman"/>
        </w:rPr>
        <w:t>according to Chargaff’s rules</w:t>
      </w:r>
      <w:r w:rsidR="00BC2F5D" w:rsidRPr="004928B2">
        <w:rPr>
          <w:rFonts w:ascii="Times New Roman" w:hAnsi="Times New Roman" w:cs="Times New Roman"/>
        </w:rPr>
        <w:t>?</w:t>
      </w:r>
    </w:p>
    <w:p w:rsidR="00407307" w:rsidRDefault="00407307" w:rsidP="00407307">
      <w:pPr>
        <w:tabs>
          <w:tab w:val="left" w:pos="630"/>
        </w:tabs>
        <w:spacing w:after="0" w:line="240" w:lineRule="auto"/>
        <w:ind w:left="720"/>
        <w:rPr>
          <w:rFonts w:ascii="Times New Roman" w:hAnsi="Times New Roman" w:cs="Times New Roman"/>
        </w:rPr>
      </w:pPr>
    </w:p>
    <w:p w:rsidR="004928B2" w:rsidRDefault="00407307" w:rsidP="004928B2">
      <w:pPr>
        <w:tabs>
          <w:tab w:val="left" w:pos="630"/>
        </w:tabs>
        <w:spacing w:after="0" w:line="240" w:lineRule="auto"/>
        <w:rPr>
          <w:rFonts w:ascii="Times New Roman" w:hAnsi="Times New Roman" w:cs="Times New Roman"/>
        </w:rPr>
      </w:pPr>
      <w:r>
        <w:rPr>
          <w:noProof/>
        </w:rPr>
        <w:drawing>
          <wp:inline distT="0" distB="0" distL="0" distR="0" wp14:anchorId="157B501A" wp14:editId="7EF61B31">
            <wp:extent cx="2008716" cy="2781300"/>
            <wp:effectExtent l="0" t="0" r="0" b="0"/>
            <wp:docPr id="251" name="Picture 251" descr="Image result for dna replication and protein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na replication and protein synthes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5185" cy="2817949"/>
                    </a:xfrm>
                    <a:prstGeom prst="rect">
                      <a:avLst/>
                    </a:prstGeom>
                    <a:noFill/>
                    <a:ln>
                      <a:noFill/>
                    </a:ln>
                  </pic:spPr>
                </pic:pic>
              </a:graphicData>
            </a:graphic>
          </wp:inline>
        </w:drawing>
      </w:r>
    </w:p>
    <w:p w:rsidR="00407307" w:rsidRDefault="00407307" w:rsidP="004928B2">
      <w:pPr>
        <w:tabs>
          <w:tab w:val="left" w:pos="630"/>
        </w:tabs>
        <w:spacing w:after="0" w:line="240" w:lineRule="auto"/>
        <w:rPr>
          <w:rFonts w:ascii="Times New Roman" w:hAnsi="Times New Roman" w:cs="Times New Roman"/>
        </w:rPr>
      </w:pPr>
    </w:p>
    <w:p w:rsidR="004928B2" w:rsidRDefault="00BC2F5D" w:rsidP="004928B2">
      <w:pPr>
        <w:numPr>
          <w:ilvl w:val="0"/>
          <w:numId w:val="4"/>
        </w:numPr>
        <w:tabs>
          <w:tab w:val="left" w:pos="630"/>
        </w:tabs>
        <w:spacing w:after="0" w:line="240" w:lineRule="auto"/>
        <w:rPr>
          <w:rFonts w:ascii="Times New Roman" w:hAnsi="Times New Roman" w:cs="Times New Roman"/>
        </w:rPr>
      </w:pPr>
      <w:r w:rsidRPr="004928B2">
        <w:rPr>
          <w:rFonts w:ascii="Times New Roman" w:hAnsi="Times New Roman" w:cs="Times New Roman"/>
        </w:rPr>
        <w:t>Why is DNA replication said to be semi-conservative?</w:t>
      </w:r>
    </w:p>
    <w:p w:rsidR="004928B2" w:rsidRDefault="00407307" w:rsidP="00407307">
      <w:pPr>
        <w:tabs>
          <w:tab w:val="left" w:pos="630"/>
        </w:tabs>
        <w:spacing w:after="0" w:line="240" w:lineRule="auto"/>
        <w:ind w:left="720"/>
        <w:rPr>
          <w:rFonts w:ascii="Times New Roman" w:hAnsi="Times New Roman" w:cs="Times New Roman"/>
        </w:rPr>
      </w:pPr>
      <w:r>
        <w:rPr>
          <w:noProof/>
        </w:rPr>
        <w:drawing>
          <wp:inline distT="0" distB="0" distL="0" distR="0" wp14:anchorId="63CA9E96" wp14:editId="4EB20B3B">
            <wp:extent cx="4291753" cy="3218815"/>
            <wp:effectExtent l="0" t="0" r="0" b="635"/>
            <wp:docPr id="250" name="Picture 250" descr="Image result for dna replication and protein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na replication and protein synthes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905" cy="3230929"/>
                    </a:xfrm>
                    <a:prstGeom prst="rect">
                      <a:avLst/>
                    </a:prstGeom>
                    <a:noFill/>
                    <a:ln>
                      <a:noFill/>
                    </a:ln>
                  </pic:spPr>
                </pic:pic>
              </a:graphicData>
            </a:graphic>
          </wp:inline>
        </w:drawing>
      </w:r>
    </w:p>
    <w:p w:rsidR="00407307" w:rsidRDefault="001E4424" w:rsidP="004928B2">
      <w:pPr>
        <w:numPr>
          <w:ilvl w:val="0"/>
          <w:numId w:val="4"/>
        </w:numPr>
        <w:tabs>
          <w:tab w:val="left" w:pos="630"/>
        </w:tabs>
        <w:spacing w:after="0" w:line="240" w:lineRule="auto"/>
        <w:rPr>
          <w:rFonts w:ascii="Times New Roman" w:hAnsi="Times New Roman" w:cs="Times New Roman"/>
        </w:rPr>
      </w:pPr>
      <w:r w:rsidRPr="004928B2">
        <w:rPr>
          <w:rFonts w:ascii="Times New Roman" w:hAnsi="Times New Roman" w:cs="Times New Roman"/>
        </w:rPr>
        <w:lastRenderedPageBreak/>
        <w:t xml:space="preserve">What is meant by DNA being complimentary?   </w:t>
      </w:r>
      <w:r w:rsidR="00407307">
        <w:rPr>
          <w:rFonts w:ascii="Times New Roman" w:hAnsi="Times New Roman" w:cs="Times New Roman"/>
        </w:rPr>
        <w:t>If you know the nucleotide sequence of one strand of DNA you can infer the nucleotide sequence of the other strand based on Chargaff’s rules.</w:t>
      </w:r>
    </w:p>
    <w:p w:rsidR="004928B2" w:rsidRDefault="001E4424" w:rsidP="004928B2">
      <w:pPr>
        <w:numPr>
          <w:ilvl w:val="0"/>
          <w:numId w:val="4"/>
        </w:numPr>
        <w:tabs>
          <w:tab w:val="left" w:pos="630"/>
        </w:tabs>
        <w:spacing w:after="0" w:line="240" w:lineRule="auto"/>
        <w:rPr>
          <w:rFonts w:ascii="Times New Roman" w:hAnsi="Times New Roman" w:cs="Times New Roman"/>
        </w:rPr>
      </w:pPr>
      <w:r w:rsidRPr="004928B2">
        <w:rPr>
          <w:rFonts w:ascii="Times New Roman" w:hAnsi="Times New Roman" w:cs="Times New Roman"/>
        </w:rPr>
        <w:t xml:space="preserve">                                  </w:t>
      </w:r>
    </w:p>
    <w:p w:rsidR="001E4424" w:rsidRPr="004928B2" w:rsidRDefault="001E4424" w:rsidP="004928B2">
      <w:pPr>
        <w:tabs>
          <w:tab w:val="left" w:pos="630"/>
        </w:tabs>
        <w:spacing w:after="0" w:line="240" w:lineRule="auto"/>
        <w:ind w:left="720"/>
        <w:rPr>
          <w:rFonts w:ascii="Times New Roman" w:hAnsi="Times New Roman" w:cs="Times New Roman"/>
        </w:rPr>
      </w:pPr>
      <w:r w:rsidRPr="004928B2">
        <w:rPr>
          <w:rFonts w:ascii="Times New Roman" w:hAnsi="Times New Roman" w:cs="Times New Roman"/>
        </w:rPr>
        <w:t>Show your understanding f</w:t>
      </w:r>
      <w:r w:rsidR="004928B2">
        <w:rPr>
          <w:rFonts w:ascii="Times New Roman" w:hAnsi="Times New Roman" w:cs="Times New Roman"/>
        </w:rPr>
        <w:t>or the DNA strand below:</w:t>
      </w:r>
    </w:p>
    <w:p w:rsidR="004928B2" w:rsidRDefault="001E4424" w:rsidP="004928B2">
      <w:pPr>
        <w:tabs>
          <w:tab w:val="left" w:pos="630"/>
        </w:tabs>
        <w:rPr>
          <w:rFonts w:ascii="Times New Roman" w:hAnsi="Times New Roman" w:cs="Times New Roman"/>
          <w:b/>
          <w:sz w:val="24"/>
        </w:rPr>
      </w:pPr>
      <w:r>
        <w:rPr>
          <w:rFonts w:ascii="Times New Roman" w:hAnsi="Times New Roman" w:cs="Times New Roman"/>
          <w:sz w:val="24"/>
        </w:rPr>
        <w:tab/>
      </w:r>
      <w:r w:rsidRPr="001E4424">
        <w:rPr>
          <w:rFonts w:ascii="Times New Roman" w:hAnsi="Times New Roman" w:cs="Times New Roman"/>
          <w:sz w:val="24"/>
        </w:rPr>
        <w:t>A</w:t>
      </w:r>
      <w:r>
        <w:rPr>
          <w:rFonts w:ascii="Times New Roman" w:hAnsi="Times New Roman" w:cs="Times New Roman"/>
          <w:sz w:val="24"/>
        </w:rPr>
        <w:t xml:space="preserve"> </w:t>
      </w:r>
      <w:r w:rsidRPr="001E4424">
        <w:rPr>
          <w:rFonts w:ascii="Times New Roman" w:hAnsi="Times New Roman" w:cs="Times New Roman"/>
          <w:sz w:val="24"/>
        </w:rPr>
        <w:t>T</w:t>
      </w:r>
      <w:r>
        <w:rPr>
          <w:rFonts w:ascii="Times New Roman" w:hAnsi="Times New Roman" w:cs="Times New Roman"/>
          <w:sz w:val="24"/>
        </w:rPr>
        <w:t xml:space="preserve"> </w:t>
      </w:r>
      <w:r w:rsidRPr="001E4424">
        <w:rPr>
          <w:rFonts w:ascii="Times New Roman" w:hAnsi="Times New Roman" w:cs="Times New Roman"/>
          <w:sz w:val="24"/>
        </w:rPr>
        <w:t>G</w:t>
      </w:r>
      <w:r>
        <w:rPr>
          <w:rFonts w:ascii="Times New Roman" w:hAnsi="Times New Roman" w:cs="Times New Roman"/>
          <w:sz w:val="24"/>
        </w:rPr>
        <w:t xml:space="preserve"> </w:t>
      </w:r>
      <w:r w:rsidRPr="001E4424">
        <w:rPr>
          <w:rFonts w:ascii="Times New Roman" w:hAnsi="Times New Roman" w:cs="Times New Roman"/>
          <w:sz w:val="24"/>
        </w:rPr>
        <w:t>C</w:t>
      </w:r>
      <w:r>
        <w:rPr>
          <w:rFonts w:ascii="Times New Roman" w:hAnsi="Times New Roman" w:cs="Times New Roman"/>
          <w:sz w:val="24"/>
        </w:rPr>
        <w:t xml:space="preserve"> </w:t>
      </w:r>
      <w:r w:rsidRPr="001E4424">
        <w:rPr>
          <w:rFonts w:ascii="Times New Roman" w:hAnsi="Times New Roman" w:cs="Times New Roman"/>
          <w:sz w:val="24"/>
        </w:rPr>
        <w:t>C</w:t>
      </w:r>
      <w:r>
        <w:rPr>
          <w:rFonts w:ascii="Times New Roman" w:hAnsi="Times New Roman" w:cs="Times New Roman"/>
          <w:sz w:val="24"/>
        </w:rPr>
        <w:t xml:space="preserve"> </w:t>
      </w:r>
      <w:r w:rsidRPr="001E4424">
        <w:rPr>
          <w:rFonts w:ascii="Times New Roman" w:hAnsi="Times New Roman" w:cs="Times New Roman"/>
          <w:sz w:val="24"/>
        </w:rPr>
        <w:t>C</w:t>
      </w:r>
      <w:r>
        <w:rPr>
          <w:rFonts w:ascii="Times New Roman" w:hAnsi="Times New Roman" w:cs="Times New Roman"/>
          <w:sz w:val="24"/>
        </w:rPr>
        <w:t xml:space="preserve"> </w:t>
      </w:r>
      <w:r w:rsidRPr="001E4424">
        <w:rPr>
          <w:rFonts w:ascii="Times New Roman" w:hAnsi="Times New Roman" w:cs="Times New Roman"/>
          <w:sz w:val="24"/>
        </w:rPr>
        <w:t>T</w:t>
      </w:r>
      <w:r>
        <w:rPr>
          <w:rFonts w:ascii="Times New Roman" w:hAnsi="Times New Roman" w:cs="Times New Roman"/>
          <w:sz w:val="24"/>
        </w:rPr>
        <w:t xml:space="preserve"> </w:t>
      </w:r>
      <w:r w:rsidRPr="001E4424">
        <w:rPr>
          <w:rFonts w:ascii="Times New Roman" w:hAnsi="Times New Roman" w:cs="Times New Roman"/>
          <w:sz w:val="24"/>
        </w:rPr>
        <w:t>T</w:t>
      </w:r>
      <w:r>
        <w:rPr>
          <w:rFonts w:ascii="Times New Roman" w:hAnsi="Times New Roman" w:cs="Times New Roman"/>
          <w:sz w:val="24"/>
        </w:rPr>
        <w:t xml:space="preserve"> </w:t>
      </w:r>
      <w:r w:rsidRPr="001E4424">
        <w:rPr>
          <w:rFonts w:ascii="Times New Roman" w:hAnsi="Times New Roman" w:cs="Times New Roman"/>
          <w:sz w:val="24"/>
        </w:rPr>
        <w:t>C</w:t>
      </w:r>
      <w:r>
        <w:rPr>
          <w:rFonts w:ascii="Times New Roman" w:hAnsi="Times New Roman" w:cs="Times New Roman"/>
          <w:sz w:val="24"/>
        </w:rPr>
        <w:t xml:space="preserve"> </w:t>
      </w:r>
      <w:r w:rsidRPr="001E4424">
        <w:rPr>
          <w:rFonts w:ascii="Times New Roman" w:hAnsi="Times New Roman" w:cs="Times New Roman"/>
          <w:sz w:val="24"/>
        </w:rPr>
        <w:t>A</w:t>
      </w:r>
      <w:r>
        <w:rPr>
          <w:rFonts w:ascii="Times New Roman" w:hAnsi="Times New Roman" w:cs="Times New Roman"/>
          <w:sz w:val="24"/>
        </w:rPr>
        <w:t xml:space="preserve"> </w:t>
      </w:r>
      <w:r w:rsidRPr="001E4424">
        <w:rPr>
          <w:rFonts w:ascii="Times New Roman" w:hAnsi="Times New Roman" w:cs="Times New Roman"/>
          <w:sz w:val="24"/>
        </w:rPr>
        <w:t>C</w:t>
      </w:r>
      <w:r>
        <w:rPr>
          <w:rFonts w:ascii="Times New Roman" w:hAnsi="Times New Roman" w:cs="Times New Roman"/>
          <w:sz w:val="24"/>
        </w:rPr>
        <w:t xml:space="preserve"> </w:t>
      </w:r>
      <w:r w:rsidRPr="001E4424">
        <w:rPr>
          <w:rFonts w:ascii="Times New Roman" w:hAnsi="Times New Roman" w:cs="Times New Roman"/>
          <w:sz w:val="24"/>
        </w:rPr>
        <w:t>A</w:t>
      </w:r>
      <w:r>
        <w:rPr>
          <w:rFonts w:ascii="Times New Roman" w:hAnsi="Times New Roman" w:cs="Times New Roman"/>
          <w:sz w:val="24"/>
        </w:rPr>
        <w:t xml:space="preserve"> </w:t>
      </w:r>
      <w:r w:rsidRPr="001E4424">
        <w:rPr>
          <w:rFonts w:ascii="Times New Roman" w:hAnsi="Times New Roman" w:cs="Times New Roman"/>
          <w:sz w:val="24"/>
        </w:rPr>
        <w:t>G</w:t>
      </w:r>
      <w:r>
        <w:rPr>
          <w:rFonts w:ascii="Times New Roman" w:hAnsi="Times New Roman" w:cs="Times New Roman"/>
          <w:sz w:val="24"/>
        </w:rPr>
        <w:t xml:space="preserve"> </w:t>
      </w:r>
      <w:r w:rsidRPr="001E4424">
        <w:rPr>
          <w:rFonts w:ascii="Times New Roman" w:hAnsi="Times New Roman" w:cs="Times New Roman"/>
          <w:sz w:val="24"/>
        </w:rPr>
        <w:t>A</w:t>
      </w:r>
      <w:r>
        <w:rPr>
          <w:rFonts w:ascii="Times New Roman" w:hAnsi="Times New Roman" w:cs="Times New Roman"/>
          <w:sz w:val="24"/>
        </w:rPr>
        <w:t xml:space="preserve"> </w:t>
      </w:r>
      <w:r w:rsidRPr="001E4424">
        <w:rPr>
          <w:rFonts w:ascii="Times New Roman" w:hAnsi="Times New Roman" w:cs="Times New Roman"/>
          <w:sz w:val="24"/>
        </w:rPr>
        <w:t>G</w:t>
      </w:r>
      <w:r>
        <w:rPr>
          <w:rFonts w:ascii="Times New Roman" w:hAnsi="Times New Roman" w:cs="Times New Roman"/>
          <w:sz w:val="24"/>
        </w:rPr>
        <w:t xml:space="preserve"> </w:t>
      </w:r>
      <w:r w:rsidRPr="001E4424">
        <w:rPr>
          <w:rFonts w:ascii="Times New Roman" w:hAnsi="Times New Roman" w:cs="Times New Roman"/>
          <w:sz w:val="24"/>
        </w:rPr>
        <w:t>T</w:t>
      </w:r>
      <w:r>
        <w:rPr>
          <w:rFonts w:ascii="Times New Roman" w:hAnsi="Times New Roman" w:cs="Times New Roman"/>
          <w:sz w:val="24"/>
        </w:rPr>
        <w:t xml:space="preserve"> </w:t>
      </w:r>
      <w:r w:rsidRPr="001E4424">
        <w:rPr>
          <w:rFonts w:ascii="Times New Roman" w:hAnsi="Times New Roman" w:cs="Times New Roman"/>
          <w:sz w:val="24"/>
        </w:rPr>
        <w:t>A</w:t>
      </w:r>
      <w:r>
        <w:rPr>
          <w:rFonts w:ascii="Times New Roman" w:hAnsi="Times New Roman" w:cs="Times New Roman"/>
          <w:sz w:val="24"/>
        </w:rPr>
        <w:t xml:space="preserve"> </w:t>
      </w:r>
      <w:r w:rsidRPr="001E4424">
        <w:rPr>
          <w:rFonts w:ascii="Times New Roman" w:hAnsi="Times New Roman" w:cs="Times New Roman"/>
          <w:sz w:val="24"/>
        </w:rPr>
        <w:t>G</w:t>
      </w:r>
    </w:p>
    <w:p w:rsidR="004928B2" w:rsidRPr="00EA7FA3" w:rsidRDefault="004928B2" w:rsidP="004928B2">
      <w:pPr>
        <w:tabs>
          <w:tab w:val="left" w:pos="630"/>
        </w:tabs>
        <w:rPr>
          <w:rFonts w:ascii="Times New Roman" w:hAnsi="Times New Roman" w:cs="Times New Roman"/>
          <w:color w:val="00B050"/>
        </w:rPr>
      </w:pPr>
      <w:r w:rsidRPr="00EA7FA3">
        <w:rPr>
          <w:rFonts w:ascii="Times New Roman" w:hAnsi="Times New Roman" w:cs="Times New Roman"/>
          <w:color w:val="00B050"/>
        </w:rPr>
        <w:t xml:space="preserve">        </w:t>
      </w:r>
      <w:r w:rsidR="00407307" w:rsidRPr="00EA7FA3">
        <w:rPr>
          <w:rFonts w:ascii="Times New Roman" w:hAnsi="Times New Roman" w:cs="Times New Roman"/>
          <w:color w:val="00B050"/>
        </w:rPr>
        <w:t xml:space="preserve">   T  A  C G G G A A C T G T  C  T  C  A  </w:t>
      </w:r>
      <w:r w:rsidR="00FB4806">
        <w:rPr>
          <w:rFonts w:ascii="Times New Roman" w:hAnsi="Times New Roman" w:cs="Times New Roman"/>
          <w:color w:val="00B050"/>
        </w:rPr>
        <w:t>T</w:t>
      </w:r>
      <w:r w:rsidR="00407307" w:rsidRPr="00EA7FA3">
        <w:rPr>
          <w:rFonts w:ascii="Times New Roman" w:hAnsi="Times New Roman" w:cs="Times New Roman"/>
          <w:color w:val="00B050"/>
        </w:rPr>
        <w:t xml:space="preserve"> C</w:t>
      </w:r>
    </w:p>
    <w:p w:rsidR="004928B2" w:rsidRPr="004928B2" w:rsidRDefault="007F0B3E" w:rsidP="004928B2">
      <w:pPr>
        <w:pStyle w:val="ListParagraph"/>
        <w:numPr>
          <w:ilvl w:val="0"/>
          <w:numId w:val="4"/>
        </w:numPr>
        <w:tabs>
          <w:tab w:val="left" w:pos="630"/>
        </w:tabs>
        <w:rPr>
          <w:rFonts w:ascii="Times New Roman" w:hAnsi="Times New Roman" w:cs="Times New Roman"/>
          <w:b/>
          <w:sz w:val="24"/>
        </w:rPr>
      </w:pPr>
      <w:r w:rsidRPr="004928B2">
        <w:rPr>
          <w:rFonts w:ascii="Times New Roman" w:hAnsi="Times New Roman" w:cs="Times New Roman"/>
        </w:rPr>
        <w:t>Use a Venn diagram to compare and contrast DNA replication with protein synthesis.</w:t>
      </w:r>
    </w:p>
    <w:p w:rsidR="004928B2" w:rsidRPr="004928B2" w:rsidRDefault="00701FB7" w:rsidP="004928B2">
      <w:pPr>
        <w:tabs>
          <w:tab w:val="left" w:pos="630"/>
        </w:tabs>
        <w:rPr>
          <w:rFonts w:ascii="Times New Roman" w:hAnsi="Times New Roman" w:cs="Times New Roman"/>
          <w:b/>
          <w:sz w:val="24"/>
        </w:rPr>
      </w:pPr>
      <w:r>
        <w:rPr>
          <w:noProof/>
        </w:rPr>
        <w:drawing>
          <wp:inline distT="0" distB="0" distL="0" distR="0" wp14:anchorId="665BFE45" wp14:editId="136C209B">
            <wp:extent cx="3712854" cy="2219325"/>
            <wp:effectExtent l="0" t="0" r="1905" b="0"/>
            <wp:docPr id="252" name="Picture 252" descr="Image result for differences of dna replication and protein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fferences of dna replication and protein synthesis"/>
                    <pic:cNvPicPr>
                      <a:picLocks noChangeAspect="1" noChangeArrowheads="1"/>
                    </pic:cNvPicPr>
                  </pic:nvPicPr>
                  <pic:blipFill rotWithShape="1">
                    <a:blip r:embed="rId20">
                      <a:extLst>
                        <a:ext uri="{28A0092B-C50C-407E-A947-70E740481C1C}">
                          <a14:useLocalDpi xmlns:a14="http://schemas.microsoft.com/office/drawing/2010/main" val="0"/>
                        </a:ext>
                      </a:extLst>
                    </a:blip>
                    <a:srcRect t="4702" b="15683"/>
                    <a:stretch/>
                  </pic:blipFill>
                  <pic:spPr bwMode="auto">
                    <a:xfrm>
                      <a:off x="0" y="0"/>
                      <a:ext cx="3728745" cy="2228824"/>
                    </a:xfrm>
                    <a:prstGeom prst="rect">
                      <a:avLst/>
                    </a:prstGeom>
                    <a:noFill/>
                    <a:ln>
                      <a:noFill/>
                    </a:ln>
                    <a:extLst>
                      <a:ext uri="{53640926-AAD7-44D8-BBD7-CCE9431645EC}">
                        <a14:shadowObscured xmlns:a14="http://schemas.microsoft.com/office/drawing/2010/main"/>
                      </a:ext>
                    </a:extLst>
                  </pic:spPr>
                </pic:pic>
              </a:graphicData>
            </a:graphic>
          </wp:inline>
        </w:drawing>
      </w:r>
    </w:p>
    <w:p w:rsidR="004928B2" w:rsidRPr="004928B2" w:rsidRDefault="001E4424" w:rsidP="004928B2">
      <w:pPr>
        <w:pStyle w:val="ListParagraph"/>
        <w:numPr>
          <w:ilvl w:val="0"/>
          <w:numId w:val="4"/>
        </w:numPr>
        <w:tabs>
          <w:tab w:val="left" w:pos="630"/>
        </w:tabs>
        <w:rPr>
          <w:rFonts w:ascii="Times New Roman" w:hAnsi="Times New Roman" w:cs="Times New Roman"/>
          <w:b/>
          <w:sz w:val="24"/>
        </w:rPr>
      </w:pPr>
      <w:r w:rsidRPr="004928B2">
        <w:rPr>
          <w:rFonts w:ascii="Times New Roman" w:hAnsi="Times New Roman" w:cs="Times New Roman"/>
        </w:rPr>
        <w:t xml:space="preserve">In your own </w:t>
      </w:r>
      <w:r w:rsidR="007F0B3E" w:rsidRPr="004928B2">
        <w:rPr>
          <w:rFonts w:ascii="Times New Roman" w:hAnsi="Times New Roman" w:cs="Times New Roman"/>
        </w:rPr>
        <w:t>words,</w:t>
      </w:r>
      <w:r w:rsidRPr="004928B2">
        <w:rPr>
          <w:rFonts w:ascii="Times New Roman" w:hAnsi="Times New Roman" w:cs="Times New Roman"/>
        </w:rPr>
        <w:t xml:space="preserve"> what is transcription? Be sure to include where it happens and the key “players” involved.</w:t>
      </w:r>
    </w:p>
    <w:p w:rsidR="004928B2" w:rsidRPr="00EA7FA3" w:rsidRDefault="00701FB7" w:rsidP="009472D1">
      <w:pPr>
        <w:tabs>
          <w:tab w:val="left" w:pos="630"/>
        </w:tabs>
        <w:ind w:left="360"/>
        <w:rPr>
          <w:rFonts w:ascii="Times New Roman" w:hAnsi="Times New Roman" w:cs="Times New Roman"/>
          <w:b/>
          <w:color w:val="00B050"/>
        </w:rPr>
      </w:pPr>
      <w:r w:rsidRPr="00EA7FA3">
        <w:rPr>
          <w:rFonts w:ascii="Arial" w:hAnsi="Arial" w:cs="Arial"/>
          <w:b/>
          <w:bCs/>
          <w:color w:val="00B050"/>
          <w:sz w:val="20"/>
          <w:shd w:val="clear" w:color="auto" w:fill="FFFFFF"/>
        </w:rPr>
        <w:t>Transcription</w:t>
      </w:r>
      <w:r w:rsidRPr="00EA7FA3">
        <w:rPr>
          <w:rStyle w:val="apple-converted-space"/>
          <w:rFonts w:ascii="Arial" w:hAnsi="Arial" w:cs="Arial"/>
          <w:color w:val="00B050"/>
          <w:sz w:val="20"/>
          <w:shd w:val="clear" w:color="auto" w:fill="FFFFFF"/>
        </w:rPr>
        <w:t> </w:t>
      </w:r>
      <w:r w:rsidRPr="00EA7FA3">
        <w:rPr>
          <w:rFonts w:ascii="Arial" w:hAnsi="Arial" w:cs="Arial"/>
          <w:color w:val="00B050"/>
          <w:sz w:val="20"/>
          <w:shd w:val="clear" w:color="auto" w:fill="FFFFFF"/>
        </w:rPr>
        <w:t xml:space="preserve">is the first step of gene expression, in which a segment of DNA is copied into RNA (especially </w:t>
      </w:r>
      <w:r w:rsidRPr="00EA7FA3">
        <w:rPr>
          <w:rFonts w:ascii="Arial" w:hAnsi="Arial" w:cs="Arial"/>
          <w:b/>
          <w:color w:val="00B050"/>
          <w:sz w:val="20"/>
          <w:shd w:val="clear" w:color="auto" w:fill="FFFFFF"/>
        </w:rPr>
        <w:t>mRNA</w:t>
      </w:r>
      <w:r w:rsidRPr="00EA7FA3">
        <w:rPr>
          <w:rFonts w:ascii="Arial" w:hAnsi="Arial" w:cs="Arial"/>
          <w:color w:val="00B050"/>
          <w:sz w:val="20"/>
          <w:shd w:val="clear" w:color="auto" w:fill="FFFFFF"/>
        </w:rPr>
        <w:t xml:space="preserve">) by the enzyme </w:t>
      </w:r>
      <w:r w:rsidRPr="00EA7FA3">
        <w:rPr>
          <w:rFonts w:ascii="Arial" w:hAnsi="Arial" w:cs="Arial"/>
          <w:b/>
          <w:color w:val="00B050"/>
          <w:sz w:val="20"/>
          <w:shd w:val="clear" w:color="auto" w:fill="FFFFFF"/>
        </w:rPr>
        <w:t>RNA polymerase</w:t>
      </w:r>
      <w:r w:rsidRPr="00EA7FA3">
        <w:rPr>
          <w:rFonts w:ascii="Arial" w:hAnsi="Arial" w:cs="Arial"/>
          <w:color w:val="00B050"/>
          <w:sz w:val="20"/>
          <w:shd w:val="clear" w:color="auto" w:fill="FFFFFF"/>
        </w:rPr>
        <w:t>. Both DNA and RNA are nucleic acids, which use base pairs of nucleotides as a complementary language.</w:t>
      </w:r>
    </w:p>
    <w:p w:rsidR="004928B2" w:rsidRPr="004928B2" w:rsidRDefault="007F0B3E" w:rsidP="004928B2">
      <w:pPr>
        <w:pStyle w:val="ListParagraph"/>
        <w:numPr>
          <w:ilvl w:val="0"/>
          <w:numId w:val="4"/>
        </w:numPr>
        <w:tabs>
          <w:tab w:val="left" w:pos="630"/>
        </w:tabs>
        <w:rPr>
          <w:rFonts w:ascii="Times New Roman" w:hAnsi="Times New Roman" w:cs="Times New Roman"/>
          <w:b/>
          <w:sz w:val="24"/>
        </w:rPr>
      </w:pPr>
      <w:r w:rsidRPr="004928B2">
        <w:rPr>
          <w:rFonts w:ascii="Times New Roman" w:hAnsi="Times New Roman" w:cs="Times New Roman"/>
        </w:rPr>
        <w:t>DNA is our genetic blueprint-so why do we need mRNA?</w:t>
      </w:r>
    </w:p>
    <w:p w:rsidR="004928B2" w:rsidRPr="00701FB7" w:rsidRDefault="00701FB7" w:rsidP="00701FB7">
      <w:pPr>
        <w:tabs>
          <w:tab w:val="left" w:pos="630"/>
        </w:tabs>
        <w:ind w:left="360"/>
        <w:rPr>
          <w:rFonts w:ascii="Times New Roman" w:hAnsi="Times New Roman" w:cs="Times New Roman"/>
          <w:sz w:val="24"/>
        </w:rPr>
      </w:pPr>
      <w:r w:rsidRPr="00701FB7">
        <w:rPr>
          <w:rFonts w:ascii="Times New Roman" w:hAnsi="Times New Roman" w:cs="Times New Roman"/>
          <w:color w:val="00B050"/>
          <w:sz w:val="24"/>
        </w:rPr>
        <w:t>mRNA makes a copy of a gene and then transfers that code to the ribosome.</w:t>
      </w:r>
    </w:p>
    <w:p w:rsidR="001E4424" w:rsidRPr="00701FB7" w:rsidRDefault="007F0B3E" w:rsidP="004928B2">
      <w:pPr>
        <w:pStyle w:val="ListParagraph"/>
        <w:numPr>
          <w:ilvl w:val="0"/>
          <w:numId w:val="4"/>
        </w:numPr>
        <w:tabs>
          <w:tab w:val="left" w:pos="630"/>
        </w:tabs>
        <w:rPr>
          <w:rFonts w:ascii="Times New Roman" w:hAnsi="Times New Roman" w:cs="Times New Roman"/>
          <w:b/>
          <w:sz w:val="24"/>
        </w:rPr>
      </w:pPr>
      <w:r w:rsidRPr="004928B2">
        <w:rPr>
          <w:rFonts w:ascii="Times New Roman" w:hAnsi="Times New Roman" w:cs="Times New Roman"/>
        </w:rPr>
        <w:t xml:space="preserve">In </w:t>
      </w:r>
      <w:r w:rsidR="004928B2" w:rsidRPr="004928B2">
        <w:rPr>
          <w:rFonts w:ascii="Times New Roman" w:hAnsi="Times New Roman" w:cs="Times New Roman"/>
        </w:rPr>
        <w:t>your own words what is transla</w:t>
      </w:r>
      <w:r w:rsidRPr="004928B2">
        <w:rPr>
          <w:rFonts w:ascii="Times New Roman" w:hAnsi="Times New Roman" w:cs="Times New Roman"/>
        </w:rPr>
        <w:t>tion? Be sure to include where it happens and include the following key vocabulary in your description.</w:t>
      </w:r>
    </w:p>
    <w:p w:rsidR="00701FB7" w:rsidRPr="004928B2" w:rsidRDefault="00701FB7" w:rsidP="00EA7FA3">
      <w:pPr>
        <w:pStyle w:val="ListParagraph"/>
        <w:tabs>
          <w:tab w:val="left" w:pos="630"/>
        </w:tabs>
        <w:ind w:left="360"/>
        <w:rPr>
          <w:rFonts w:ascii="Times New Roman" w:hAnsi="Times New Roman" w:cs="Times New Roman"/>
          <w:b/>
          <w:sz w:val="24"/>
        </w:rPr>
      </w:pPr>
      <w:r>
        <w:rPr>
          <w:rStyle w:val="apple-converted-space"/>
          <w:rFonts w:ascii="Arial" w:hAnsi="Arial" w:cs="Arial"/>
          <w:color w:val="222222"/>
          <w:sz w:val="21"/>
          <w:szCs w:val="21"/>
          <w:shd w:val="clear" w:color="auto" w:fill="FFFFFF"/>
        </w:rPr>
        <w:t> </w:t>
      </w:r>
      <w:r w:rsidRPr="00701FB7">
        <w:rPr>
          <w:rFonts w:ascii="Arial" w:hAnsi="Arial" w:cs="Arial"/>
          <w:b/>
          <w:bCs/>
          <w:color w:val="00B050"/>
          <w:sz w:val="21"/>
          <w:szCs w:val="21"/>
          <w:shd w:val="clear" w:color="auto" w:fill="FFFFFF"/>
        </w:rPr>
        <w:t>translation</w:t>
      </w:r>
      <w:r w:rsidRPr="00701FB7">
        <w:rPr>
          <w:rStyle w:val="apple-converted-space"/>
          <w:rFonts w:ascii="Arial" w:hAnsi="Arial" w:cs="Arial"/>
          <w:color w:val="00B050"/>
          <w:sz w:val="21"/>
          <w:szCs w:val="21"/>
          <w:shd w:val="clear" w:color="auto" w:fill="FFFFFF"/>
        </w:rPr>
        <w:t> </w:t>
      </w:r>
      <w:r w:rsidRPr="00701FB7">
        <w:rPr>
          <w:rFonts w:ascii="Arial" w:hAnsi="Arial" w:cs="Arial"/>
          <w:color w:val="00B050"/>
          <w:sz w:val="21"/>
          <w:szCs w:val="21"/>
          <w:shd w:val="clear" w:color="auto" w:fill="FFFFFF"/>
        </w:rPr>
        <w:t>is the process in which</w:t>
      </w:r>
      <w:r w:rsidRPr="00701FB7">
        <w:rPr>
          <w:rStyle w:val="apple-converted-space"/>
          <w:rFonts w:ascii="Arial" w:hAnsi="Arial" w:cs="Arial"/>
          <w:color w:val="00B050"/>
          <w:sz w:val="21"/>
          <w:szCs w:val="21"/>
          <w:shd w:val="clear" w:color="auto" w:fill="FFFFFF"/>
        </w:rPr>
        <w:t> </w:t>
      </w:r>
      <w:hyperlink r:id="rId21" w:tooltip="Ribosomes" w:history="1">
        <w:r w:rsidRPr="00701FB7">
          <w:rPr>
            <w:rStyle w:val="Hyperlink"/>
            <w:rFonts w:ascii="Arial" w:hAnsi="Arial" w:cs="Arial"/>
            <w:color w:val="00B050"/>
            <w:sz w:val="21"/>
            <w:szCs w:val="21"/>
            <w:shd w:val="clear" w:color="auto" w:fill="FFFFFF"/>
          </w:rPr>
          <w:t>ribosomes</w:t>
        </w:r>
      </w:hyperlink>
      <w:r w:rsidRPr="00701FB7">
        <w:rPr>
          <w:rStyle w:val="apple-converted-space"/>
          <w:rFonts w:ascii="Arial" w:hAnsi="Arial" w:cs="Arial"/>
          <w:color w:val="00B050"/>
          <w:sz w:val="21"/>
          <w:szCs w:val="21"/>
          <w:shd w:val="clear" w:color="auto" w:fill="FFFFFF"/>
        </w:rPr>
        <w:t> </w:t>
      </w:r>
      <w:r w:rsidRPr="00701FB7">
        <w:rPr>
          <w:rFonts w:ascii="Arial" w:hAnsi="Arial" w:cs="Arial"/>
          <w:color w:val="00B050"/>
          <w:sz w:val="21"/>
          <w:szCs w:val="21"/>
          <w:shd w:val="clear" w:color="auto" w:fill="FFFFFF"/>
        </w:rPr>
        <w:t>in a</w:t>
      </w:r>
      <w:r w:rsidRPr="00701FB7">
        <w:rPr>
          <w:rStyle w:val="apple-converted-space"/>
          <w:rFonts w:ascii="Arial" w:hAnsi="Arial" w:cs="Arial"/>
          <w:color w:val="00B050"/>
          <w:sz w:val="21"/>
          <w:szCs w:val="21"/>
          <w:shd w:val="clear" w:color="auto" w:fill="FFFFFF"/>
        </w:rPr>
        <w:t> </w:t>
      </w:r>
      <w:hyperlink r:id="rId22" w:tooltip="Cell (biology)" w:history="1">
        <w:r w:rsidRPr="00701FB7">
          <w:rPr>
            <w:rStyle w:val="Hyperlink"/>
            <w:rFonts w:ascii="Arial" w:hAnsi="Arial" w:cs="Arial"/>
            <w:color w:val="00B050"/>
            <w:sz w:val="21"/>
            <w:szCs w:val="21"/>
            <w:shd w:val="clear" w:color="auto" w:fill="FFFFFF"/>
          </w:rPr>
          <w:t>cell's</w:t>
        </w:r>
      </w:hyperlink>
      <w:r w:rsidRPr="00701FB7">
        <w:rPr>
          <w:rStyle w:val="apple-converted-space"/>
          <w:rFonts w:ascii="Arial" w:hAnsi="Arial" w:cs="Arial"/>
          <w:color w:val="00B050"/>
          <w:sz w:val="21"/>
          <w:szCs w:val="21"/>
          <w:shd w:val="clear" w:color="auto" w:fill="FFFFFF"/>
        </w:rPr>
        <w:t> </w:t>
      </w:r>
      <w:hyperlink r:id="rId23" w:tooltip="Cytoplasm" w:history="1">
        <w:r w:rsidRPr="00701FB7">
          <w:rPr>
            <w:rStyle w:val="Hyperlink"/>
            <w:rFonts w:ascii="Arial" w:hAnsi="Arial" w:cs="Arial"/>
            <w:color w:val="00B050"/>
            <w:sz w:val="21"/>
            <w:szCs w:val="21"/>
            <w:shd w:val="clear" w:color="auto" w:fill="FFFFFF"/>
          </w:rPr>
          <w:t>cytoplasm</w:t>
        </w:r>
      </w:hyperlink>
      <w:r w:rsidRPr="00701FB7">
        <w:rPr>
          <w:rStyle w:val="apple-converted-space"/>
          <w:rFonts w:ascii="Arial" w:hAnsi="Arial" w:cs="Arial"/>
          <w:color w:val="00B050"/>
          <w:sz w:val="21"/>
          <w:szCs w:val="21"/>
          <w:shd w:val="clear" w:color="auto" w:fill="FFFFFF"/>
        </w:rPr>
        <w:t> </w:t>
      </w:r>
      <w:r w:rsidRPr="00701FB7">
        <w:rPr>
          <w:rFonts w:ascii="Arial" w:hAnsi="Arial" w:cs="Arial"/>
          <w:color w:val="00B050"/>
          <w:sz w:val="21"/>
          <w:szCs w:val="21"/>
          <w:shd w:val="clear" w:color="auto" w:fill="FFFFFF"/>
        </w:rPr>
        <w:t>create</w:t>
      </w:r>
      <w:r w:rsidRPr="00701FB7">
        <w:rPr>
          <w:rStyle w:val="apple-converted-space"/>
          <w:rFonts w:ascii="Arial" w:hAnsi="Arial" w:cs="Arial"/>
          <w:color w:val="00B050"/>
          <w:sz w:val="21"/>
          <w:szCs w:val="21"/>
          <w:shd w:val="clear" w:color="auto" w:fill="FFFFFF"/>
        </w:rPr>
        <w:t> </w:t>
      </w:r>
      <w:hyperlink r:id="rId24" w:tooltip="Proteins" w:history="1">
        <w:r w:rsidRPr="00701FB7">
          <w:rPr>
            <w:rStyle w:val="Hyperlink"/>
            <w:rFonts w:ascii="Arial" w:hAnsi="Arial" w:cs="Arial"/>
            <w:color w:val="00B050"/>
            <w:sz w:val="21"/>
            <w:szCs w:val="21"/>
            <w:shd w:val="clear" w:color="auto" w:fill="FFFFFF"/>
          </w:rPr>
          <w:t>proteins</w:t>
        </w:r>
      </w:hyperlink>
      <w:r w:rsidRPr="00701FB7">
        <w:rPr>
          <w:rFonts w:ascii="Arial" w:hAnsi="Arial" w:cs="Arial"/>
          <w:color w:val="00B050"/>
          <w:sz w:val="21"/>
          <w:szCs w:val="21"/>
          <w:shd w:val="clear" w:color="auto" w:fill="FFFFFF"/>
        </w:rPr>
        <w:t>, following</w:t>
      </w:r>
      <w:r w:rsidRPr="00701FB7">
        <w:rPr>
          <w:rStyle w:val="apple-converted-space"/>
          <w:rFonts w:ascii="Arial" w:hAnsi="Arial" w:cs="Arial"/>
          <w:color w:val="00B050"/>
          <w:sz w:val="21"/>
          <w:szCs w:val="21"/>
          <w:shd w:val="clear" w:color="auto" w:fill="FFFFFF"/>
        </w:rPr>
        <w:t> </w:t>
      </w:r>
      <w:hyperlink r:id="rId25" w:tooltip="Transcription (biology)" w:history="1">
        <w:r w:rsidRPr="00701FB7">
          <w:rPr>
            <w:rStyle w:val="Hyperlink"/>
            <w:rFonts w:ascii="Arial" w:hAnsi="Arial" w:cs="Arial"/>
            <w:color w:val="00B050"/>
            <w:sz w:val="21"/>
            <w:szCs w:val="21"/>
            <w:shd w:val="clear" w:color="auto" w:fill="FFFFFF"/>
          </w:rPr>
          <w:t>transcription</w:t>
        </w:r>
      </w:hyperlink>
      <w:r w:rsidRPr="00701FB7">
        <w:rPr>
          <w:rStyle w:val="apple-converted-space"/>
          <w:rFonts w:ascii="Arial" w:hAnsi="Arial" w:cs="Arial"/>
          <w:color w:val="00B050"/>
          <w:sz w:val="21"/>
          <w:szCs w:val="21"/>
          <w:shd w:val="clear" w:color="auto" w:fill="FFFFFF"/>
        </w:rPr>
        <w:t> </w:t>
      </w:r>
      <w:r w:rsidRPr="00701FB7">
        <w:rPr>
          <w:rFonts w:ascii="Arial" w:hAnsi="Arial" w:cs="Arial"/>
          <w:color w:val="00B050"/>
          <w:sz w:val="21"/>
          <w:szCs w:val="21"/>
          <w:shd w:val="clear" w:color="auto" w:fill="FFFFFF"/>
        </w:rPr>
        <w:t>of</w:t>
      </w:r>
      <w:r w:rsidRPr="00701FB7">
        <w:rPr>
          <w:rStyle w:val="apple-converted-space"/>
          <w:rFonts w:ascii="Arial" w:hAnsi="Arial" w:cs="Arial"/>
          <w:color w:val="00B050"/>
          <w:sz w:val="21"/>
          <w:szCs w:val="21"/>
          <w:shd w:val="clear" w:color="auto" w:fill="FFFFFF"/>
        </w:rPr>
        <w:t> </w:t>
      </w:r>
      <w:hyperlink r:id="rId26" w:tooltip="DNA" w:history="1">
        <w:r w:rsidRPr="00701FB7">
          <w:rPr>
            <w:rStyle w:val="Hyperlink"/>
            <w:rFonts w:ascii="Arial" w:hAnsi="Arial" w:cs="Arial"/>
            <w:color w:val="00B050"/>
            <w:sz w:val="21"/>
            <w:szCs w:val="21"/>
            <w:shd w:val="clear" w:color="auto" w:fill="FFFFFF"/>
          </w:rPr>
          <w:t>DNA</w:t>
        </w:r>
      </w:hyperlink>
      <w:r w:rsidRPr="00701FB7">
        <w:rPr>
          <w:rStyle w:val="apple-converted-space"/>
          <w:rFonts w:ascii="Arial" w:hAnsi="Arial" w:cs="Arial"/>
          <w:color w:val="00B050"/>
          <w:sz w:val="21"/>
          <w:szCs w:val="21"/>
          <w:shd w:val="clear" w:color="auto" w:fill="FFFFFF"/>
        </w:rPr>
        <w:t> </w:t>
      </w:r>
      <w:r w:rsidRPr="00701FB7">
        <w:rPr>
          <w:rFonts w:ascii="Arial" w:hAnsi="Arial" w:cs="Arial"/>
          <w:color w:val="00B050"/>
          <w:sz w:val="21"/>
          <w:szCs w:val="21"/>
          <w:shd w:val="clear" w:color="auto" w:fill="FFFFFF"/>
        </w:rPr>
        <w:t>to</w:t>
      </w:r>
      <w:r w:rsidRPr="00701FB7">
        <w:rPr>
          <w:rStyle w:val="apple-converted-space"/>
          <w:rFonts w:ascii="Arial" w:hAnsi="Arial" w:cs="Arial"/>
          <w:color w:val="00B050"/>
          <w:sz w:val="21"/>
          <w:szCs w:val="21"/>
          <w:shd w:val="clear" w:color="auto" w:fill="FFFFFF"/>
        </w:rPr>
        <w:t> </w:t>
      </w:r>
      <w:hyperlink r:id="rId27" w:tooltip="RNA" w:history="1">
        <w:r w:rsidRPr="00701FB7">
          <w:rPr>
            <w:rStyle w:val="Hyperlink"/>
            <w:rFonts w:ascii="Arial" w:hAnsi="Arial" w:cs="Arial"/>
            <w:color w:val="00B050"/>
            <w:sz w:val="21"/>
            <w:szCs w:val="21"/>
            <w:shd w:val="clear" w:color="auto" w:fill="FFFFFF"/>
          </w:rPr>
          <w:t>RNA</w:t>
        </w:r>
      </w:hyperlink>
      <w:r w:rsidRPr="00701FB7">
        <w:rPr>
          <w:rStyle w:val="apple-converted-space"/>
          <w:rFonts w:ascii="Arial" w:hAnsi="Arial" w:cs="Arial"/>
          <w:color w:val="00B050"/>
          <w:sz w:val="21"/>
          <w:szCs w:val="21"/>
          <w:shd w:val="clear" w:color="auto" w:fill="FFFFFF"/>
        </w:rPr>
        <w:t> </w:t>
      </w:r>
      <w:r w:rsidRPr="00701FB7">
        <w:rPr>
          <w:rFonts w:ascii="Arial" w:hAnsi="Arial" w:cs="Arial"/>
          <w:color w:val="00B050"/>
          <w:sz w:val="21"/>
          <w:szCs w:val="21"/>
          <w:shd w:val="clear" w:color="auto" w:fill="FFFFFF"/>
        </w:rPr>
        <w:t>in the cell's</w:t>
      </w:r>
      <w:r w:rsidRPr="00701FB7">
        <w:rPr>
          <w:rStyle w:val="apple-converted-space"/>
          <w:rFonts w:ascii="Arial" w:hAnsi="Arial" w:cs="Arial"/>
          <w:color w:val="00B050"/>
          <w:sz w:val="21"/>
          <w:szCs w:val="21"/>
          <w:shd w:val="clear" w:color="auto" w:fill="FFFFFF"/>
        </w:rPr>
        <w:t> </w:t>
      </w:r>
      <w:hyperlink r:id="rId28" w:tooltip="Nucleus (cell)" w:history="1">
        <w:r w:rsidRPr="00701FB7">
          <w:rPr>
            <w:rStyle w:val="Hyperlink"/>
            <w:rFonts w:ascii="Arial" w:hAnsi="Arial" w:cs="Arial"/>
            <w:color w:val="00B050"/>
            <w:sz w:val="21"/>
            <w:szCs w:val="21"/>
            <w:shd w:val="clear" w:color="auto" w:fill="FFFFFF"/>
          </w:rPr>
          <w:t>nucleus</w:t>
        </w:r>
      </w:hyperlink>
      <w:r w:rsidRPr="00701FB7">
        <w:rPr>
          <w:rFonts w:ascii="Arial" w:hAnsi="Arial" w:cs="Arial"/>
          <w:color w:val="00B050"/>
          <w:sz w:val="21"/>
          <w:szCs w:val="21"/>
          <w:shd w:val="clear" w:color="auto" w:fill="FFFFFF"/>
        </w:rPr>
        <w:t>. The entire process is a part of</w:t>
      </w:r>
      <w:r w:rsidRPr="00701FB7">
        <w:rPr>
          <w:rStyle w:val="apple-converted-space"/>
          <w:rFonts w:ascii="Arial" w:hAnsi="Arial" w:cs="Arial"/>
          <w:color w:val="00B050"/>
          <w:sz w:val="21"/>
          <w:szCs w:val="21"/>
          <w:shd w:val="clear" w:color="auto" w:fill="FFFFFF"/>
        </w:rPr>
        <w:t> </w:t>
      </w:r>
      <w:hyperlink r:id="rId29" w:tooltip="Gene expression" w:history="1">
        <w:r w:rsidRPr="00701FB7">
          <w:rPr>
            <w:rStyle w:val="Hyperlink"/>
            <w:rFonts w:ascii="Arial" w:hAnsi="Arial" w:cs="Arial"/>
            <w:color w:val="00B050"/>
            <w:sz w:val="21"/>
            <w:szCs w:val="21"/>
            <w:shd w:val="clear" w:color="auto" w:fill="FFFFFF"/>
          </w:rPr>
          <w:t>gene expression</w:t>
        </w:r>
      </w:hyperlink>
      <w:r w:rsidRPr="00701FB7">
        <w:rPr>
          <w:rFonts w:ascii="Arial" w:hAnsi="Arial" w:cs="Arial"/>
          <w:color w:val="00B050"/>
          <w:sz w:val="21"/>
          <w:szCs w:val="21"/>
          <w:shd w:val="clear" w:color="auto" w:fill="FFFFFF"/>
        </w:rPr>
        <w:t>.</w:t>
      </w:r>
    </w:p>
    <w:tbl>
      <w:tblPr>
        <w:tblStyle w:val="TableGrid"/>
        <w:tblW w:w="0" w:type="auto"/>
        <w:tblLook w:val="01E0" w:firstRow="1" w:lastRow="1" w:firstColumn="1" w:lastColumn="1" w:noHBand="0" w:noVBand="0"/>
      </w:tblPr>
      <w:tblGrid>
        <w:gridCol w:w="2429"/>
        <w:gridCol w:w="7564"/>
      </w:tblGrid>
      <w:tr w:rsidR="00BC2F5D" w:rsidRPr="002E7675" w:rsidTr="00F33F3C">
        <w:trPr>
          <w:trHeight w:val="131"/>
        </w:trPr>
        <w:tc>
          <w:tcPr>
            <w:tcW w:w="2429" w:type="dxa"/>
          </w:tcPr>
          <w:p w:rsidR="00BC2F5D" w:rsidRPr="002E7675" w:rsidRDefault="00BC2F5D" w:rsidP="00F33F3C">
            <w:pPr>
              <w:tabs>
                <w:tab w:val="left" w:pos="630"/>
              </w:tabs>
              <w:jc w:val="center"/>
            </w:pPr>
            <w:r w:rsidRPr="002E7675">
              <w:t>Parts of Translation</w:t>
            </w:r>
          </w:p>
        </w:tc>
        <w:tc>
          <w:tcPr>
            <w:tcW w:w="7564" w:type="dxa"/>
            <w:tcBorders>
              <w:bottom w:val="single" w:sz="4" w:space="0" w:color="auto"/>
            </w:tcBorders>
          </w:tcPr>
          <w:p w:rsidR="00BC2F5D" w:rsidRPr="002E7675" w:rsidRDefault="00BC2F5D" w:rsidP="00F33F3C">
            <w:pPr>
              <w:tabs>
                <w:tab w:val="left" w:pos="630"/>
              </w:tabs>
              <w:jc w:val="center"/>
            </w:pPr>
            <w:r w:rsidRPr="002E7675">
              <w:t>How Translation works</w:t>
            </w:r>
          </w:p>
          <w:p w:rsidR="00BC2F5D" w:rsidRPr="002E7675" w:rsidRDefault="00BC2F5D" w:rsidP="00F33F3C">
            <w:pPr>
              <w:tabs>
                <w:tab w:val="left" w:pos="630"/>
              </w:tabs>
              <w:jc w:val="center"/>
            </w:pPr>
            <w:r w:rsidRPr="002E7675">
              <w:t>(write/diagram how it happens – use the vocab words on the left)</w:t>
            </w:r>
          </w:p>
        </w:tc>
      </w:tr>
      <w:tr w:rsidR="00BC2F5D" w:rsidRPr="002E7675" w:rsidTr="00EA7FA3">
        <w:trPr>
          <w:trHeight w:val="260"/>
        </w:trPr>
        <w:tc>
          <w:tcPr>
            <w:tcW w:w="2429" w:type="dxa"/>
            <w:tcBorders>
              <w:right w:val="single" w:sz="4" w:space="0" w:color="auto"/>
            </w:tcBorders>
          </w:tcPr>
          <w:p w:rsidR="00BC2F5D" w:rsidRPr="001E4424" w:rsidRDefault="00BC2F5D" w:rsidP="001E4424">
            <w:pPr>
              <w:tabs>
                <w:tab w:val="left" w:pos="630"/>
              </w:tabs>
              <w:spacing w:line="480" w:lineRule="auto"/>
              <w:rPr>
                <w:sz w:val="22"/>
                <w:lang w:val="es-ES"/>
              </w:rPr>
            </w:pPr>
            <w:r w:rsidRPr="001E4424">
              <w:rPr>
                <w:sz w:val="22"/>
                <w:lang w:val="es-ES"/>
              </w:rPr>
              <w:t>Ribosome</w:t>
            </w:r>
          </w:p>
          <w:p w:rsidR="00BC2F5D" w:rsidRPr="001E4424" w:rsidRDefault="00BC2F5D" w:rsidP="001E4424">
            <w:pPr>
              <w:tabs>
                <w:tab w:val="left" w:pos="630"/>
              </w:tabs>
              <w:spacing w:line="480" w:lineRule="auto"/>
              <w:rPr>
                <w:sz w:val="22"/>
                <w:lang w:val="es-ES"/>
              </w:rPr>
            </w:pPr>
            <w:r w:rsidRPr="001E4424">
              <w:rPr>
                <w:sz w:val="22"/>
                <w:lang w:val="es-ES"/>
              </w:rPr>
              <w:t>mRNA</w:t>
            </w:r>
          </w:p>
          <w:p w:rsidR="00BC2F5D" w:rsidRPr="001E4424" w:rsidRDefault="00BC2F5D" w:rsidP="001E4424">
            <w:pPr>
              <w:tabs>
                <w:tab w:val="left" w:pos="630"/>
              </w:tabs>
              <w:spacing w:line="480" w:lineRule="auto"/>
              <w:rPr>
                <w:sz w:val="22"/>
                <w:lang w:val="es-ES"/>
              </w:rPr>
            </w:pPr>
            <w:r w:rsidRPr="001E4424">
              <w:rPr>
                <w:sz w:val="22"/>
                <w:lang w:val="es-ES"/>
              </w:rPr>
              <w:t>tRNA</w:t>
            </w:r>
          </w:p>
          <w:p w:rsidR="00BC2F5D" w:rsidRPr="001E4424" w:rsidRDefault="00BC2F5D" w:rsidP="001E4424">
            <w:pPr>
              <w:tabs>
                <w:tab w:val="left" w:pos="630"/>
              </w:tabs>
              <w:spacing w:line="480" w:lineRule="auto"/>
              <w:rPr>
                <w:sz w:val="22"/>
                <w:lang w:val="es-ES"/>
              </w:rPr>
            </w:pPr>
            <w:r w:rsidRPr="001E4424">
              <w:rPr>
                <w:sz w:val="22"/>
                <w:lang w:val="es-ES"/>
              </w:rPr>
              <w:t>Codon</w:t>
            </w:r>
          </w:p>
          <w:p w:rsidR="00BC2F5D" w:rsidRPr="001E4424" w:rsidRDefault="00BC2F5D" w:rsidP="001E4424">
            <w:pPr>
              <w:tabs>
                <w:tab w:val="left" w:pos="630"/>
              </w:tabs>
              <w:spacing w:line="480" w:lineRule="auto"/>
              <w:rPr>
                <w:sz w:val="22"/>
                <w:lang w:val="es-ES"/>
              </w:rPr>
            </w:pPr>
            <w:r w:rsidRPr="001E4424">
              <w:rPr>
                <w:sz w:val="22"/>
                <w:lang w:val="es-ES"/>
              </w:rPr>
              <w:t>Anti-Codon</w:t>
            </w:r>
          </w:p>
          <w:p w:rsidR="00BC2F5D" w:rsidRPr="001E4424" w:rsidRDefault="00BC2F5D" w:rsidP="001E4424">
            <w:pPr>
              <w:tabs>
                <w:tab w:val="left" w:pos="630"/>
              </w:tabs>
              <w:spacing w:line="480" w:lineRule="auto"/>
              <w:rPr>
                <w:sz w:val="22"/>
                <w:lang w:val="es-ES"/>
              </w:rPr>
            </w:pPr>
            <w:r w:rsidRPr="001E4424">
              <w:rPr>
                <w:sz w:val="22"/>
                <w:lang w:val="es-ES"/>
              </w:rPr>
              <w:t>Amino Acid</w:t>
            </w:r>
          </w:p>
          <w:p w:rsidR="00BC2F5D" w:rsidRPr="002E7675" w:rsidRDefault="00BC2F5D" w:rsidP="001E4424">
            <w:pPr>
              <w:tabs>
                <w:tab w:val="left" w:pos="630"/>
              </w:tabs>
              <w:spacing w:line="480" w:lineRule="auto"/>
            </w:pPr>
            <w:r w:rsidRPr="001E4424">
              <w:rPr>
                <w:sz w:val="22"/>
              </w:rPr>
              <w:t>Protein</w:t>
            </w:r>
          </w:p>
        </w:tc>
        <w:tc>
          <w:tcPr>
            <w:tcW w:w="7564" w:type="dxa"/>
            <w:tcBorders>
              <w:top w:val="single" w:sz="4" w:space="0" w:color="auto"/>
              <w:left w:val="single" w:sz="4" w:space="0" w:color="auto"/>
              <w:bottom w:val="nil"/>
              <w:right w:val="nil"/>
            </w:tcBorders>
          </w:tcPr>
          <w:p w:rsidR="00BC2F5D" w:rsidRPr="00EA7FA3" w:rsidRDefault="00701FB7" w:rsidP="00F33F3C">
            <w:pPr>
              <w:tabs>
                <w:tab w:val="left" w:pos="630"/>
              </w:tabs>
              <w:rPr>
                <w:color w:val="00B050"/>
              </w:rPr>
            </w:pPr>
            <w:r w:rsidRPr="00EA7FA3">
              <w:rPr>
                <w:rFonts w:ascii="Arial" w:hAnsi="Arial" w:cs="Arial"/>
                <w:color w:val="00B050"/>
                <w:sz w:val="21"/>
                <w:szCs w:val="21"/>
                <w:shd w:val="clear" w:color="auto" w:fill="FFFFFF"/>
              </w:rPr>
              <w:t>In translation,</w:t>
            </w:r>
            <w:r w:rsidRPr="00EA7FA3">
              <w:rPr>
                <w:rStyle w:val="apple-converted-space"/>
                <w:rFonts w:ascii="Arial" w:hAnsi="Arial" w:cs="Arial"/>
                <w:color w:val="00B050"/>
                <w:sz w:val="21"/>
                <w:szCs w:val="21"/>
                <w:shd w:val="clear" w:color="auto" w:fill="FFFFFF"/>
              </w:rPr>
              <w:t> </w:t>
            </w:r>
            <w:hyperlink r:id="rId30" w:tooltip="MRNA" w:history="1">
              <w:r w:rsidRPr="00EA7FA3">
                <w:rPr>
                  <w:rStyle w:val="Hyperlink"/>
                  <w:rFonts w:ascii="Arial" w:hAnsi="Arial" w:cs="Arial"/>
                  <w:color w:val="00B050"/>
                  <w:sz w:val="21"/>
                  <w:szCs w:val="21"/>
                  <w:shd w:val="clear" w:color="auto" w:fill="FFFFFF"/>
                </w:rPr>
                <w:t>messenger RNA (</w:t>
              </w:r>
              <w:r w:rsidRPr="00EA7FA3">
                <w:rPr>
                  <w:rStyle w:val="Hyperlink"/>
                  <w:rFonts w:ascii="Arial" w:hAnsi="Arial" w:cs="Arial"/>
                  <w:b/>
                  <w:color w:val="00B050"/>
                  <w:sz w:val="21"/>
                  <w:szCs w:val="21"/>
                  <w:shd w:val="clear" w:color="auto" w:fill="FFFFFF"/>
                </w:rPr>
                <w:t>mRNA</w:t>
              </w:r>
              <w:r w:rsidRPr="00EA7FA3">
                <w:rPr>
                  <w:rStyle w:val="Hyperlink"/>
                  <w:rFonts w:ascii="Arial" w:hAnsi="Arial" w:cs="Arial"/>
                  <w:color w:val="00B050"/>
                  <w:sz w:val="21"/>
                  <w:szCs w:val="21"/>
                  <w:shd w:val="clear" w:color="auto" w:fill="FFFFFF"/>
                </w:rPr>
                <w:t>)</w:t>
              </w:r>
            </w:hyperlink>
            <w:r w:rsidRPr="00EA7FA3">
              <w:rPr>
                <w:rStyle w:val="apple-converted-space"/>
                <w:rFonts w:ascii="Arial" w:hAnsi="Arial" w:cs="Arial"/>
                <w:color w:val="00B050"/>
                <w:sz w:val="21"/>
                <w:szCs w:val="21"/>
                <w:shd w:val="clear" w:color="auto" w:fill="FFFFFF"/>
              </w:rPr>
              <w:t> </w:t>
            </w:r>
            <w:r w:rsidRPr="00EA7FA3">
              <w:rPr>
                <w:rFonts w:ascii="Arial" w:hAnsi="Arial" w:cs="Arial"/>
                <w:color w:val="00B050"/>
                <w:sz w:val="21"/>
                <w:szCs w:val="21"/>
                <w:shd w:val="clear" w:color="auto" w:fill="FFFFFF"/>
              </w:rPr>
              <w:t xml:space="preserve">is decoded by a </w:t>
            </w:r>
            <w:r w:rsidRPr="00EA7FA3">
              <w:rPr>
                <w:rFonts w:ascii="Arial" w:hAnsi="Arial" w:cs="Arial"/>
                <w:b/>
                <w:color w:val="00B050"/>
                <w:sz w:val="21"/>
                <w:szCs w:val="21"/>
                <w:shd w:val="clear" w:color="auto" w:fill="FFFFFF"/>
              </w:rPr>
              <w:t>ribosome</w:t>
            </w:r>
            <w:r w:rsidRPr="00EA7FA3">
              <w:rPr>
                <w:rFonts w:ascii="Arial" w:hAnsi="Arial" w:cs="Arial"/>
                <w:color w:val="00B050"/>
                <w:sz w:val="21"/>
                <w:szCs w:val="21"/>
                <w:shd w:val="clear" w:color="auto" w:fill="FFFFFF"/>
              </w:rPr>
              <w:t>, outside the nucleus, to produce a specific</w:t>
            </w:r>
            <w:r w:rsidRPr="00EA7FA3">
              <w:rPr>
                <w:rStyle w:val="apple-converted-space"/>
                <w:rFonts w:ascii="Arial" w:hAnsi="Arial" w:cs="Arial"/>
                <w:color w:val="00B050"/>
                <w:sz w:val="21"/>
                <w:szCs w:val="21"/>
                <w:shd w:val="clear" w:color="auto" w:fill="FFFFFF"/>
              </w:rPr>
              <w:t> </w:t>
            </w:r>
            <w:hyperlink r:id="rId31" w:tooltip="Amino acid" w:history="1">
              <w:r w:rsidRPr="00EA7FA3">
                <w:rPr>
                  <w:rStyle w:val="Hyperlink"/>
                  <w:rFonts w:ascii="Arial" w:hAnsi="Arial" w:cs="Arial"/>
                  <w:b/>
                  <w:color w:val="00B050"/>
                  <w:sz w:val="21"/>
                  <w:szCs w:val="21"/>
                  <w:shd w:val="clear" w:color="auto" w:fill="FFFFFF"/>
                </w:rPr>
                <w:t>amino acid</w:t>
              </w:r>
            </w:hyperlink>
            <w:r w:rsidRPr="00EA7FA3">
              <w:rPr>
                <w:rStyle w:val="apple-converted-space"/>
                <w:rFonts w:ascii="Arial" w:hAnsi="Arial" w:cs="Arial"/>
                <w:color w:val="00B050"/>
                <w:sz w:val="21"/>
                <w:szCs w:val="21"/>
                <w:shd w:val="clear" w:color="auto" w:fill="FFFFFF"/>
              </w:rPr>
              <w:t> </w:t>
            </w:r>
            <w:r w:rsidRPr="00EA7FA3">
              <w:rPr>
                <w:rFonts w:ascii="Arial" w:hAnsi="Arial" w:cs="Arial"/>
                <w:color w:val="00B050"/>
                <w:sz w:val="21"/>
                <w:szCs w:val="21"/>
                <w:shd w:val="clear" w:color="auto" w:fill="FFFFFF"/>
              </w:rPr>
              <w:t>chain, or</w:t>
            </w:r>
            <w:r w:rsidRPr="00EA7FA3">
              <w:rPr>
                <w:rStyle w:val="apple-converted-space"/>
                <w:rFonts w:ascii="Arial" w:hAnsi="Arial" w:cs="Arial"/>
                <w:color w:val="00B050"/>
                <w:sz w:val="21"/>
                <w:szCs w:val="21"/>
                <w:shd w:val="clear" w:color="auto" w:fill="FFFFFF"/>
              </w:rPr>
              <w:t> </w:t>
            </w:r>
            <w:hyperlink r:id="rId32" w:tooltip="Polypeptide" w:history="1">
              <w:r w:rsidRPr="00EA7FA3">
                <w:rPr>
                  <w:rStyle w:val="Hyperlink"/>
                  <w:rFonts w:ascii="Arial" w:hAnsi="Arial" w:cs="Arial"/>
                  <w:color w:val="00B050"/>
                  <w:sz w:val="21"/>
                  <w:szCs w:val="21"/>
                  <w:shd w:val="clear" w:color="auto" w:fill="FFFFFF"/>
                </w:rPr>
                <w:t>polypeptide</w:t>
              </w:r>
            </w:hyperlink>
            <w:r w:rsidRPr="00EA7FA3">
              <w:rPr>
                <w:rFonts w:ascii="Arial" w:hAnsi="Arial" w:cs="Arial"/>
                <w:color w:val="00B050"/>
                <w:sz w:val="21"/>
                <w:szCs w:val="21"/>
                <w:shd w:val="clear" w:color="auto" w:fill="FFFFFF"/>
              </w:rPr>
              <w:t>. The polypeptide later</w:t>
            </w:r>
            <w:r w:rsidRPr="00EA7FA3">
              <w:rPr>
                <w:rStyle w:val="apple-converted-space"/>
                <w:rFonts w:ascii="Arial" w:hAnsi="Arial" w:cs="Arial"/>
                <w:color w:val="00B050"/>
                <w:sz w:val="21"/>
                <w:szCs w:val="21"/>
                <w:shd w:val="clear" w:color="auto" w:fill="FFFFFF"/>
              </w:rPr>
              <w:t> </w:t>
            </w:r>
            <w:hyperlink r:id="rId33" w:tooltip="Protein folding" w:history="1">
              <w:r w:rsidRPr="00EA7FA3">
                <w:rPr>
                  <w:rStyle w:val="Hyperlink"/>
                  <w:rFonts w:ascii="Arial" w:hAnsi="Arial" w:cs="Arial"/>
                  <w:color w:val="00B050"/>
                  <w:sz w:val="21"/>
                  <w:szCs w:val="21"/>
                  <w:shd w:val="clear" w:color="auto" w:fill="FFFFFF"/>
                </w:rPr>
                <w:t>folds</w:t>
              </w:r>
            </w:hyperlink>
            <w:r w:rsidRPr="00EA7FA3">
              <w:rPr>
                <w:rStyle w:val="apple-converted-space"/>
                <w:rFonts w:ascii="Arial" w:hAnsi="Arial" w:cs="Arial"/>
                <w:color w:val="00B050"/>
                <w:sz w:val="21"/>
                <w:szCs w:val="21"/>
                <w:shd w:val="clear" w:color="auto" w:fill="FFFFFF"/>
              </w:rPr>
              <w:t> </w:t>
            </w:r>
            <w:r w:rsidRPr="00EA7FA3">
              <w:rPr>
                <w:rFonts w:ascii="Arial" w:hAnsi="Arial" w:cs="Arial"/>
                <w:color w:val="00B050"/>
                <w:sz w:val="21"/>
                <w:szCs w:val="21"/>
                <w:shd w:val="clear" w:color="auto" w:fill="FFFFFF"/>
              </w:rPr>
              <w:t>into an</w:t>
            </w:r>
            <w:r w:rsidRPr="00EA7FA3">
              <w:rPr>
                <w:rStyle w:val="apple-converted-space"/>
                <w:rFonts w:ascii="Arial" w:hAnsi="Arial" w:cs="Arial"/>
                <w:color w:val="00B050"/>
                <w:sz w:val="21"/>
                <w:szCs w:val="21"/>
                <w:shd w:val="clear" w:color="auto" w:fill="FFFFFF"/>
              </w:rPr>
              <w:t> </w:t>
            </w:r>
            <w:hyperlink r:id="rId34" w:tooltip="Activation energy" w:history="1">
              <w:r w:rsidRPr="00EA7FA3">
                <w:rPr>
                  <w:rStyle w:val="Hyperlink"/>
                  <w:rFonts w:ascii="Arial" w:hAnsi="Arial" w:cs="Arial"/>
                  <w:color w:val="00B050"/>
                  <w:sz w:val="21"/>
                  <w:szCs w:val="21"/>
                  <w:shd w:val="clear" w:color="auto" w:fill="FFFFFF"/>
                </w:rPr>
                <w:t>active</w:t>
              </w:r>
            </w:hyperlink>
            <w:r w:rsidRPr="00EA7FA3">
              <w:rPr>
                <w:rStyle w:val="apple-converted-space"/>
                <w:rFonts w:ascii="Arial" w:hAnsi="Arial" w:cs="Arial"/>
                <w:b/>
                <w:color w:val="00B050"/>
                <w:sz w:val="21"/>
                <w:szCs w:val="21"/>
                <w:shd w:val="clear" w:color="auto" w:fill="FFFFFF"/>
              </w:rPr>
              <w:t> </w:t>
            </w:r>
            <w:r w:rsidRPr="00EA7FA3">
              <w:rPr>
                <w:rFonts w:ascii="Arial" w:hAnsi="Arial" w:cs="Arial"/>
                <w:b/>
                <w:color w:val="00B050"/>
                <w:sz w:val="21"/>
                <w:szCs w:val="21"/>
                <w:shd w:val="clear" w:color="auto" w:fill="FFFFFF"/>
              </w:rPr>
              <w:t>protein</w:t>
            </w:r>
            <w:r w:rsidRPr="00EA7FA3">
              <w:rPr>
                <w:rFonts w:ascii="Arial" w:hAnsi="Arial" w:cs="Arial"/>
                <w:color w:val="00B050"/>
                <w:sz w:val="21"/>
                <w:szCs w:val="21"/>
                <w:shd w:val="clear" w:color="auto" w:fill="FFFFFF"/>
              </w:rPr>
              <w:t xml:space="preserve"> and performs its functions in the</w:t>
            </w:r>
            <w:r w:rsidRPr="00EA7FA3">
              <w:rPr>
                <w:rStyle w:val="apple-converted-space"/>
                <w:rFonts w:ascii="Arial" w:hAnsi="Arial" w:cs="Arial"/>
                <w:color w:val="00B050"/>
                <w:sz w:val="21"/>
                <w:szCs w:val="21"/>
                <w:shd w:val="clear" w:color="auto" w:fill="FFFFFF"/>
              </w:rPr>
              <w:t> </w:t>
            </w:r>
            <w:hyperlink r:id="rId35" w:tooltip="Cell (biology)" w:history="1">
              <w:r w:rsidRPr="00EA7FA3">
                <w:rPr>
                  <w:rStyle w:val="Hyperlink"/>
                  <w:rFonts w:ascii="Arial" w:hAnsi="Arial" w:cs="Arial"/>
                  <w:color w:val="00B050"/>
                  <w:sz w:val="21"/>
                  <w:szCs w:val="21"/>
                  <w:shd w:val="clear" w:color="auto" w:fill="FFFFFF"/>
                </w:rPr>
                <w:t>cell.</w:t>
              </w:r>
            </w:hyperlink>
            <w:r w:rsidRPr="00EA7FA3">
              <w:rPr>
                <w:rStyle w:val="apple-converted-space"/>
                <w:rFonts w:ascii="Arial" w:hAnsi="Arial" w:cs="Arial"/>
                <w:color w:val="00B050"/>
                <w:sz w:val="21"/>
                <w:szCs w:val="21"/>
                <w:shd w:val="clear" w:color="auto" w:fill="FFFFFF"/>
              </w:rPr>
              <w:t> </w:t>
            </w:r>
            <w:r w:rsidRPr="00EA7FA3">
              <w:rPr>
                <w:rFonts w:ascii="Arial" w:hAnsi="Arial" w:cs="Arial"/>
                <w:color w:val="00B050"/>
                <w:sz w:val="21"/>
                <w:szCs w:val="21"/>
                <w:shd w:val="clear" w:color="auto" w:fill="FFFFFF"/>
              </w:rPr>
              <w:t>The</w:t>
            </w:r>
            <w:r w:rsidRPr="00EA7FA3">
              <w:rPr>
                <w:rStyle w:val="apple-converted-space"/>
                <w:rFonts w:ascii="Arial" w:hAnsi="Arial" w:cs="Arial"/>
                <w:color w:val="00B050"/>
                <w:sz w:val="21"/>
                <w:szCs w:val="21"/>
                <w:shd w:val="clear" w:color="auto" w:fill="FFFFFF"/>
              </w:rPr>
              <w:t> </w:t>
            </w:r>
            <w:hyperlink r:id="rId36" w:tooltip="Ribosome" w:history="1">
              <w:r w:rsidRPr="00EA7FA3">
                <w:rPr>
                  <w:rStyle w:val="Hyperlink"/>
                  <w:rFonts w:ascii="Arial" w:hAnsi="Arial" w:cs="Arial"/>
                  <w:color w:val="00B050"/>
                  <w:sz w:val="21"/>
                  <w:szCs w:val="21"/>
                  <w:shd w:val="clear" w:color="auto" w:fill="FFFFFF"/>
                </w:rPr>
                <w:t>ribosome</w:t>
              </w:r>
            </w:hyperlink>
            <w:r w:rsidRPr="00EA7FA3">
              <w:rPr>
                <w:rStyle w:val="apple-converted-space"/>
                <w:rFonts w:ascii="Arial" w:hAnsi="Arial" w:cs="Arial"/>
                <w:color w:val="00B050"/>
                <w:sz w:val="21"/>
                <w:szCs w:val="21"/>
                <w:shd w:val="clear" w:color="auto" w:fill="FFFFFF"/>
              </w:rPr>
              <w:t> </w:t>
            </w:r>
            <w:r w:rsidRPr="00EA7FA3">
              <w:rPr>
                <w:rFonts w:ascii="Arial" w:hAnsi="Arial" w:cs="Arial"/>
                <w:color w:val="00B050"/>
                <w:sz w:val="21"/>
                <w:szCs w:val="21"/>
                <w:shd w:val="clear" w:color="auto" w:fill="FFFFFF"/>
              </w:rPr>
              <w:t>facilitates decoding by inducing the binding of</w:t>
            </w:r>
            <w:r w:rsidRPr="00EA7FA3">
              <w:rPr>
                <w:rStyle w:val="apple-converted-space"/>
                <w:rFonts w:ascii="Arial" w:hAnsi="Arial" w:cs="Arial"/>
                <w:color w:val="00B050"/>
                <w:sz w:val="21"/>
                <w:szCs w:val="21"/>
                <w:shd w:val="clear" w:color="auto" w:fill="FFFFFF"/>
              </w:rPr>
              <w:t> </w:t>
            </w:r>
            <w:hyperlink r:id="rId37" w:tooltip="Base pair" w:history="1">
              <w:r w:rsidRPr="00EA7FA3">
                <w:rPr>
                  <w:rStyle w:val="Hyperlink"/>
                  <w:rFonts w:ascii="Arial" w:hAnsi="Arial" w:cs="Arial"/>
                  <w:color w:val="00B050"/>
                  <w:sz w:val="21"/>
                  <w:szCs w:val="21"/>
                  <w:shd w:val="clear" w:color="auto" w:fill="FFFFFF"/>
                </w:rPr>
                <w:t>complementary</w:t>
              </w:r>
            </w:hyperlink>
            <w:r w:rsidRPr="00EA7FA3">
              <w:rPr>
                <w:rStyle w:val="apple-converted-space"/>
                <w:rFonts w:ascii="Arial" w:hAnsi="Arial" w:cs="Arial"/>
                <w:color w:val="00B050"/>
                <w:sz w:val="21"/>
                <w:szCs w:val="21"/>
                <w:shd w:val="clear" w:color="auto" w:fill="FFFFFF"/>
              </w:rPr>
              <w:t> </w:t>
            </w:r>
            <w:hyperlink r:id="rId38" w:tooltip="TRNA" w:history="1">
              <w:r w:rsidRPr="00EA7FA3">
                <w:rPr>
                  <w:rStyle w:val="Hyperlink"/>
                  <w:rFonts w:ascii="Arial" w:hAnsi="Arial" w:cs="Arial"/>
                  <w:b/>
                  <w:color w:val="00B050"/>
                  <w:sz w:val="21"/>
                  <w:szCs w:val="21"/>
                  <w:shd w:val="clear" w:color="auto" w:fill="FFFFFF"/>
                </w:rPr>
                <w:t>tRNA</w:t>
              </w:r>
            </w:hyperlink>
            <w:r w:rsidRPr="00EA7FA3">
              <w:rPr>
                <w:rStyle w:val="apple-converted-space"/>
                <w:rFonts w:ascii="Arial" w:hAnsi="Arial" w:cs="Arial"/>
                <w:color w:val="00B050"/>
                <w:sz w:val="21"/>
                <w:szCs w:val="21"/>
                <w:shd w:val="clear" w:color="auto" w:fill="FFFFFF"/>
              </w:rPr>
              <w:t> </w:t>
            </w:r>
            <w:hyperlink r:id="rId39" w:tooltip="Anticodon" w:history="1">
              <w:r w:rsidRPr="00EA7FA3">
                <w:rPr>
                  <w:rStyle w:val="Hyperlink"/>
                  <w:rFonts w:ascii="Arial" w:hAnsi="Arial" w:cs="Arial"/>
                  <w:b/>
                  <w:color w:val="00B050"/>
                  <w:sz w:val="21"/>
                  <w:szCs w:val="21"/>
                  <w:shd w:val="clear" w:color="auto" w:fill="FFFFFF"/>
                </w:rPr>
                <w:t>anticodon</w:t>
              </w:r>
            </w:hyperlink>
            <w:r w:rsidRPr="00EA7FA3">
              <w:rPr>
                <w:rStyle w:val="apple-converted-space"/>
                <w:rFonts w:ascii="Arial" w:hAnsi="Arial" w:cs="Arial"/>
                <w:color w:val="00B050"/>
                <w:sz w:val="21"/>
                <w:szCs w:val="21"/>
                <w:shd w:val="clear" w:color="auto" w:fill="FFFFFF"/>
              </w:rPr>
              <w:t> </w:t>
            </w:r>
            <w:r w:rsidRPr="00EA7FA3">
              <w:rPr>
                <w:rFonts w:ascii="Arial" w:hAnsi="Arial" w:cs="Arial"/>
                <w:color w:val="00B050"/>
                <w:sz w:val="21"/>
                <w:szCs w:val="21"/>
                <w:shd w:val="clear" w:color="auto" w:fill="FFFFFF"/>
              </w:rPr>
              <w:t>sequences to mRNA</w:t>
            </w:r>
            <w:r w:rsidRPr="00EA7FA3">
              <w:rPr>
                <w:rStyle w:val="apple-converted-space"/>
                <w:rFonts w:ascii="Arial" w:hAnsi="Arial" w:cs="Arial"/>
                <w:color w:val="00B050"/>
                <w:sz w:val="21"/>
                <w:szCs w:val="21"/>
                <w:shd w:val="clear" w:color="auto" w:fill="FFFFFF"/>
              </w:rPr>
              <w:t> </w:t>
            </w:r>
            <w:hyperlink r:id="rId40" w:tooltip="Codons" w:history="1">
              <w:r w:rsidRPr="00EA7FA3">
                <w:rPr>
                  <w:rStyle w:val="Hyperlink"/>
                  <w:rFonts w:ascii="Arial" w:hAnsi="Arial" w:cs="Arial"/>
                  <w:b/>
                  <w:color w:val="00B050"/>
                  <w:sz w:val="21"/>
                  <w:szCs w:val="21"/>
                  <w:shd w:val="clear" w:color="auto" w:fill="FFFFFF"/>
                </w:rPr>
                <w:t>codons</w:t>
              </w:r>
            </w:hyperlink>
            <w:r w:rsidRPr="00EA7FA3">
              <w:rPr>
                <w:rFonts w:ascii="Arial" w:hAnsi="Arial" w:cs="Arial"/>
                <w:color w:val="00B050"/>
                <w:sz w:val="21"/>
                <w:szCs w:val="21"/>
                <w:shd w:val="clear" w:color="auto" w:fill="FFFFFF"/>
              </w:rPr>
              <w:t>. The tRNAs carry specific amino acids that are chained together into a polypeptide as the mRNA passes through and is "read" by the ribosome.</w:t>
            </w: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p w:rsidR="00BC2F5D" w:rsidRPr="00EA7FA3" w:rsidRDefault="00BC2F5D" w:rsidP="00F33F3C">
            <w:pPr>
              <w:tabs>
                <w:tab w:val="left" w:pos="630"/>
              </w:tabs>
              <w:rPr>
                <w:color w:val="00B050"/>
              </w:rPr>
            </w:pPr>
          </w:p>
        </w:tc>
      </w:tr>
    </w:tbl>
    <w:p w:rsidR="00BC2F5D" w:rsidRPr="002E7675" w:rsidRDefault="00BC2F5D" w:rsidP="00EA7FA3">
      <w:pPr>
        <w:tabs>
          <w:tab w:val="left" w:pos="630"/>
        </w:tabs>
        <w:spacing w:after="0" w:line="240" w:lineRule="auto"/>
        <w:rPr>
          <w:rFonts w:ascii="Times New Roman" w:hAnsi="Times New Roman" w:cs="Times New Roman"/>
        </w:rPr>
      </w:pPr>
    </w:p>
    <w:p w:rsidR="00BC2F5D" w:rsidRPr="002E7675" w:rsidRDefault="00BC2F5D" w:rsidP="004928B2">
      <w:pPr>
        <w:numPr>
          <w:ilvl w:val="0"/>
          <w:numId w:val="4"/>
        </w:numPr>
        <w:tabs>
          <w:tab w:val="left" w:pos="630"/>
        </w:tabs>
        <w:spacing w:after="0" w:line="240" w:lineRule="auto"/>
        <w:rPr>
          <w:rFonts w:ascii="Times New Roman" w:hAnsi="Times New Roman" w:cs="Times New Roman"/>
        </w:rPr>
      </w:pPr>
      <w:r w:rsidRPr="002E7675">
        <w:rPr>
          <w:rFonts w:ascii="Times New Roman" w:hAnsi="Times New Roman" w:cs="Times New Roman"/>
        </w:rPr>
        <w:t xml:space="preserve">What are </w:t>
      </w:r>
      <w:r w:rsidR="004928B2">
        <w:rPr>
          <w:rFonts w:ascii="Times New Roman" w:hAnsi="Times New Roman" w:cs="Times New Roman"/>
        </w:rPr>
        <w:t>some of the similarities and</w:t>
      </w:r>
      <w:r w:rsidRPr="002E7675">
        <w:rPr>
          <w:rFonts w:ascii="Times New Roman" w:hAnsi="Times New Roman" w:cs="Times New Roman"/>
        </w:rPr>
        <w:t xml:space="preserve"> differences between DNA and mRNA</w:t>
      </w:r>
      <w:r w:rsidR="004928B2">
        <w:rPr>
          <w:rFonts w:ascii="Times New Roman" w:hAnsi="Times New Roman" w:cs="Times New Roman"/>
        </w:rPr>
        <w:t>?</w:t>
      </w:r>
      <w:r w:rsidRPr="002E7675">
        <w:rPr>
          <w:rFonts w:ascii="Times New Roman" w:hAnsi="Times New Roman" w:cs="Times New Roman"/>
        </w:rPr>
        <w:t>.</w:t>
      </w:r>
      <w:r w:rsidR="004928B2">
        <w:rPr>
          <w:rFonts w:ascii="Times New Roman" w:hAnsi="Times New Roman" w:cs="Times New Roman"/>
        </w:rPr>
        <w:t xml:space="preserve"> </w:t>
      </w:r>
      <w:r w:rsidR="007F0B3E">
        <w:rPr>
          <w:rFonts w:ascii="Times New Roman" w:hAnsi="Times New Roman" w:cs="Times New Roman"/>
        </w:rPr>
        <w:t>(Venn diagram</w:t>
      </w:r>
      <w:r w:rsidR="004928B2">
        <w:rPr>
          <w:rFonts w:ascii="Times New Roman" w:hAnsi="Times New Roman" w:cs="Times New Roman"/>
        </w:rPr>
        <w:t>?</w:t>
      </w:r>
      <w:r w:rsidR="007F0B3E">
        <w:rPr>
          <w:rFonts w:ascii="Times New Roman" w:hAnsi="Times New Roman" w:cs="Times New Roman"/>
        </w:rPr>
        <w:t>)</w:t>
      </w:r>
    </w:p>
    <w:p w:rsidR="004928B2" w:rsidRPr="00EA7FA3" w:rsidRDefault="00EA7FA3" w:rsidP="00F33F3C">
      <w:pPr>
        <w:tabs>
          <w:tab w:val="left" w:pos="630"/>
        </w:tabs>
        <w:rPr>
          <w:rFonts w:ascii="Times New Roman" w:hAnsi="Times New Roman" w:cs="Times New Roman"/>
          <w:color w:val="00B050"/>
        </w:rPr>
      </w:pPr>
      <w:r>
        <w:rPr>
          <w:rFonts w:ascii="Times New Roman" w:hAnsi="Times New Roman" w:cs="Times New Roman"/>
          <w:color w:val="00B050"/>
        </w:rPr>
        <w:tab/>
      </w:r>
      <w:r w:rsidRPr="00EA7FA3">
        <w:rPr>
          <w:rFonts w:ascii="Times New Roman" w:hAnsi="Times New Roman" w:cs="Times New Roman"/>
          <w:color w:val="00B050"/>
        </w:rPr>
        <w:t>See Venn diagram above.</w:t>
      </w:r>
    </w:p>
    <w:p w:rsidR="00BC2F5D" w:rsidRDefault="00366797" w:rsidP="004928B2">
      <w:pPr>
        <w:numPr>
          <w:ilvl w:val="0"/>
          <w:numId w:val="4"/>
        </w:numPr>
        <w:tabs>
          <w:tab w:val="left" w:pos="630"/>
        </w:tabs>
        <w:spacing w:after="0" w:line="240" w:lineRule="auto"/>
        <w:rPr>
          <w:rFonts w:ascii="Times New Roman" w:hAnsi="Times New Roman" w:cs="Times New Roman"/>
        </w:rPr>
      </w:pPr>
      <w:r>
        <w:rPr>
          <w:rFonts w:ascii="Times New Roman" w:hAnsi="Times New Roman" w:cs="Times New Roman"/>
        </w:rPr>
        <w:t xml:space="preserve">What is a mutation?  </w:t>
      </w:r>
      <w:r w:rsidR="00BC2F5D" w:rsidRPr="002E7675">
        <w:rPr>
          <w:rFonts w:ascii="Times New Roman" w:hAnsi="Times New Roman" w:cs="Times New Roman"/>
        </w:rPr>
        <w:t>What is the worst type of mutation?  Why?</w:t>
      </w:r>
      <w:r w:rsidR="00B32873">
        <w:rPr>
          <w:rFonts w:ascii="Times New Roman" w:hAnsi="Times New Roman" w:cs="Times New Roman"/>
        </w:rPr>
        <w:t xml:space="preserve"> What type of mutation has the least </w:t>
      </w:r>
      <w:r w:rsidR="004928B2">
        <w:rPr>
          <w:rFonts w:ascii="Times New Roman" w:hAnsi="Times New Roman" w:cs="Times New Roman"/>
        </w:rPr>
        <w:t>impact</w:t>
      </w:r>
      <w:r w:rsidR="00B32873">
        <w:rPr>
          <w:rFonts w:ascii="Times New Roman" w:hAnsi="Times New Roman" w:cs="Times New Roman"/>
        </w:rPr>
        <w:t xml:space="preserve"> on an organism?</w:t>
      </w:r>
    </w:p>
    <w:p w:rsidR="00AA6601" w:rsidRDefault="00AA6601" w:rsidP="00AA6601">
      <w:pPr>
        <w:tabs>
          <w:tab w:val="left" w:pos="630"/>
        </w:tabs>
        <w:spacing w:after="0" w:line="240" w:lineRule="auto"/>
        <w:rPr>
          <w:rFonts w:ascii="Times New Roman" w:hAnsi="Times New Roman" w:cs="Times New Roman"/>
        </w:rPr>
      </w:pPr>
    </w:p>
    <w:p w:rsidR="004928B2" w:rsidRPr="00EA7FA3" w:rsidRDefault="00EA7FA3" w:rsidP="00EA7FA3">
      <w:pPr>
        <w:tabs>
          <w:tab w:val="left" w:pos="630"/>
        </w:tabs>
        <w:spacing w:after="0" w:line="240" w:lineRule="auto"/>
        <w:ind w:left="630"/>
        <w:rPr>
          <w:rFonts w:ascii="Times New Roman" w:hAnsi="Times New Roman" w:cs="Times New Roman"/>
          <w:color w:val="00B050"/>
        </w:rPr>
      </w:pPr>
      <w:r>
        <w:rPr>
          <w:rFonts w:ascii="Times New Roman" w:hAnsi="Times New Roman" w:cs="Times New Roman"/>
          <w:color w:val="00B050"/>
        </w:rPr>
        <w:tab/>
      </w:r>
      <w:r w:rsidRPr="00EA7FA3">
        <w:rPr>
          <w:rFonts w:ascii="Times New Roman" w:hAnsi="Times New Roman" w:cs="Times New Roman"/>
          <w:color w:val="00B050"/>
        </w:rPr>
        <w:t xml:space="preserve">A mutation is a change in the genetic code. The worst type are frameshift </w:t>
      </w:r>
      <w:r>
        <w:rPr>
          <w:rFonts w:ascii="Times New Roman" w:hAnsi="Times New Roman" w:cs="Times New Roman"/>
          <w:color w:val="00B050"/>
        </w:rPr>
        <w:t>resulting from an insertion or deletion in the genetic code</w:t>
      </w:r>
      <w:r w:rsidRPr="00EA7FA3">
        <w:rPr>
          <w:rFonts w:ascii="Times New Roman" w:hAnsi="Times New Roman" w:cs="Times New Roman"/>
          <w:color w:val="00B050"/>
        </w:rPr>
        <w:t xml:space="preserve"> </w:t>
      </w:r>
    </w:p>
    <w:p w:rsidR="00AA6601" w:rsidRDefault="00AA6601" w:rsidP="00AA6601">
      <w:pPr>
        <w:tabs>
          <w:tab w:val="left" w:pos="630"/>
        </w:tabs>
        <w:spacing w:after="0" w:line="240" w:lineRule="auto"/>
        <w:rPr>
          <w:rFonts w:ascii="Times New Roman" w:hAnsi="Times New Roman" w:cs="Times New Roman"/>
        </w:rPr>
      </w:pPr>
    </w:p>
    <w:p w:rsidR="00AA6601" w:rsidRPr="002E7675" w:rsidRDefault="00AA6601" w:rsidP="004928B2">
      <w:pPr>
        <w:numPr>
          <w:ilvl w:val="0"/>
          <w:numId w:val="4"/>
        </w:numPr>
        <w:tabs>
          <w:tab w:val="left" w:pos="630"/>
        </w:tabs>
        <w:spacing w:after="0" w:line="240" w:lineRule="auto"/>
        <w:rPr>
          <w:rFonts w:ascii="Times New Roman" w:hAnsi="Times New Roman" w:cs="Times New Roman"/>
        </w:rPr>
      </w:pPr>
      <w:r>
        <w:rPr>
          <w:rFonts w:ascii="Times New Roman" w:hAnsi="Times New Roman" w:cs="Times New Roman"/>
        </w:rPr>
        <w:t>What can cause a mutation?</w:t>
      </w:r>
    </w:p>
    <w:p w:rsidR="00366797" w:rsidRPr="00EA7FA3" w:rsidRDefault="00EA7FA3" w:rsidP="00EA7FA3">
      <w:pPr>
        <w:tabs>
          <w:tab w:val="left" w:pos="630"/>
        </w:tabs>
        <w:ind w:left="360"/>
        <w:rPr>
          <w:rFonts w:ascii="Times New Roman" w:hAnsi="Times New Roman" w:cs="Times New Roman"/>
          <w:color w:val="00B050"/>
          <w:sz w:val="20"/>
          <w:szCs w:val="20"/>
        </w:rPr>
      </w:pPr>
      <w:r w:rsidRPr="00EA7FA3">
        <w:rPr>
          <w:rFonts w:ascii="Arial" w:hAnsi="Arial" w:cs="Arial"/>
          <w:color w:val="00B050"/>
          <w:sz w:val="20"/>
          <w:szCs w:val="20"/>
          <w:shd w:val="clear" w:color="auto" w:fill="FFFFFF"/>
        </w:rPr>
        <w:t>Acquired (or somatic)</w:t>
      </w:r>
      <w:r w:rsidRPr="00EA7FA3">
        <w:rPr>
          <w:rStyle w:val="apple-converted-space"/>
          <w:rFonts w:ascii="Arial" w:hAnsi="Arial" w:cs="Arial"/>
          <w:color w:val="00B050"/>
          <w:sz w:val="20"/>
          <w:szCs w:val="20"/>
          <w:shd w:val="clear" w:color="auto" w:fill="FFFFFF"/>
        </w:rPr>
        <w:t> </w:t>
      </w:r>
      <w:r w:rsidRPr="00EA7FA3">
        <w:rPr>
          <w:rFonts w:ascii="Arial" w:hAnsi="Arial" w:cs="Arial"/>
          <w:b/>
          <w:bCs/>
          <w:color w:val="00B050"/>
          <w:sz w:val="20"/>
          <w:szCs w:val="20"/>
          <w:shd w:val="clear" w:color="auto" w:fill="FFFFFF"/>
        </w:rPr>
        <w:t>mutations</w:t>
      </w:r>
      <w:r w:rsidRPr="00EA7FA3">
        <w:rPr>
          <w:rStyle w:val="apple-converted-space"/>
          <w:rFonts w:ascii="Arial" w:hAnsi="Arial" w:cs="Arial"/>
          <w:color w:val="00B050"/>
          <w:sz w:val="20"/>
          <w:szCs w:val="20"/>
          <w:shd w:val="clear" w:color="auto" w:fill="FFFFFF"/>
        </w:rPr>
        <w:t> </w:t>
      </w:r>
      <w:r w:rsidRPr="00EA7FA3">
        <w:rPr>
          <w:rFonts w:ascii="Arial" w:hAnsi="Arial" w:cs="Arial"/>
          <w:color w:val="00B050"/>
          <w:sz w:val="20"/>
          <w:szCs w:val="20"/>
          <w:shd w:val="clear" w:color="auto" w:fill="FFFFFF"/>
        </w:rPr>
        <w:t>occur at some time during a person's life and are present only in certain cells, not in every cell in the body. These changes can be</w:t>
      </w:r>
      <w:r w:rsidRPr="00EA7FA3">
        <w:rPr>
          <w:rStyle w:val="apple-converted-space"/>
          <w:rFonts w:ascii="Arial" w:hAnsi="Arial" w:cs="Arial"/>
          <w:color w:val="00B050"/>
          <w:sz w:val="20"/>
          <w:szCs w:val="20"/>
          <w:shd w:val="clear" w:color="auto" w:fill="FFFFFF"/>
        </w:rPr>
        <w:t> </w:t>
      </w:r>
      <w:r w:rsidRPr="00EA7FA3">
        <w:rPr>
          <w:rFonts w:ascii="Arial" w:hAnsi="Arial" w:cs="Arial"/>
          <w:b/>
          <w:bCs/>
          <w:color w:val="00B050"/>
          <w:sz w:val="20"/>
          <w:szCs w:val="20"/>
          <w:shd w:val="clear" w:color="auto" w:fill="FFFFFF"/>
        </w:rPr>
        <w:t>caused</w:t>
      </w:r>
      <w:r w:rsidRPr="00EA7FA3">
        <w:rPr>
          <w:rStyle w:val="apple-converted-space"/>
          <w:rFonts w:ascii="Arial" w:hAnsi="Arial" w:cs="Arial"/>
          <w:color w:val="00B050"/>
          <w:sz w:val="20"/>
          <w:szCs w:val="20"/>
          <w:shd w:val="clear" w:color="auto" w:fill="FFFFFF"/>
        </w:rPr>
        <w:t> </w:t>
      </w:r>
      <w:r w:rsidRPr="00EA7FA3">
        <w:rPr>
          <w:rFonts w:ascii="Arial" w:hAnsi="Arial" w:cs="Arial"/>
          <w:color w:val="00B050"/>
          <w:sz w:val="20"/>
          <w:szCs w:val="20"/>
          <w:shd w:val="clear" w:color="auto" w:fill="FFFFFF"/>
        </w:rPr>
        <w:t>by environmental factors such as ultraviolet radiation from the sun, or can occur if a mistake is made as DNA copies itself during cell division.</w:t>
      </w:r>
    </w:p>
    <w:p w:rsidR="00BC2F5D" w:rsidRDefault="00366797" w:rsidP="004928B2">
      <w:pPr>
        <w:pStyle w:val="ListParagraph"/>
        <w:numPr>
          <w:ilvl w:val="0"/>
          <w:numId w:val="4"/>
        </w:numPr>
        <w:tabs>
          <w:tab w:val="left" w:pos="630"/>
        </w:tabs>
        <w:autoSpaceDE w:val="0"/>
        <w:autoSpaceDN w:val="0"/>
        <w:adjustRightInd w:val="0"/>
        <w:spacing w:after="0" w:line="240" w:lineRule="auto"/>
        <w:rPr>
          <w:rFonts w:ascii="Times New Roman" w:hAnsi="Times New Roman" w:cs="Times New Roman"/>
          <w:bCs/>
          <w:sz w:val="24"/>
          <w:szCs w:val="24"/>
        </w:rPr>
      </w:pPr>
      <w:r w:rsidRPr="00573B88">
        <w:rPr>
          <w:rFonts w:ascii="Times New Roman" w:hAnsi="Times New Roman" w:cs="Times New Roman"/>
          <w:bCs/>
          <w:sz w:val="24"/>
          <w:szCs w:val="24"/>
        </w:rPr>
        <w:t xml:space="preserve">Why are mutations in gametes different than mutations in somatic </w:t>
      </w:r>
      <w:r w:rsidR="00AA6601">
        <w:rPr>
          <w:rFonts w:ascii="Times New Roman" w:hAnsi="Times New Roman" w:cs="Times New Roman"/>
          <w:bCs/>
          <w:sz w:val="24"/>
          <w:szCs w:val="24"/>
        </w:rPr>
        <w:t xml:space="preserve">(body) </w:t>
      </w:r>
      <w:r w:rsidRPr="00573B88">
        <w:rPr>
          <w:rFonts w:ascii="Times New Roman" w:hAnsi="Times New Roman" w:cs="Times New Roman"/>
          <w:bCs/>
          <w:sz w:val="24"/>
          <w:szCs w:val="24"/>
        </w:rPr>
        <w:t>cells?</w:t>
      </w:r>
      <w:r w:rsidR="00146080">
        <w:rPr>
          <w:rFonts w:ascii="Times New Roman" w:hAnsi="Times New Roman" w:cs="Times New Roman"/>
          <w:bCs/>
          <w:sz w:val="24"/>
          <w:szCs w:val="24"/>
        </w:rPr>
        <w:t xml:space="preserve"> (Which mutation can be transmitted across generations?</w:t>
      </w:r>
    </w:p>
    <w:p w:rsidR="004928B2" w:rsidRPr="00EA7FA3" w:rsidRDefault="00EA7FA3" w:rsidP="00EA7FA3">
      <w:pPr>
        <w:tabs>
          <w:tab w:val="left" w:pos="630"/>
        </w:tabs>
        <w:autoSpaceDE w:val="0"/>
        <w:autoSpaceDN w:val="0"/>
        <w:adjustRightInd w:val="0"/>
        <w:spacing w:after="0" w:line="240" w:lineRule="auto"/>
        <w:ind w:left="360"/>
        <w:rPr>
          <w:rFonts w:ascii="Times New Roman" w:hAnsi="Times New Roman" w:cs="Times New Roman"/>
          <w:bCs/>
          <w:color w:val="00B050"/>
          <w:sz w:val="24"/>
          <w:szCs w:val="24"/>
        </w:rPr>
      </w:pPr>
      <w:r w:rsidRPr="00EA7FA3">
        <w:rPr>
          <w:rStyle w:val="Emphasis"/>
          <w:rFonts w:ascii="Arial" w:hAnsi="Arial" w:cs="Arial"/>
          <w:b/>
          <w:bCs/>
          <w:i w:val="0"/>
          <w:iCs w:val="0"/>
          <w:color w:val="00B050"/>
          <w:shd w:val="clear" w:color="auto" w:fill="FFFFFF"/>
        </w:rPr>
        <w:t>Mutations</w:t>
      </w:r>
      <w:r w:rsidRPr="00EA7FA3">
        <w:rPr>
          <w:rStyle w:val="apple-converted-space"/>
          <w:rFonts w:ascii="Arial" w:hAnsi="Arial" w:cs="Arial"/>
          <w:color w:val="00B050"/>
          <w:shd w:val="clear" w:color="auto" w:fill="FFFFFF"/>
        </w:rPr>
        <w:t> </w:t>
      </w:r>
      <w:r w:rsidR="00FB4806" w:rsidRPr="00EA7FA3">
        <w:rPr>
          <w:rFonts w:ascii="Arial" w:hAnsi="Arial" w:cs="Arial"/>
          <w:color w:val="00B050"/>
          <w:shd w:val="clear" w:color="auto" w:fill="FFFFFF"/>
        </w:rPr>
        <w:t>occurring</w:t>
      </w:r>
      <w:r w:rsidRPr="00EA7FA3">
        <w:rPr>
          <w:rFonts w:ascii="Arial" w:hAnsi="Arial" w:cs="Arial"/>
          <w:color w:val="00B050"/>
          <w:shd w:val="clear" w:color="auto" w:fill="FFFFFF"/>
        </w:rPr>
        <w:t xml:space="preserve"> in body cells are called 'somatic</w:t>
      </w:r>
      <w:r w:rsidRPr="00EA7FA3">
        <w:rPr>
          <w:rStyle w:val="apple-converted-space"/>
          <w:rFonts w:ascii="Arial" w:hAnsi="Arial" w:cs="Arial"/>
          <w:color w:val="00B050"/>
          <w:shd w:val="clear" w:color="auto" w:fill="FFFFFF"/>
        </w:rPr>
        <w:t> </w:t>
      </w:r>
      <w:r w:rsidRPr="00EA7FA3">
        <w:rPr>
          <w:rStyle w:val="Emphasis"/>
          <w:rFonts w:ascii="Arial" w:hAnsi="Arial" w:cs="Arial"/>
          <w:b/>
          <w:bCs/>
          <w:i w:val="0"/>
          <w:iCs w:val="0"/>
          <w:color w:val="00B050"/>
          <w:shd w:val="clear" w:color="auto" w:fill="FFFFFF"/>
        </w:rPr>
        <w:t>mutations</w:t>
      </w:r>
      <w:r w:rsidRPr="00EA7FA3">
        <w:rPr>
          <w:rFonts w:ascii="Arial" w:hAnsi="Arial" w:cs="Arial"/>
          <w:color w:val="00B050"/>
          <w:shd w:val="clear" w:color="auto" w:fill="FFFFFF"/>
        </w:rPr>
        <w:t>', and (unless they occur in cells that will become ovaries or testes) they will not be passed to offspring. However,</w:t>
      </w:r>
      <w:r w:rsidRPr="00EA7FA3">
        <w:rPr>
          <w:rStyle w:val="apple-converted-space"/>
          <w:rFonts w:ascii="Arial" w:hAnsi="Arial" w:cs="Arial"/>
          <w:color w:val="00B050"/>
          <w:shd w:val="clear" w:color="auto" w:fill="FFFFFF"/>
        </w:rPr>
        <w:t> </w:t>
      </w:r>
      <w:r w:rsidRPr="00EA7FA3">
        <w:rPr>
          <w:rStyle w:val="Emphasis"/>
          <w:rFonts w:ascii="Arial" w:hAnsi="Arial" w:cs="Arial"/>
          <w:b/>
          <w:bCs/>
          <w:i w:val="0"/>
          <w:iCs w:val="0"/>
          <w:color w:val="00B050"/>
          <w:shd w:val="clear" w:color="auto" w:fill="FFFFFF"/>
        </w:rPr>
        <w:t>mutations</w:t>
      </w:r>
      <w:r w:rsidRPr="00EA7FA3">
        <w:rPr>
          <w:rStyle w:val="apple-converted-space"/>
          <w:rFonts w:ascii="Arial" w:hAnsi="Arial" w:cs="Arial"/>
          <w:color w:val="00B050"/>
          <w:shd w:val="clear" w:color="auto" w:fill="FFFFFF"/>
        </w:rPr>
        <w:t> </w:t>
      </w:r>
      <w:r w:rsidRPr="00EA7FA3">
        <w:rPr>
          <w:rFonts w:ascii="Arial" w:hAnsi="Arial" w:cs="Arial"/>
          <w:color w:val="00B050"/>
          <w:shd w:val="clear" w:color="auto" w:fill="FFFFFF"/>
        </w:rPr>
        <w:t>can also occur in reproductive tissues - in the cells that will produce</w:t>
      </w:r>
      <w:r w:rsidRPr="00EA7FA3">
        <w:rPr>
          <w:rStyle w:val="apple-converted-space"/>
          <w:rFonts w:ascii="Arial" w:hAnsi="Arial" w:cs="Arial"/>
          <w:color w:val="00B050"/>
          <w:shd w:val="clear" w:color="auto" w:fill="FFFFFF"/>
        </w:rPr>
        <w:t> </w:t>
      </w:r>
      <w:r w:rsidRPr="00EA7FA3">
        <w:rPr>
          <w:rStyle w:val="Emphasis"/>
          <w:rFonts w:ascii="Arial" w:hAnsi="Arial" w:cs="Arial"/>
          <w:b/>
          <w:bCs/>
          <w:i w:val="0"/>
          <w:iCs w:val="0"/>
          <w:color w:val="00B050"/>
          <w:shd w:val="clear" w:color="auto" w:fill="FFFFFF"/>
        </w:rPr>
        <w:t>gametes</w:t>
      </w:r>
      <w:r w:rsidRPr="00EA7FA3">
        <w:rPr>
          <w:rStyle w:val="apple-converted-space"/>
          <w:rFonts w:ascii="Arial" w:hAnsi="Arial" w:cs="Arial"/>
          <w:color w:val="00B050"/>
          <w:shd w:val="clear" w:color="auto" w:fill="FFFFFF"/>
        </w:rPr>
        <w:t> </w:t>
      </w:r>
      <w:r w:rsidRPr="00EA7FA3">
        <w:rPr>
          <w:rFonts w:ascii="Arial" w:hAnsi="Arial" w:cs="Arial"/>
          <w:color w:val="00B050"/>
          <w:shd w:val="clear" w:color="auto" w:fill="FFFFFF"/>
        </w:rPr>
        <w:t>(or spores)</w:t>
      </w:r>
      <w:r w:rsidR="00FB4806">
        <w:rPr>
          <w:rFonts w:ascii="Arial" w:hAnsi="Arial" w:cs="Arial"/>
          <w:color w:val="00B050"/>
          <w:shd w:val="clear" w:color="auto" w:fill="FFFFFF"/>
        </w:rPr>
        <w:t xml:space="preserve"> which can be transmitted across generations.</w:t>
      </w:r>
    </w:p>
    <w:p w:rsidR="004928B2" w:rsidRPr="004928B2" w:rsidRDefault="004928B2" w:rsidP="004928B2">
      <w:pPr>
        <w:tabs>
          <w:tab w:val="left" w:pos="630"/>
        </w:tabs>
        <w:autoSpaceDE w:val="0"/>
        <w:autoSpaceDN w:val="0"/>
        <w:adjustRightInd w:val="0"/>
        <w:spacing w:after="0" w:line="240" w:lineRule="auto"/>
        <w:rPr>
          <w:rFonts w:ascii="Times New Roman" w:hAnsi="Times New Roman" w:cs="Times New Roman"/>
          <w:bCs/>
          <w:sz w:val="24"/>
          <w:szCs w:val="24"/>
        </w:rPr>
      </w:pPr>
    </w:p>
    <w:p w:rsidR="00BC2F5D" w:rsidRPr="002E7675" w:rsidRDefault="00BC2F5D" w:rsidP="004928B2">
      <w:pPr>
        <w:pStyle w:val="ListParagraph"/>
        <w:numPr>
          <w:ilvl w:val="0"/>
          <w:numId w:val="4"/>
        </w:numPr>
        <w:tabs>
          <w:tab w:val="left" w:pos="630"/>
        </w:tabs>
        <w:rPr>
          <w:rFonts w:ascii="Times New Roman" w:hAnsi="Times New Roman" w:cs="Times New Roman"/>
        </w:rPr>
      </w:pPr>
      <w:r w:rsidRPr="002E7675">
        <w:rPr>
          <w:rFonts w:ascii="Times New Roman" w:hAnsi="Times New Roman" w:cs="Times New Roman"/>
        </w:rPr>
        <w:t xml:space="preserve">Below is a strand of </w:t>
      </w:r>
      <w:r w:rsidR="007F0B3E">
        <w:rPr>
          <w:rFonts w:ascii="Times New Roman" w:hAnsi="Times New Roman" w:cs="Times New Roman"/>
        </w:rPr>
        <w:t xml:space="preserve">the </w:t>
      </w:r>
      <w:r w:rsidRPr="002E7675">
        <w:rPr>
          <w:rFonts w:ascii="Times New Roman" w:hAnsi="Times New Roman" w:cs="Times New Roman"/>
        </w:rPr>
        <w:t>DNA</w:t>
      </w:r>
      <w:r w:rsidR="007F0B3E">
        <w:rPr>
          <w:rFonts w:ascii="Times New Roman" w:hAnsi="Times New Roman" w:cs="Times New Roman"/>
        </w:rPr>
        <w:t xml:space="preserve"> strand that is transcribed</w:t>
      </w:r>
      <w:r w:rsidRPr="002E7675">
        <w:rPr>
          <w:rFonts w:ascii="Times New Roman" w:hAnsi="Times New Roman" w:cs="Times New Roman"/>
        </w:rPr>
        <w:t>.  Follow the steps of transcription and translation to determine the amino acid sequence of the protein to be made</w:t>
      </w:r>
      <w:r w:rsidR="007F0B3E">
        <w:rPr>
          <w:rFonts w:ascii="Times New Roman" w:hAnsi="Times New Roman" w:cs="Times New Roman"/>
        </w:rPr>
        <w:t xml:space="preserve"> (use your DN Agent decoder</w:t>
      </w:r>
      <w:r w:rsidR="007F0B3E" w:rsidRPr="007F0B3E">
        <w:rPr>
          <w:rFonts w:ascii="Times New Roman" w:hAnsi="Times New Roman" w:cs="Times New Roman"/>
        </w:rPr>
        <w:sym w:font="Wingdings" w:char="F04A"/>
      </w:r>
      <w:r w:rsidR="007F0B3E">
        <w:rPr>
          <w:rFonts w:ascii="Times New Roman" w:hAnsi="Times New Roman" w:cs="Times New Roman"/>
        </w:rPr>
        <w:t>)</w:t>
      </w:r>
      <w:r w:rsidRPr="002E7675">
        <w:rPr>
          <w:rFonts w:ascii="Times New Roman" w:hAnsi="Times New Roman" w:cs="Times New Roman"/>
        </w:rPr>
        <w:t>:</w:t>
      </w:r>
    </w:p>
    <w:p w:rsidR="00FB4806" w:rsidRDefault="00BC2F5D" w:rsidP="00FB4806">
      <w:pPr>
        <w:tabs>
          <w:tab w:val="left" w:pos="630"/>
        </w:tabs>
        <w:rPr>
          <w:rFonts w:ascii="Times New Roman" w:hAnsi="Times New Roman" w:cs="Times New Roman"/>
          <w:b/>
          <w:sz w:val="24"/>
        </w:rPr>
      </w:pPr>
      <w:r w:rsidRPr="002E7675">
        <w:rPr>
          <w:rFonts w:ascii="Times New Roman" w:hAnsi="Times New Roman" w:cs="Times New Roman"/>
        </w:rPr>
        <w:tab/>
      </w:r>
      <w:r w:rsidRPr="002E7675">
        <w:rPr>
          <w:rFonts w:ascii="Times New Roman" w:hAnsi="Times New Roman" w:cs="Times New Roman"/>
        </w:rPr>
        <w:tab/>
      </w:r>
      <w:r w:rsidR="00B32873">
        <w:rPr>
          <w:rFonts w:ascii="Times New Roman" w:hAnsi="Times New Roman" w:cs="Times New Roman"/>
        </w:rPr>
        <w:tab/>
      </w:r>
      <w:r w:rsidR="00FB4806">
        <w:rPr>
          <w:rFonts w:ascii="Times New Roman" w:hAnsi="Times New Roman" w:cs="Times New Roman"/>
        </w:rPr>
        <w:tab/>
      </w:r>
      <w:r w:rsidR="00FB4806" w:rsidRPr="001E4424">
        <w:rPr>
          <w:rFonts w:ascii="Times New Roman" w:hAnsi="Times New Roman" w:cs="Times New Roman"/>
          <w:sz w:val="24"/>
        </w:rPr>
        <w:t>A</w:t>
      </w:r>
      <w:r w:rsidR="00FB4806">
        <w:rPr>
          <w:rFonts w:ascii="Times New Roman" w:hAnsi="Times New Roman" w:cs="Times New Roman"/>
          <w:sz w:val="24"/>
        </w:rPr>
        <w:t xml:space="preserve"> </w:t>
      </w:r>
      <w:r w:rsidR="00FB4806" w:rsidRPr="001E4424">
        <w:rPr>
          <w:rFonts w:ascii="Times New Roman" w:hAnsi="Times New Roman" w:cs="Times New Roman"/>
          <w:sz w:val="24"/>
        </w:rPr>
        <w:t>T</w:t>
      </w:r>
      <w:r w:rsidR="00FB4806">
        <w:rPr>
          <w:rFonts w:ascii="Times New Roman" w:hAnsi="Times New Roman" w:cs="Times New Roman"/>
          <w:sz w:val="24"/>
        </w:rPr>
        <w:t xml:space="preserve"> </w:t>
      </w:r>
      <w:r w:rsidR="00FB4806" w:rsidRPr="001E4424">
        <w:rPr>
          <w:rFonts w:ascii="Times New Roman" w:hAnsi="Times New Roman" w:cs="Times New Roman"/>
          <w:sz w:val="24"/>
        </w:rPr>
        <w:t>G</w:t>
      </w:r>
      <w:r w:rsidR="00FB4806">
        <w:rPr>
          <w:rFonts w:ascii="Times New Roman" w:hAnsi="Times New Roman" w:cs="Times New Roman"/>
          <w:sz w:val="24"/>
        </w:rPr>
        <w:t xml:space="preserve"> </w:t>
      </w:r>
      <w:r w:rsidR="00FB4806" w:rsidRPr="001E4424">
        <w:rPr>
          <w:rFonts w:ascii="Times New Roman" w:hAnsi="Times New Roman" w:cs="Times New Roman"/>
          <w:sz w:val="24"/>
        </w:rPr>
        <w:t>C</w:t>
      </w:r>
      <w:r w:rsidR="00FB4806">
        <w:rPr>
          <w:rFonts w:ascii="Times New Roman" w:hAnsi="Times New Roman" w:cs="Times New Roman"/>
          <w:sz w:val="24"/>
        </w:rPr>
        <w:t xml:space="preserve"> </w:t>
      </w:r>
      <w:r w:rsidR="00FB4806" w:rsidRPr="001E4424">
        <w:rPr>
          <w:rFonts w:ascii="Times New Roman" w:hAnsi="Times New Roman" w:cs="Times New Roman"/>
          <w:sz w:val="24"/>
        </w:rPr>
        <w:t>C</w:t>
      </w:r>
      <w:r w:rsidR="00FB4806">
        <w:rPr>
          <w:rFonts w:ascii="Times New Roman" w:hAnsi="Times New Roman" w:cs="Times New Roman"/>
          <w:sz w:val="24"/>
        </w:rPr>
        <w:t xml:space="preserve"> </w:t>
      </w:r>
      <w:r w:rsidR="00FB4806" w:rsidRPr="001E4424">
        <w:rPr>
          <w:rFonts w:ascii="Times New Roman" w:hAnsi="Times New Roman" w:cs="Times New Roman"/>
          <w:sz w:val="24"/>
        </w:rPr>
        <w:t>C</w:t>
      </w:r>
      <w:r w:rsidR="00FB4806">
        <w:rPr>
          <w:rFonts w:ascii="Times New Roman" w:hAnsi="Times New Roman" w:cs="Times New Roman"/>
          <w:sz w:val="24"/>
        </w:rPr>
        <w:t xml:space="preserve"> </w:t>
      </w:r>
      <w:r w:rsidR="00FB4806" w:rsidRPr="001E4424">
        <w:rPr>
          <w:rFonts w:ascii="Times New Roman" w:hAnsi="Times New Roman" w:cs="Times New Roman"/>
          <w:sz w:val="24"/>
        </w:rPr>
        <w:t>T</w:t>
      </w:r>
      <w:r w:rsidR="00FB4806">
        <w:rPr>
          <w:rFonts w:ascii="Times New Roman" w:hAnsi="Times New Roman" w:cs="Times New Roman"/>
          <w:sz w:val="24"/>
        </w:rPr>
        <w:t xml:space="preserve"> </w:t>
      </w:r>
      <w:r w:rsidR="00FB4806" w:rsidRPr="001E4424">
        <w:rPr>
          <w:rFonts w:ascii="Times New Roman" w:hAnsi="Times New Roman" w:cs="Times New Roman"/>
          <w:sz w:val="24"/>
        </w:rPr>
        <w:t>T</w:t>
      </w:r>
      <w:r w:rsidR="00FB4806">
        <w:rPr>
          <w:rFonts w:ascii="Times New Roman" w:hAnsi="Times New Roman" w:cs="Times New Roman"/>
          <w:sz w:val="24"/>
        </w:rPr>
        <w:t xml:space="preserve"> </w:t>
      </w:r>
      <w:r w:rsidR="00FB4806" w:rsidRPr="001E4424">
        <w:rPr>
          <w:rFonts w:ascii="Times New Roman" w:hAnsi="Times New Roman" w:cs="Times New Roman"/>
          <w:sz w:val="24"/>
        </w:rPr>
        <w:t>C</w:t>
      </w:r>
      <w:r w:rsidR="00FB4806">
        <w:rPr>
          <w:rFonts w:ascii="Times New Roman" w:hAnsi="Times New Roman" w:cs="Times New Roman"/>
          <w:sz w:val="24"/>
        </w:rPr>
        <w:t xml:space="preserve"> </w:t>
      </w:r>
      <w:r w:rsidR="00FB4806" w:rsidRPr="001E4424">
        <w:rPr>
          <w:rFonts w:ascii="Times New Roman" w:hAnsi="Times New Roman" w:cs="Times New Roman"/>
          <w:sz w:val="24"/>
        </w:rPr>
        <w:t>A</w:t>
      </w:r>
      <w:r w:rsidR="00FB4806">
        <w:rPr>
          <w:rFonts w:ascii="Times New Roman" w:hAnsi="Times New Roman" w:cs="Times New Roman"/>
          <w:sz w:val="24"/>
        </w:rPr>
        <w:t xml:space="preserve"> </w:t>
      </w:r>
      <w:r w:rsidR="00FB4806" w:rsidRPr="001E4424">
        <w:rPr>
          <w:rFonts w:ascii="Times New Roman" w:hAnsi="Times New Roman" w:cs="Times New Roman"/>
          <w:sz w:val="24"/>
        </w:rPr>
        <w:t>C</w:t>
      </w:r>
      <w:r w:rsidR="00FB4806">
        <w:rPr>
          <w:rFonts w:ascii="Times New Roman" w:hAnsi="Times New Roman" w:cs="Times New Roman"/>
          <w:sz w:val="24"/>
        </w:rPr>
        <w:t xml:space="preserve"> </w:t>
      </w:r>
      <w:r w:rsidR="00FB4806" w:rsidRPr="001E4424">
        <w:rPr>
          <w:rFonts w:ascii="Times New Roman" w:hAnsi="Times New Roman" w:cs="Times New Roman"/>
          <w:sz w:val="24"/>
        </w:rPr>
        <w:t>A</w:t>
      </w:r>
      <w:r w:rsidR="00FB4806">
        <w:rPr>
          <w:rFonts w:ascii="Times New Roman" w:hAnsi="Times New Roman" w:cs="Times New Roman"/>
          <w:sz w:val="24"/>
        </w:rPr>
        <w:t xml:space="preserve"> </w:t>
      </w:r>
      <w:r w:rsidR="00FB4806" w:rsidRPr="001E4424">
        <w:rPr>
          <w:rFonts w:ascii="Times New Roman" w:hAnsi="Times New Roman" w:cs="Times New Roman"/>
          <w:sz w:val="24"/>
        </w:rPr>
        <w:t>G</w:t>
      </w:r>
      <w:r w:rsidR="00FB4806">
        <w:rPr>
          <w:rFonts w:ascii="Times New Roman" w:hAnsi="Times New Roman" w:cs="Times New Roman"/>
          <w:sz w:val="24"/>
        </w:rPr>
        <w:t xml:space="preserve"> </w:t>
      </w:r>
      <w:r w:rsidR="00FB4806" w:rsidRPr="001E4424">
        <w:rPr>
          <w:rFonts w:ascii="Times New Roman" w:hAnsi="Times New Roman" w:cs="Times New Roman"/>
          <w:sz w:val="24"/>
        </w:rPr>
        <w:t>A</w:t>
      </w:r>
      <w:r w:rsidR="00FB4806">
        <w:rPr>
          <w:rFonts w:ascii="Times New Roman" w:hAnsi="Times New Roman" w:cs="Times New Roman"/>
          <w:sz w:val="24"/>
        </w:rPr>
        <w:t xml:space="preserve"> </w:t>
      </w:r>
      <w:r w:rsidR="00FB4806" w:rsidRPr="001E4424">
        <w:rPr>
          <w:rFonts w:ascii="Times New Roman" w:hAnsi="Times New Roman" w:cs="Times New Roman"/>
          <w:sz w:val="24"/>
        </w:rPr>
        <w:t>G</w:t>
      </w:r>
      <w:r w:rsidR="00FB4806">
        <w:rPr>
          <w:rFonts w:ascii="Times New Roman" w:hAnsi="Times New Roman" w:cs="Times New Roman"/>
          <w:sz w:val="24"/>
        </w:rPr>
        <w:t xml:space="preserve"> </w:t>
      </w:r>
      <w:r w:rsidR="00FB4806" w:rsidRPr="001E4424">
        <w:rPr>
          <w:rFonts w:ascii="Times New Roman" w:hAnsi="Times New Roman" w:cs="Times New Roman"/>
          <w:sz w:val="24"/>
        </w:rPr>
        <w:t>T</w:t>
      </w:r>
      <w:r w:rsidR="00FB4806">
        <w:rPr>
          <w:rFonts w:ascii="Times New Roman" w:hAnsi="Times New Roman" w:cs="Times New Roman"/>
          <w:sz w:val="24"/>
        </w:rPr>
        <w:t xml:space="preserve"> </w:t>
      </w:r>
      <w:r w:rsidR="00FB4806" w:rsidRPr="001E4424">
        <w:rPr>
          <w:rFonts w:ascii="Times New Roman" w:hAnsi="Times New Roman" w:cs="Times New Roman"/>
          <w:sz w:val="24"/>
        </w:rPr>
        <w:t>A</w:t>
      </w:r>
      <w:r w:rsidR="00FB4806">
        <w:rPr>
          <w:rFonts w:ascii="Times New Roman" w:hAnsi="Times New Roman" w:cs="Times New Roman"/>
          <w:sz w:val="24"/>
        </w:rPr>
        <w:t xml:space="preserve"> </w:t>
      </w:r>
      <w:r w:rsidR="00FB4806" w:rsidRPr="001E4424">
        <w:rPr>
          <w:rFonts w:ascii="Times New Roman" w:hAnsi="Times New Roman" w:cs="Times New Roman"/>
          <w:sz w:val="24"/>
        </w:rPr>
        <w:t>G</w:t>
      </w:r>
    </w:p>
    <w:p w:rsidR="00FB4806" w:rsidRDefault="00FB4806" w:rsidP="00FB4806">
      <w:pPr>
        <w:tabs>
          <w:tab w:val="left" w:pos="630"/>
        </w:tabs>
        <w:rPr>
          <w:rFonts w:ascii="Times New Roman" w:hAnsi="Times New Roman" w:cs="Times New Roman"/>
          <w:color w:val="00B050"/>
        </w:rPr>
      </w:pPr>
      <w:r w:rsidRPr="00EA7FA3">
        <w:rPr>
          <w:rFonts w:ascii="Times New Roman" w:hAnsi="Times New Roman" w:cs="Times New Roman"/>
          <w:color w:val="00B050"/>
        </w:rPr>
        <w:t xml:space="preserve">           </w:t>
      </w:r>
      <w:r w:rsidRPr="002E7675">
        <w:rPr>
          <w:rFonts w:ascii="Times New Roman" w:hAnsi="Times New Roman" w:cs="Times New Roman"/>
        </w:rPr>
        <w:t>mRNA:</w:t>
      </w:r>
      <w:r w:rsidRPr="00EA7FA3">
        <w:rPr>
          <w:rFonts w:ascii="Times New Roman" w:hAnsi="Times New Roman" w:cs="Times New Roman"/>
          <w:color w:val="00B050"/>
        </w:rPr>
        <w:t xml:space="preserve"> </w:t>
      </w:r>
      <w:r>
        <w:rPr>
          <w:rFonts w:ascii="Times New Roman" w:hAnsi="Times New Roman" w:cs="Times New Roman"/>
          <w:color w:val="00B050"/>
        </w:rPr>
        <w:t xml:space="preserve"> </w:t>
      </w:r>
      <w:r>
        <w:rPr>
          <w:rFonts w:ascii="Times New Roman" w:hAnsi="Times New Roman" w:cs="Times New Roman"/>
          <w:color w:val="00B050"/>
        </w:rPr>
        <w:tab/>
      </w:r>
      <w:r>
        <w:rPr>
          <w:rFonts w:ascii="Times New Roman" w:hAnsi="Times New Roman" w:cs="Times New Roman"/>
          <w:color w:val="00B050"/>
        </w:rPr>
        <w:tab/>
        <w:t xml:space="preserve"> </w:t>
      </w:r>
      <w:r w:rsidRPr="00FB4806">
        <w:rPr>
          <w:rFonts w:ascii="Times New Roman" w:hAnsi="Times New Roman" w:cs="Times New Roman"/>
          <w:color w:val="00B050"/>
          <w:highlight w:val="yellow"/>
        </w:rPr>
        <w:t>U  A  C</w:t>
      </w:r>
      <w:r w:rsidRPr="00EA7FA3">
        <w:rPr>
          <w:rFonts w:ascii="Times New Roman" w:hAnsi="Times New Roman" w:cs="Times New Roman"/>
          <w:color w:val="00B050"/>
        </w:rPr>
        <w:t xml:space="preserve"> </w:t>
      </w:r>
      <w:r w:rsidRPr="00FB4806">
        <w:rPr>
          <w:rFonts w:ascii="Times New Roman" w:hAnsi="Times New Roman" w:cs="Times New Roman"/>
          <w:color w:val="00B050"/>
          <w:highlight w:val="yellow"/>
        </w:rPr>
        <w:t>G G G</w:t>
      </w:r>
      <w:r w:rsidRPr="00EA7FA3">
        <w:rPr>
          <w:rFonts w:ascii="Times New Roman" w:hAnsi="Times New Roman" w:cs="Times New Roman"/>
          <w:color w:val="00B050"/>
        </w:rPr>
        <w:t xml:space="preserve"> </w:t>
      </w:r>
      <w:r w:rsidRPr="00FB4806">
        <w:rPr>
          <w:rFonts w:ascii="Times New Roman" w:hAnsi="Times New Roman" w:cs="Times New Roman"/>
          <w:color w:val="00B050"/>
          <w:highlight w:val="yellow"/>
        </w:rPr>
        <w:t>A A C</w:t>
      </w:r>
      <w:r w:rsidRPr="00EA7FA3">
        <w:rPr>
          <w:rFonts w:ascii="Times New Roman" w:hAnsi="Times New Roman" w:cs="Times New Roman"/>
          <w:color w:val="00B050"/>
        </w:rPr>
        <w:t xml:space="preserve"> </w:t>
      </w:r>
      <w:r w:rsidRPr="00FB4806">
        <w:rPr>
          <w:rFonts w:ascii="Times New Roman" w:hAnsi="Times New Roman" w:cs="Times New Roman"/>
          <w:color w:val="00B050"/>
          <w:highlight w:val="yellow"/>
        </w:rPr>
        <w:t>U G U</w:t>
      </w:r>
      <w:r w:rsidRPr="00EA7FA3">
        <w:rPr>
          <w:rFonts w:ascii="Times New Roman" w:hAnsi="Times New Roman" w:cs="Times New Roman"/>
          <w:color w:val="00B050"/>
        </w:rPr>
        <w:t xml:space="preserve">  </w:t>
      </w:r>
      <w:r w:rsidRPr="00FB4806">
        <w:rPr>
          <w:rFonts w:ascii="Times New Roman" w:hAnsi="Times New Roman" w:cs="Times New Roman"/>
          <w:color w:val="00B050"/>
          <w:highlight w:val="yellow"/>
        </w:rPr>
        <w:t>C  U  C</w:t>
      </w:r>
      <w:r w:rsidRPr="00EA7FA3">
        <w:rPr>
          <w:rFonts w:ascii="Times New Roman" w:hAnsi="Times New Roman" w:cs="Times New Roman"/>
          <w:color w:val="00B050"/>
        </w:rPr>
        <w:t xml:space="preserve">  A  </w:t>
      </w:r>
      <w:r>
        <w:rPr>
          <w:rFonts w:ascii="Times New Roman" w:hAnsi="Times New Roman" w:cs="Times New Roman"/>
          <w:color w:val="00B050"/>
        </w:rPr>
        <w:t>U</w:t>
      </w:r>
      <w:r w:rsidRPr="00EA7FA3">
        <w:rPr>
          <w:rFonts w:ascii="Times New Roman" w:hAnsi="Times New Roman" w:cs="Times New Roman"/>
          <w:color w:val="00B050"/>
        </w:rPr>
        <w:t xml:space="preserve"> C</w:t>
      </w:r>
    </w:p>
    <w:p w:rsidR="00BC2F5D" w:rsidRPr="00FB4806" w:rsidRDefault="007F0B3E" w:rsidP="00FB4806">
      <w:pPr>
        <w:tabs>
          <w:tab w:val="left" w:pos="630"/>
        </w:tabs>
        <w:rPr>
          <w:rFonts w:ascii="Times New Roman" w:hAnsi="Times New Roman" w:cs="Times New Roman"/>
          <w:color w:val="00B050"/>
        </w:rPr>
      </w:pPr>
      <w:r w:rsidRPr="00FB4806">
        <w:rPr>
          <w:rFonts w:ascii="Times New Roman" w:hAnsi="Times New Roman" w:cs="Times New Roman"/>
        </w:rPr>
        <w:t>amino acid</w:t>
      </w:r>
      <w:r w:rsidR="00BC2F5D" w:rsidRPr="00FB4806">
        <w:rPr>
          <w:rFonts w:ascii="Times New Roman" w:hAnsi="Times New Roman" w:cs="Times New Roman"/>
        </w:rPr>
        <w:t>. sequence:___</w:t>
      </w:r>
      <w:r w:rsidR="00FB4806">
        <w:rPr>
          <w:rFonts w:ascii="Times New Roman" w:hAnsi="Times New Roman" w:cs="Times New Roman"/>
        </w:rPr>
        <w:t>Tyr-Gly-Asn-Cys-Leu-ile</w:t>
      </w:r>
    </w:p>
    <w:p w:rsidR="00066BFF" w:rsidRDefault="00066BFF" w:rsidP="00F33F3C">
      <w:pPr>
        <w:tabs>
          <w:tab w:val="left" w:pos="630"/>
        </w:tabs>
        <w:rPr>
          <w:noProof/>
        </w:rPr>
      </w:pPr>
    </w:p>
    <w:p w:rsidR="00B32873" w:rsidRDefault="00B32873" w:rsidP="00F33F3C">
      <w:pPr>
        <w:tabs>
          <w:tab w:val="left" w:pos="630"/>
        </w:tabs>
        <w:rPr>
          <w:rFonts w:ascii="Times New Roman" w:hAnsi="Times New Roman" w:cs="Times New Roman"/>
          <w:b/>
        </w:rPr>
      </w:pPr>
    </w:p>
    <w:p w:rsidR="00BC2F5D" w:rsidRDefault="00BC2F5D" w:rsidP="00F33F3C">
      <w:pPr>
        <w:tabs>
          <w:tab w:val="left" w:pos="630"/>
        </w:tabs>
        <w:rPr>
          <w:rFonts w:ascii="Times New Roman" w:hAnsi="Times New Roman" w:cs="Times New Roman"/>
          <w:b/>
        </w:rPr>
      </w:pPr>
      <w:r>
        <w:rPr>
          <w:rFonts w:ascii="Times New Roman" w:hAnsi="Times New Roman" w:cs="Times New Roman"/>
          <w:b/>
        </w:rPr>
        <w:t xml:space="preserve">Chapter 14 Review:  </w:t>
      </w:r>
      <w:r w:rsidR="00796802">
        <w:rPr>
          <w:rFonts w:ascii="Times New Roman" w:hAnsi="Times New Roman" w:cs="Times New Roman"/>
          <w:b/>
        </w:rPr>
        <w:t>Ecology</w:t>
      </w:r>
    </w:p>
    <w:p w:rsidR="005746AB" w:rsidRDefault="005746AB" w:rsidP="00F33F3C">
      <w:pPr>
        <w:tabs>
          <w:tab w:val="left" w:pos="630"/>
        </w:tabs>
        <w:rPr>
          <w:rFonts w:ascii="Times New Roman" w:hAnsi="Times New Roman" w:cs="Times New Roman"/>
          <w:b/>
        </w:rPr>
        <w:sectPr w:rsidR="005746AB" w:rsidSect="00AA6601">
          <w:footerReference w:type="default" r:id="rId41"/>
          <w:type w:val="continuous"/>
          <w:pgSz w:w="12240" w:h="15840"/>
          <w:pgMar w:top="288" w:right="288" w:bottom="288" w:left="288" w:header="720" w:footer="720" w:gutter="0"/>
          <w:cols w:space="720"/>
          <w:docGrid w:linePitch="360"/>
        </w:sectPr>
      </w:pPr>
    </w:p>
    <w:p w:rsidR="00366797" w:rsidRDefault="00366797" w:rsidP="00F33F3C">
      <w:pPr>
        <w:tabs>
          <w:tab w:val="left" w:pos="630"/>
        </w:tabs>
        <w:rPr>
          <w:rFonts w:ascii="Times New Roman" w:hAnsi="Times New Roman" w:cs="Times New Roman"/>
          <w:b/>
        </w:rPr>
      </w:pPr>
      <w:r>
        <w:rPr>
          <w:rFonts w:ascii="Times New Roman" w:hAnsi="Times New Roman" w:cs="Times New Roman"/>
          <w:b/>
        </w:rPr>
        <w:t>Major Concepts from Chapter 14</w:t>
      </w:r>
      <w:r w:rsidR="00AA6601">
        <w:rPr>
          <w:rFonts w:ascii="Times New Roman" w:hAnsi="Times New Roman" w:cs="Times New Roman"/>
          <w:b/>
        </w:rPr>
        <w:t xml:space="preserve"> (ecology)</w:t>
      </w:r>
      <w:r>
        <w:rPr>
          <w:rFonts w:ascii="Times New Roman" w:hAnsi="Times New Roman" w:cs="Times New Roman"/>
          <w:b/>
        </w:rPr>
        <w:t>:</w:t>
      </w:r>
    </w:p>
    <w:p w:rsidR="00146080" w:rsidRDefault="00146080"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Explain in your own words what a limiting factor is</w:t>
      </w:r>
    </w:p>
    <w:p w:rsidR="00146080" w:rsidRPr="000C333E" w:rsidRDefault="000C333E" w:rsidP="009472D1">
      <w:pPr>
        <w:tabs>
          <w:tab w:val="left" w:pos="630"/>
        </w:tabs>
        <w:rPr>
          <w:rFonts w:ascii="Times New Roman" w:hAnsi="Times New Roman" w:cs="Times New Roman"/>
          <w:color w:val="00B050"/>
        </w:rPr>
      </w:pPr>
      <w:r w:rsidRPr="000C333E">
        <w:rPr>
          <w:rFonts w:ascii="Arial" w:hAnsi="Arial" w:cs="Arial"/>
          <w:color w:val="00B050"/>
          <w:shd w:val="clear" w:color="auto" w:fill="FFFFFF"/>
        </w:rPr>
        <w:t>In</w:t>
      </w:r>
      <w:r w:rsidRPr="000C333E">
        <w:rPr>
          <w:rStyle w:val="apple-converted-space"/>
          <w:rFonts w:ascii="Arial" w:hAnsi="Arial" w:cs="Arial"/>
          <w:color w:val="00B050"/>
          <w:shd w:val="clear" w:color="auto" w:fill="FFFFFF"/>
        </w:rPr>
        <w:t> </w:t>
      </w:r>
      <w:r w:rsidRPr="000C333E">
        <w:rPr>
          <w:rFonts w:ascii="Arial" w:hAnsi="Arial" w:cs="Arial"/>
          <w:b/>
          <w:bCs/>
          <w:color w:val="00B050"/>
          <w:shd w:val="clear" w:color="auto" w:fill="FFFFFF"/>
        </w:rPr>
        <w:t>ecology</w:t>
      </w:r>
      <w:r w:rsidRPr="000C333E">
        <w:rPr>
          <w:rFonts w:ascii="Arial" w:hAnsi="Arial" w:cs="Arial"/>
          <w:color w:val="00B050"/>
          <w:shd w:val="clear" w:color="auto" w:fill="FFFFFF"/>
        </w:rPr>
        <w:t>, common</w:t>
      </w:r>
      <w:r w:rsidRPr="000C333E">
        <w:rPr>
          <w:rStyle w:val="apple-converted-space"/>
          <w:rFonts w:ascii="Arial" w:hAnsi="Arial" w:cs="Arial"/>
          <w:color w:val="00B050"/>
          <w:shd w:val="clear" w:color="auto" w:fill="FFFFFF"/>
        </w:rPr>
        <w:t> </w:t>
      </w:r>
      <w:r w:rsidRPr="000C333E">
        <w:rPr>
          <w:rFonts w:ascii="Arial" w:hAnsi="Arial" w:cs="Arial"/>
          <w:b/>
          <w:bCs/>
          <w:color w:val="00B050"/>
          <w:shd w:val="clear" w:color="auto" w:fill="FFFFFF"/>
        </w:rPr>
        <w:t>limiting factor</w:t>
      </w:r>
      <w:r w:rsidRPr="000C333E">
        <w:rPr>
          <w:rStyle w:val="apple-converted-space"/>
          <w:rFonts w:ascii="Arial" w:hAnsi="Arial" w:cs="Arial"/>
          <w:color w:val="00B050"/>
          <w:shd w:val="clear" w:color="auto" w:fill="FFFFFF"/>
        </w:rPr>
        <w:t> </w:t>
      </w:r>
      <w:r w:rsidRPr="000C333E">
        <w:rPr>
          <w:rFonts w:ascii="Arial" w:hAnsi="Arial" w:cs="Arial"/>
          <w:color w:val="00B050"/>
          <w:shd w:val="clear" w:color="auto" w:fill="FFFFFF"/>
        </w:rPr>
        <w:t xml:space="preserve">resources are environmental conditions that </w:t>
      </w:r>
      <w:r w:rsidRPr="000C333E">
        <w:rPr>
          <w:rFonts w:ascii="Arial" w:hAnsi="Arial" w:cs="Arial"/>
          <w:b/>
          <w:bCs/>
          <w:color w:val="00B050"/>
          <w:shd w:val="clear" w:color="auto" w:fill="FFFFFF"/>
        </w:rPr>
        <w:t>limit</w:t>
      </w:r>
      <w:r w:rsidRPr="000C333E">
        <w:rPr>
          <w:rStyle w:val="apple-converted-space"/>
          <w:rFonts w:ascii="Arial" w:hAnsi="Arial" w:cs="Arial"/>
          <w:color w:val="00B050"/>
          <w:shd w:val="clear" w:color="auto" w:fill="FFFFFF"/>
        </w:rPr>
        <w:t> </w:t>
      </w:r>
      <w:r w:rsidRPr="000C333E">
        <w:rPr>
          <w:rFonts w:ascii="Arial" w:hAnsi="Arial" w:cs="Arial"/>
          <w:color w:val="00B050"/>
          <w:shd w:val="clear" w:color="auto" w:fill="FFFFFF"/>
        </w:rPr>
        <w:t>the growth, abundance, or distribution of an organism or a population of organisms in an ecosystem.</w:t>
      </w:r>
      <w:r w:rsidRPr="000C333E">
        <w:rPr>
          <w:rStyle w:val="apple-converted-space"/>
          <w:rFonts w:ascii="Arial" w:hAnsi="Arial" w:cs="Arial"/>
          <w:color w:val="00B050"/>
          <w:shd w:val="clear" w:color="auto" w:fill="FFFFFF"/>
        </w:rPr>
        <w:t> </w:t>
      </w:r>
    </w:p>
    <w:p w:rsidR="00146080" w:rsidRPr="00715452" w:rsidRDefault="00146080"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Provide two examples of an a</w:t>
      </w:r>
      <w:r w:rsidR="001824EB">
        <w:rPr>
          <w:rFonts w:ascii="Times New Roman" w:hAnsi="Times New Roman" w:cs="Times New Roman"/>
        </w:rPr>
        <w:t xml:space="preserve">biotic and </w:t>
      </w:r>
      <w:r>
        <w:rPr>
          <w:rFonts w:ascii="Times New Roman" w:hAnsi="Times New Roman" w:cs="Times New Roman"/>
        </w:rPr>
        <w:t xml:space="preserve">two examples of </w:t>
      </w:r>
      <w:r w:rsidR="001824EB">
        <w:rPr>
          <w:rFonts w:ascii="Times New Roman" w:hAnsi="Times New Roman" w:cs="Times New Roman"/>
        </w:rPr>
        <w:t>biotic limiting factors for an ecosystem.</w:t>
      </w:r>
    </w:p>
    <w:p w:rsidR="00146080" w:rsidRPr="000C333E" w:rsidRDefault="000C333E" w:rsidP="009472D1">
      <w:pPr>
        <w:pStyle w:val="ListParagraph"/>
        <w:tabs>
          <w:tab w:val="left" w:pos="630"/>
        </w:tabs>
        <w:ind w:left="360"/>
        <w:rPr>
          <w:rFonts w:ascii="Times New Roman" w:hAnsi="Times New Roman" w:cs="Times New Roman"/>
          <w:color w:val="00B050"/>
        </w:rPr>
      </w:pPr>
      <w:r w:rsidRPr="000C333E">
        <w:rPr>
          <w:rFonts w:ascii="Times New Roman" w:hAnsi="Times New Roman" w:cs="Times New Roman"/>
          <w:b/>
          <w:color w:val="00B050"/>
        </w:rPr>
        <w:t>Abiotic:</w:t>
      </w:r>
      <w:r w:rsidRPr="000C333E">
        <w:rPr>
          <w:rFonts w:ascii="Times New Roman" w:hAnsi="Times New Roman" w:cs="Times New Roman"/>
          <w:color w:val="00B050"/>
        </w:rPr>
        <w:t xml:space="preserve"> Nutrients can be limiting for plant/algae growth. Phosphorus is limiting in freshwater aquatic systems, nitrogen is limiting in marine systems. Light is limiting for algae growth in aquatic systems.</w:t>
      </w:r>
    </w:p>
    <w:p w:rsidR="000C333E" w:rsidRPr="000C333E" w:rsidRDefault="000C333E" w:rsidP="009472D1">
      <w:pPr>
        <w:pStyle w:val="ListParagraph"/>
        <w:tabs>
          <w:tab w:val="left" w:pos="630"/>
        </w:tabs>
        <w:ind w:left="360"/>
        <w:rPr>
          <w:rFonts w:ascii="Times New Roman" w:hAnsi="Times New Roman" w:cs="Times New Roman"/>
          <w:color w:val="00B050"/>
        </w:rPr>
      </w:pPr>
      <w:r w:rsidRPr="000C333E">
        <w:rPr>
          <w:rFonts w:ascii="Times New Roman" w:hAnsi="Times New Roman" w:cs="Times New Roman"/>
          <w:b/>
          <w:color w:val="00B050"/>
        </w:rPr>
        <w:t xml:space="preserve">Biotic: </w:t>
      </w:r>
      <w:r w:rsidRPr="000C333E">
        <w:rPr>
          <w:rFonts w:ascii="Times New Roman" w:hAnsi="Times New Roman" w:cs="Times New Roman"/>
          <w:color w:val="00B050"/>
        </w:rPr>
        <w:t>Pathogens can be limiting for a population.  Predation can also be limiting on a population.</w:t>
      </w:r>
    </w:p>
    <w:p w:rsidR="001824EB" w:rsidRDefault="009751C0"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Explain</w:t>
      </w:r>
      <w:r w:rsidR="001824EB">
        <w:rPr>
          <w:rFonts w:ascii="Times New Roman" w:hAnsi="Times New Roman" w:cs="Times New Roman"/>
        </w:rPr>
        <w:t xml:space="preserve"> what is meant by carrying capacity for an ecosystem and </w:t>
      </w:r>
      <w:r>
        <w:rPr>
          <w:rFonts w:ascii="Times New Roman" w:hAnsi="Times New Roman" w:cs="Times New Roman"/>
        </w:rPr>
        <w:t xml:space="preserve">describe </w:t>
      </w:r>
      <w:r w:rsidR="001824EB">
        <w:rPr>
          <w:rFonts w:ascii="Times New Roman" w:hAnsi="Times New Roman" w:cs="Times New Roman"/>
        </w:rPr>
        <w:t>some of the factors that affect it.</w:t>
      </w:r>
    </w:p>
    <w:p w:rsidR="009751C0" w:rsidRPr="000C333E" w:rsidRDefault="000C333E" w:rsidP="009472D1">
      <w:pPr>
        <w:tabs>
          <w:tab w:val="left" w:pos="630"/>
        </w:tabs>
        <w:rPr>
          <w:rFonts w:ascii="Times New Roman" w:hAnsi="Times New Roman" w:cs="Times New Roman"/>
          <w:color w:val="00B050"/>
        </w:rPr>
      </w:pPr>
      <w:r w:rsidRPr="000C333E">
        <w:rPr>
          <w:rFonts w:ascii="Times New Roman" w:hAnsi="Times New Roman" w:cs="Times New Roman"/>
          <w:color w:val="00B050"/>
        </w:rPr>
        <w:t>The carrying capacity is the number of individuals in a population that a specific area can sustain with existing resources.</w:t>
      </w:r>
    </w:p>
    <w:p w:rsidR="001824EB" w:rsidRDefault="0073427C"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Explain in your own words what a population is?</w:t>
      </w:r>
    </w:p>
    <w:p w:rsidR="000C333E" w:rsidRPr="000C333E" w:rsidRDefault="000C333E" w:rsidP="000C333E">
      <w:pPr>
        <w:tabs>
          <w:tab w:val="left" w:pos="630"/>
        </w:tabs>
        <w:rPr>
          <w:rFonts w:ascii="Times New Roman" w:hAnsi="Times New Roman" w:cs="Times New Roman"/>
          <w:color w:val="00B050"/>
        </w:rPr>
      </w:pPr>
      <w:r w:rsidRPr="000C333E">
        <w:rPr>
          <w:rFonts w:ascii="Arial" w:hAnsi="Arial" w:cs="Arial"/>
          <w:color w:val="00B050"/>
          <w:shd w:val="clear" w:color="auto" w:fill="FFFFFF"/>
        </w:rPr>
        <w:t>A group of organisms of one species that interbreed and live in the same place at the same time</w:t>
      </w:r>
    </w:p>
    <w:p w:rsidR="001824EB" w:rsidRDefault="001824EB"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lastRenderedPageBreak/>
        <w:t>Distinguish between density-dependent factors and density-independent factors.</w:t>
      </w:r>
      <w:r w:rsidR="009751C0">
        <w:rPr>
          <w:rFonts w:ascii="Times New Roman" w:hAnsi="Times New Roman" w:cs="Times New Roman"/>
        </w:rPr>
        <w:t xml:space="preserve"> Provide two examples of each.</w:t>
      </w:r>
    </w:p>
    <w:p w:rsidR="000C333E" w:rsidRPr="00592376" w:rsidRDefault="000C333E" w:rsidP="009472D1">
      <w:pPr>
        <w:tabs>
          <w:tab w:val="left" w:pos="630"/>
        </w:tabs>
        <w:rPr>
          <w:rFonts w:ascii="Arial" w:hAnsi="Arial" w:cs="Arial"/>
          <w:color w:val="00B050"/>
          <w:shd w:val="clear" w:color="auto" w:fill="FFFFFF"/>
        </w:rPr>
      </w:pPr>
      <w:r w:rsidRPr="00592376">
        <w:rPr>
          <w:rFonts w:ascii="Arial" w:hAnsi="Arial" w:cs="Arial"/>
          <w:color w:val="00B050"/>
          <w:shd w:val="clear" w:color="auto" w:fill="FFFFFF"/>
        </w:rPr>
        <w:t>The</w:t>
      </w:r>
      <w:r w:rsidRPr="00592376">
        <w:rPr>
          <w:rStyle w:val="apple-converted-space"/>
          <w:rFonts w:ascii="Arial" w:hAnsi="Arial" w:cs="Arial"/>
          <w:color w:val="00B050"/>
          <w:shd w:val="clear" w:color="auto" w:fill="FFFFFF"/>
        </w:rPr>
        <w:t> </w:t>
      </w:r>
      <w:r w:rsidRPr="00592376">
        <w:rPr>
          <w:rStyle w:val="Emphasis"/>
          <w:rFonts w:ascii="Arial" w:hAnsi="Arial" w:cs="Arial"/>
          <w:b/>
          <w:bCs/>
          <w:i w:val="0"/>
          <w:iCs w:val="0"/>
          <w:color w:val="00B050"/>
          <w:shd w:val="clear" w:color="auto" w:fill="FFFFFF"/>
        </w:rPr>
        <w:t>density dependent</w:t>
      </w:r>
      <w:r w:rsidRPr="00592376">
        <w:rPr>
          <w:rStyle w:val="apple-converted-space"/>
          <w:rFonts w:ascii="Arial" w:hAnsi="Arial" w:cs="Arial"/>
          <w:color w:val="00B050"/>
          <w:shd w:val="clear" w:color="auto" w:fill="FFFFFF"/>
        </w:rPr>
        <w:t> </w:t>
      </w:r>
      <w:r w:rsidRPr="00592376">
        <w:rPr>
          <w:rFonts w:ascii="Arial" w:hAnsi="Arial" w:cs="Arial"/>
          <w:color w:val="00B050"/>
          <w:shd w:val="clear" w:color="auto" w:fill="FFFFFF"/>
        </w:rPr>
        <w:t>factors are factors whose effects on the size or growth of the population vary with the population</w:t>
      </w:r>
      <w:r w:rsidRPr="00592376">
        <w:rPr>
          <w:rStyle w:val="apple-converted-space"/>
          <w:rFonts w:ascii="Arial" w:hAnsi="Arial" w:cs="Arial"/>
          <w:color w:val="00B050"/>
          <w:shd w:val="clear" w:color="auto" w:fill="FFFFFF"/>
        </w:rPr>
        <w:t> </w:t>
      </w:r>
      <w:r w:rsidRPr="00592376">
        <w:rPr>
          <w:rStyle w:val="Emphasis"/>
          <w:rFonts w:ascii="Arial" w:hAnsi="Arial" w:cs="Arial"/>
          <w:b/>
          <w:bCs/>
          <w:i w:val="0"/>
          <w:iCs w:val="0"/>
          <w:color w:val="00B050"/>
          <w:shd w:val="clear" w:color="auto" w:fill="FFFFFF"/>
        </w:rPr>
        <w:t>density</w:t>
      </w:r>
      <w:r w:rsidRPr="00592376">
        <w:rPr>
          <w:rFonts w:ascii="Arial" w:hAnsi="Arial" w:cs="Arial"/>
          <w:color w:val="00B050"/>
          <w:shd w:val="clear" w:color="auto" w:fill="FFFFFF"/>
        </w:rPr>
        <w:t>. There are many types of</w:t>
      </w:r>
      <w:r w:rsidRPr="00592376">
        <w:rPr>
          <w:rStyle w:val="apple-converted-space"/>
          <w:rFonts w:ascii="Arial" w:hAnsi="Arial" w:cs="Arial"/>
          <w:color w:val="00B050"/>
          <w:shd w:val="clear" w:color="auto" w:fill="FFFFFF"/>
        </w:rPr>
        <w:t> </w:t>
      </w:r>
      <w:r w:rsidRPr="00592376">
        <w:rPr>
          <w:rStyle w:val="Emphasis"/>
          <w:rFonts w:ascii="Arial" w:hAnsi="Arial" w:cs="Arial"/>
          <w:b/>
          <w:bCs/>
          <w:i w:val="0"/>
          <w:iCs w:val="0"/>
          <w:color w:val="00B050"/>
          <w:shd w:val="clear" w:color="auto" w:fill="FFFFFF"/>
        </w:rPr>
        <w:t>density dependent</w:t>
      </w:r>
      <w:r w:rsidRPr="00592376">
        <w:rPr>
          <w:rStyle w:val="apple-converted-space"/>
          <w:rFonts w:ascii="Arial" w:hAnsi="Arial" w:cs="Arial"/>
          <w:color w:val="00B050"/>
          <w:shd w:val="clear" w:color="auto" w:fill="FFFFFF"/>
        </w:rPr>
        <w:t> </w:t>
      </w:r>
      <w:r w:rsidRPr="00592376">
        <w:rPr>
          <w:rFonts w:ascii="Arial" w:hAnsi="Arial" w:cs="Arial"/>
          <w:color w:val="00B050"/>
          <w:shd w:val="clear" w:color="auto" w:fill="FFFFFF"/>
        </w:rPr>
        <w:t>limiting factors such as; availability of food, predation, disease, and migration.</w:t>
      </w:r>
    </w:p>
    <w:p w:rsidR="00592376" w:rsidRPr="00592376" w:rsidRDefault="00592376" w:rsidP="009472D1">
      <w:pPr>
        <w:tabs>
          <w:tab w:val="left" w:pos="630"/>
        </w:tabs>
        <w:rPr>
          <w:rFonts w:ascii="Times New Roman" w:hAnsi="Times New Roman" w:cs="Times New Roman"/>
          <w:color w:val="00B050"/>
        </w:rPr>
      </w:pPr>
      <w:r w:rsidRPr="00592376">
        <w:rPr>
          <w:rFonts w:ascii="Arial" w:hAnsi="Arial" w:cs="Arial"/>
          <w:b/>
          <w:bCs/>
          <w:color w:val="00B050"/>
          <w:shd w:val="clear" w:color="auto" w:fill="FFFFFF"/>
        </w:rPr>
        <w:t>density</w:t>
      </w:r>
      <w:r w:rsidRPr="00592376">
        <w:rPr>
          <w:rFonts w:ascii="Arial" w:hAnsi="Arial" w:cs="Arial"/>
          <w:color w:val="00B050"/>
          <w:shd w:val="clear" w:color="auto" w:fill="FFFFFF"/>
        </w:rPr>
        <w:t>-</w:t>
      </w:r>
      <w:r w:rsidRPr="00592376">
        <w:rPr>
          <w:rFonts w:ascii="Arial" w:hAnsi="Arial" w:cs="Arial"/>
          <w:b/>
          <w:bCs/>
          <w:color w:val="00B050"/>
          <w:shd w:val="clear" w:color="auto" w:fill="FFFFFF"/>
        </w:rPr>
        <w:t>independent</w:t>
      </w:r>
      <w:r w:rsidRPr="00592376">
        <w:rPr>
          <w:rStyle w:val="apple-converted-space"/>
          <w:rFonts w:ascii="Arial" w:hAnsi="Arial" w:cs="Arial"/>
          <w:color w:val="00B050"/>
          <w:shd w:val="clear" w:color="auto" w:fill="FFFFFF"/>
        </w:rPr>
        <w:t> </w:t>
      </w:r>
      <w:r w:rsidRPr="00592376">
        <w:rPr>
          <w:rFonts w:ascii="Arial" w:hAnsi="Arial" w:cs="Arial"/>
          <w:color w:val="00B050"/>
          <w:shd w:val="clear" w:color="auto" w:fill="FFFFFF"/>
        </w:rPr>
        <w:t>factor Any factor limiting the size of a population whose effect is not dependent on the number of individuals in the population. An example of such a factor is an earthquake, which will kill all members of the population regardless of whether the population is small or large</w:t>
      </w:r>
      <w:r>
        <w:rPr>
          <w:rFonts w:ascii="Arial" w:hAnsi="Arial" w:cs="Arial"/>
          <w:color w:val="00B050"/>
          <w:shd w:val="clear" w:color="auto" w:fill="FFFFFF"/>
        </w:rPr>
        <w:t>, other examples are forest fires, asteroid (oh my), tsunami, flood, etc.</w:t>
      </w:r>
      <w:r w:rsidRPr="00592376">
        <w:rPr>
          <w:rFonts w:ascii="Arial" w:hAnsi="Arial" w:cs="Arial"/>
          <w:color w:val="00B050"/>
          <w:shd w:val="clear" w:color="auto" w:fill="FFFFFF"/>
        </w:rPr>
        <w:t>.</w:t>
      </w:r>
    </w:p>
    <w:p w:rsidR="001824EB" w:rsidRDefault="0073427C"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C</w:t>
      </w:r>
      <w:r w:rsidR="001824EB">
        <w:rPr>
          <w:rFonts w:ascii="Times New Roman" w:hAnsi="Times New Roman" w:cs="Times New Roman"/>
        </w:rPr>
        <w:t xml:space="preserve">ompare and contrast </w:t>
      </w:r>
      <w:r>
        <w:rPr>
          <w:rFonts w:ascii="Times New Roman" w:hAnsi="Times New Roman" w:cs="Times New Roman"/>
        </w:rPr>
        <w:t>the movement of</w:t>
      </w:r>
      <w:r w:rsidR="001824EB">
        <w:rPr>
          <w:rFonts w:ascii="Times New Roman" w:hAnsi="Times New Roman" w:cs="Times New Roman"/>
        </w:rPr>
        <w:t xml:space="preserve"> matter and energy </w:t>
      </w:r>
      <w:r>
        <w:rPr>
          <w:rFonts w:ascii="Times New Roman" w:hAnsi="Times New Roman" w:cs="Times New Roman"/>
        </w:rPr>
        <w:t>in</w:t>
      </w:r>
      <w:r w:rsidR="001824EB">
        <w:rPr>
          <w:rFonts w:ascii="Times New Roman" w:hAnsi="Times New Roman" w:cs="Times New Roman"/>
        </w:rPr>
        <w:t xml:space="preserve"> an ecosystem.</w:t>
      </w:r>
    </w:p>
    <w:p w:rsidR="0073427C" w:rsidRPr="00592376" w:rsidRDefault="00592376" w:rsidP="009472D1">
      <w:pPr>
        <w:tabs>
          <w:tab w:val="left" w:pos="630"/>
        </w:tabs>
        <w:rPr>
          <w:rFonts w:ascii="Times New Roman" w:hAnsi="Times New Roman" w:cs="Times New Roman"/>
          <w:color w:val="00B050"/>
        </w:rPr>
      </w:pPr>
      <w:r w:rsidRPr="00592376">
        <w:rPr>
          <w:rFonts w:ascii="Times New Roman" w:hAnsi="Times New Roman" w:cs="Times New Roman"/>
          <w:color w:val="00B050"/>
        </w:rPr>
        <w:t>Matter cycles continuously throughout an ecosystem whereas energy flows one direction. Based on the second law of energy the quality of energy is reduced from a higher quality to a lower quality through each transformation.  For example light energy is changed to chemical in plants through photosynthesis (light energy is a higher quality energy form than chemical energy, which is a higher energy form than heat).</w:t>
      </w:r>
    </w:p>
    <w:p w:rsidR="001824EB" w:rsidRDefault="0073427C"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I</w:t>
      </w:r>
      <w:r w:rsidR="006C3D2D">
        <w:rPr>
          <w:rFonts w:ascii="Times New Roman" w:hAnsi="Times New Roman" w:cs="Times New Roman"/>
        </w:rPr>
        <w:t xml:space="preserve">nterpret food webs – </w:t>
      </w:r>
      <w:r>
        <w:rPr>
          <w:rFonts w:ascii="Times New Roman" w:hAnsi="Times New Roman" w:cs="Times New Roman"/>
        </w:rPr>
        <w:t>identify</w:t>
      </w:r>
      <w:r w:rsidR="006C3D2D">
        <w:rPr>
          <w:rFonts w:ascii="Times New Roman" w:hAnsi="Times New Roman" w:cs="Times New Roman"/>
        </w:rPr>
        <w:t xml:space="preserve"> producers (autotrophs), primary, secondary, and tertiary consumers.</w:t>
      </w:r>
    </w:p>
    <w:p w:rsidR="0073427C" w:rsidRPr="00EF08D9" w:rsidRDefault="00592376" w:rsidP="009472D1">
      <w:pPr>
        <w:pStyle w:val="ListParagraph"/>
        <w:ind w:left="360"/>
        <w:rPr>
          <w:rFonts w:ascii="Times New Roman" w:hAnsi="Times New Roman" w:cs="Times New Roman"/>
          <w:color w:val="00B050"/>
        </w:rPr>
      </w:pPr>
      <w:r w:rsidRPr="00EF08D9">
        <w:rPr>
          <w:rFonts w:ascii="Times New Roman" w:hAnsi="Times New Roman" w:cs="Times New Roman"/>
          <w:color w:val="00B050"/>
        </w:rPr>
        <w:t xml:space="preserve">You did this with the last lesson on the savanna ecosystem.- </w:t>
      </w:r>
    </w:p>
    <w:p w:rsidR="0073427C" w:rsidRDefault="0073427C"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592376" w:rsidRDefault="00592376" w:rsidP="009472D1">
      <w:pPr>
        <w:pStyle w:val="ListParagraph"/>
        <w:tabs>
          <w:tab w:val="left" w:pos="630"/>
        </w:tabs>
        <w:ind w:left="360"/>
        <w:rPr>
          <w:rFonts w:ascii="Times New Roman" w:hAnsi="Times New Roman" w:cs="Times New Roman"/>
        </w:rPr>
      </w:pPr>
    </w:p>
    <w:p w:rsidR="006C3D2D" w:rsidRDefault="0073427C"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I</w:t>
      </w:r>
      <w:r w:rsidR="006C3D2D">
        <w:rPr>
          <w:rFonts w:ascii="Times New Roman" w:hAnsi="Times New Roman" w:cs="Times New Roman"/>
        </w:rPr>
        <w:t>dentify organisms in different trophic levels and predict the amount of energy in each tropic level.</w:t>
      </w:r>
    </w:p>
    <w:p w:rsidR="00EF08D9" w:rsidRPr="00EF08D9" w:rsidRDefault="00EF08D9" w:rsidP="00EF08D9">
      <w:pPr>
        <w:pStyle w:val="ListParagraph"/>
        <w:rPr>
          <w:rFonts w:ascii="Times New Roman" w:hAnsi="Times New Roman" w:cs="Times New Roman"/>
          <w:color w:val="00B050"/>
        </w:rPr>
      </w:pPr>
      <w:r w:rsidRPr="00EF08D9">
        <w:rPr>
          <w:rFonts w:ascii="Times New Roman" w:hAnsi="Times New Roman" w:cs="Times New Roman"/>
          <w:color w:val="00B050"/>
        </w:rPr>
        <w:t xml:space="preserve">You did this with the last lesson on the savanna ecosystem.- </w:t>
      </w:r>
    </w:p>
    <w:p w:rsidR="00EF08D9" w:rsidRDefault="00EF08D9" w:rsidP="00EF08D9">
      <w:pPr>
        <w:pStyle w:val="ListParagraph"/>
        <w:tabs>
          <w:tab w:val="left" w:pos="630"/>
        </w:tabs>
        <w:ind w:left="360"/>
        <w:rPr>
          <w:rFonts w:ascii="Times New Roman" w:hAnsi="Times New Roman" w:cs="Times New Roman"/>
        </w:rPr>
      </w:pPr>
    </w:p>
    <w:p w:rsidR="00592376" w:rsidRDefault="00592376" w:rsidP="00592376">
      <w:pPr>
        <w:pStyle w:val="ListParagraph"/>
        <w:tabs>
          <w:tab w:val="left" w:pos="630"/>
        </w:tabs>
        <w:ind w:left="360"/>
        <w:rPr>
          <w:rFonts w:ascii="Times New Roman" w:hAnsi="Times New Roman" w:cs="Times New Roman"/>
        </w:rPr>
      </w:pPr>
      <w:r>
        <w:rPr>
          <w:noProof/>
        </w:rPr>
        <w:lastRenderedPageBreak/>
        <w:drawing>
          <wp:inline distT="0" distB="0" distL="0" distR="0" wp14:anchorId="567DD29C" wp14:editId="47D1F9D0">
            <wp:extent cx="5886450" cy="3573075"/>
            <wp:effectExtent l="0" t="0" r="0" b="8890"/>
            <wp:docPr id="244" name="Picture 2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9749" cy="3593287"/>
                    </a:xfrm>
                    <a:prstGeom prst="rect">
                      <a:avLst/>
                    </a:prstGeom>
                    <a:noFill/>
                    <a:ln>
                      <a:noFill/>
                    </a:ln>
                  </pic:spPr>
                </pic:pic>
              </a:graphicData>
            </a:graphic>
          </wp:inline>
        </w:drawing>
      </w:r>
    </w:p>
    <w:p w:rsidR="006C3D2D" w:rsidRDefault="00AA27FC"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Provide an example</w:t>
      </w:r>
      <w:r w:rsidR="00F81845">
        <w:rPr>
          <w:rFonts w:ascii="Times New Roman" w:hAnsi="Times New Roman" w:cs="Times New Roman"/>
        </w:rPr>
        <w:t xml:space="preserve"> </w:t>
      </w:r>
      <w:r>
        <w:rPr>
          <w:rFonts w:ascii="Times New Roman" w:hAnsi="Times New Roman" w:cs="Times New Roman"/>
        </w:rPr>
        <w:t>of the following</w:t>
      </w:r>
      <w:r w:rsidR="00F81845">
        <w:rPr>
          <w:rFonts w:ascii="Times New Roman" w:hAnsi="Times New Roman" w:cs="Times New Roman"/>
        </w:rPr>
        <w:t xml:space="preserve"> types of species interactions.</w:t>
      </w:r>
      <w:r>
        <w:rPr>
          <w:rFonts w:ascii="Times New Roman" w:hAnsi="Times New Roman" w:cs="Times New Roman"/>
        </w:rPr>
        <w:t xml:space="preserve"> Explain why that example fits that association.</w:t>
      </w:r>
    </w:p>
    <w:p w:rsidR="00AA27FC" w:rsidRDefault="00AA27FC" w:rsidP="009472D1">
      <w:pPr>
        <w:tabs>
          <w:tab w:val="left" w:pos="630"/>
        </w:tabs>
        <w:ind w:left="90"/>
        <w:rPr>
          <w:rFonts w:ascii="Times New Roman" w:hAnsi="Times New Roman" w:cs="Times New Roman"/>
        </w:rPr>
      </w:pPr>
      <w:r>
        <w:rPr>
          <w:rFonts w:ascii="Times New Roman" w:hAnsi="Times New Roman" w:cs="Times New Roman"/>
        </w:rPr>
        <w:t>Mutualism and Symbiosis (difference?):</w:t>
      </w:r>
      <w:r w:rsidR="00592376">
        <w:rPr>
          <w:rFonts w:ascii="Times New Roman" w:hAnsi="Times New Roman" w:cs="Times New Roman"/>
        </w:rPr>
        <w:t xml:space="preserve"> </w:t>
      </w:r>
      <w:r w:rsidR="00592376" w:rsidRPr="00F11063">
        <w:rPr>
          <w:rFonts w:ascii="Times New Roman" w:hAnsi="Times New Roman" w:cs="Times New Roman"/>
          <w:color w:val="00B050"/>
        </w:rPr>
        <w:t>Lichen (algae and fungus) symbiosis/clownfish and anemone mutualism/shark and remora- cleaner fish</w:t>
      </w:r>
    </w:p>
    <w:p w:rsidR="00AA27FC" w:rsidRPr="00F11063" w:rsidRDefault="00AA27FC" w:rsidP="009472D1">
      <w:pPr>
        <w:tabs>
          <w:tab w:val="left" w:pos="630"/>
        </w:tabs>
        <w:ind w:left="90"/>
        <w:rPr>
          <w:rFonts w:ascii="Times New Roman" w:hAnsi="Times New Roman" w:cs="Times New Roman"/>
          <w:color w:val="00B050"/>
        </w:rPr>
      </w:pPr>
      <w:r>
        <w:rPr>
          <w:rFonts w:ascii="Times New Roman" w:hAnsi="Times New Roman" w:cs="Times New Roman"/>
        </w:rPr>
        <w:t>Predator/prey</w:t>
      </w:r>
      <w:r w:rsidR="00715452">
        <w:rPr>
          <w:rFonts w:ascii="Times New Roman" w:hAnsi="Times New Roman" w:cs="Times New Roman"/>
        </w:rPr>
        <w:t>:</w:t>
      </w:r>
      <w:r w:rsidR="00F11063">
        <w:rPr>
          <w:rFonts w:ascii="Times New Roman" w:hAnsi="Times New Roman" w:cs="Times New Roman"/>
        </w:rPr>
        <w:t xml:space="preserve"> </w:t>
      </w:r>
      <w:r w:rsidR="00F11063" w:rsidRPr="00F11063">
        <w:rPr>
          <w:rFonts w:ascii="Times New Roman" w:hAnsi="Times New Roman" w:cs="Times New Roman"/>
          <w:color w:val="00B050"/>
        </w:rPr>
        <w:t>Fox and hare</w:t>
      </w:r>
    </w:p>
    <w:p w:rsidR="00AA27FC" w:rsidRDefault="00AA27FC" w:rsidP="009472D1">
      <w:pPr>
        <w:tabs>
          <w:tab w:val="left" w:pos="630"/>
        </w:tabs>
        <w:ind w:left="90"/>
        <w:rPr>
          <w:rFonts w:ascii="Times New Roman" w:hAnsi="Times New Roman" w:cs="Times New Roman"/>
        </w:rPr>
      </w:pPr>
      <w:r>
        <w:rPr>
          <w:rFonts w:ascii="Times New Roman" w:hAnsi="Times New Roman" w:cs="Times New Roman"/>
        </w:rPr>
        <w:t>Parasitism</w:t>
      </w:r>
      <w:r w:rsidR="00715452">
        <w:rPr>
          <w:rFonts w:ascii="Times New Roman" w:hAnsi="Times New Roman" w:cs="Times New Roman"/>
        </w:rPr>
        <w:t>:</w:t>
      </w:r>
      <w:r w:rsidR="00592376">
        <w:rPr>
          <w:rFonts w:ascii="Times New Roman" w:hAnsi="Times New Roman" w:cs="Times New Roman"/>
        </w:rPr>
        <w:t xml:space="preserve"> tapeworm and human (longest one found 100” FYI)</w:t>
      </w:r>
    </w:p>
    <w:p w:rsidR="00AA27FC" w:rsidRDefault="00AA27FC" w:rsidP="009472D1">
      <w:pPr>
        <w:tabs>
          <w:tab w:val="left" w:pos="630"/>
        </w:tabs>
        <w:ind w:left="90"/>
        <w:rPr>
          <w:rFonts w:ascii="Times New Roman" w:hAnsi="Times New Roman" w:cs="Times New Roman"/>
        </w:rPr>
      </w:pPr>
      <w:r>
        <w:rPr>
          <w:rFonts w:ascii="Times New Roman" w:hAnsi="Times New Roman" w:cs="Times New Roman"/>
        </w:rPr>
        <w:t>Herbivory</w:t>
      </w:r>
      <w:r w:rsidR="00715452">
        <w:rPr>
          <w:rFonts w:ascii="Times New Roman" w:hAnsi="Times New Roman" w:cs="Times New Roman"/>
        </w:rPr>
        <w:t>:</w:t>
      </w:r>
      <w:r w:rsidR="00592376">
        <w:rPr>
          <w:rFonts w:ascii="Times New Roman" w:hAnsi="Times New Roman" w:cs="Times New Roman"/>
        </w:rPr>
        <w:t xml:space="preserve"> </w:t>
      </w:r>
      <w:r w:rsidR="00592376" w:rsidRPr="00F11063">
        <w:rPr>
          <w:rFonts w:ascii="Times New Roman" w:hAnsi="Times New Roman" w:cs="Times New Roman"/>
          <w:color w:val="00B050"/>
        </w:rPr>
        <w:t>deer and your geraniums</w:t>
      </w:r>
    </w:p>
    <w:p w:rsidR="00AA27FC" w:rsidRDefault="00AA27FC" w:rsidP="009472D1">
      <w:pPr>
        <w:tabs>
          <w:tab w:val="left" w:pos="630"/>
        </w:tabs>
        <w:ind w:left="90"/>
        <w:rPr>
          <w:rFonts w:ascii="Times New Roman" w:hAnsi="Times New Roman" w:cs="Times New Roman"/>
        </w:rPr>
      </w:pPr>
      <w:r>
        <w:rPr>
          <w:rFonts w:ascii="Times New Roman" w:hAnsi="Times New Roman" w:cs="Times New Roman"/>
        </w:rPr>
        <w:t>Competition</w:t>
      </w:r>
      <w:r w:rsidR="00715452">
        <w:rPr>
          <w:rFonts w:ascii="Times New Roman" w:hAnsi="Times New Roman" w:cs="Times New Roman"/>
        </w:rPr>
        <w:t>:</w:t>
      </w:r>
      <w:r w:rsidR="00592376">
        <w:rPr>
          <w:rFonts w:ascii="Times New Roman" w:hAnsi="Times New Roman" w:cs="Times New Roman"/>
        </w:rPr>
        <w:t xml:space="preserve">  </w:t>
      </w:r>
      <w:r w:rsidR="00592376" w:rsidRPr="008302F7">
        <w:rPr>
          <w:rFonts w:ascii="Times New Roman" w:hAnsi="Times New Roman" w:cs="Times New Roman"/>
          <w:color w:val="00B050"/>
        </w:rPr>
        <w:t>members of any population competing for same resources.</w:t>
      </w:r>
    </w:p>
    <w:p w:rsidR="00AA27FC" w:rsidRPr="00AA27FC" w:rsidRDefault="00AA27FC" w:rsidP="009472D1">
      <w:pPr>
        <w:tabs>
          <w:tab w:val="left" w:pos="630"/>
        </w:tabs>
        <w:ind w:left="360"/>
        <w:rPr>
          <w:rFonts w:ascii="Times New Roman" w:hAnsi="Times New Roman" w:cs="Times New Roman"/>
        </w:rPr>
      </w:pPr>
    </w:p>
    <w:p w:rsidR="00796802" w:rsidRDefault="009751C0"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 xml:space="preserve">Identify and </w:t>
      </w:r>
      <w:r w:rsidR="00F81845">
        <w:rPr>
          <w:rFonts w:ascii="Times New Roman" w:hAnsi="Times New Roman" w:cs="Times New Roman"/>
        </w:rPr>
        <w:t>int</w:t>
      </w:r>
      <w:r>
        <w:rPr>
          <w:rFonts w:ascii="Times New Roman" w:hAnsi="Times New Roman" w:cs="Times New Roman"/>
        </w:rPr>
        <w:t xml:space="preserve">erpret </w:t>
      </w:r>
      <w:r w:rsidR="00F81845">
        <w:rPr>
          <w:rFonts w:ascii="Times New Roman" w:hAnsi="Times New Roman" w:cs="Times New Roman"/>
        </w:rPr>
        <w:t>exponential vs. logistic</w:t>
      </w:r>
      <w:r>
        <w:rPr>
          <w:rFonts w:ascii="Times New Roman" w:hAnsi="Times New Roman" w:cs="Times New Roman"/>
        </w:rPr>
        <w:t xml:space="preserve"> population growth models.</w:t>
      </w:r>
    </w:p>
    <w:p w:rsidR="00AA27FC" w:rsidRPr="00796802" w:rsidRDefault="00AA27FC" w:rsidP="009472D1">
      <w:pPr>
        <w:pStyle w:val="ListParagraph"/>
        <w:tabs>
          <w:tab w:val="left" w:pos="630"/>
        </w:tabs>
        <w:ind w:left="360"/>
        <w:rPr>
          <w:rFonts w:ascii="Times New Roman" w:hAnsi="Times New Roman" w:cs="Times New Roman"/>
        </w:rPr>
      </w:pPr>
    </w:p>
    <w:p w:rsidR="00F81845" w:rsidRDefault="009751C0"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What growth model describes human population growth.</w:t>
      </w:r>
      <w:r w:rsidR="00F81845">
        <w:rPr>
          <w:rFonts w:ascii="Times New Roman" w:hAnsi="Times New Roman" w:cs="Times New Roman"/>
        </w:rPr>
        <w:t xml:space="preserve"> </w:t>
      </w:r>
      <w:r>
        <w:rPr>
          <w:rFonts w:ascii="Times New Roman" w:hAnsi="Times New Roman" w:cs="Times New Roman"/>
        </w:rPr>
        <w:t>What are some of the recommended ways that we can slow it down?</w:t>
      </w:r>
      <w:r w:rsidR="008302F7">
        <w:rPr>
          <w:rFonts w:ascii="Times New Roman" w:hAnsi="Times New Roman" w:cs="Times New Roman"/>
        </w:rPr>
        <w:t xml:space="preserve"> Exponential growth- </w:t>
      </w:r>
    </w:p>
    <w:p w:rsidR="00AA27FC" w:rsidRDefault="00AA27FC" w:rsidP="009472D1">
      <w:pPr>
        <w:pStyle w:val="ListParagraph"/>
        <w:tabs>
          <w:tab w:val="left" w:pos="630"/>
        </w:tabs>
        <w:ind w:left="360"/>
        <w:rPr>
          <w:rFonts w:ascii="Times New Roman" w:hAnsi="Times New Roman" w:cs="Times New Roman"/>
        </w:rPr>
      </w:pPr>
    </w:p>
    <w:p w:rsidR="00F81845" w:rsidRPr="001824EB" w:rsidRDefault="00F81845" w:rsidP="009472D1">
      <w:pPr>
        <w:pStyle w:val="ListParagraph"/>
        <w:numPr>
          <w:ilvl w:val="0"/>
          <w:numId w:val="16"/>
        </w:numPr>
        <w:tabs>
          <w:tab w:val="left" w:pos="630"/>
        </w:tabs>
        <w:ind w:left="360"/>
        <w:rPr>
          <w:rFonts w:ascii="Times New Roman" w:hAnsi="Times New Roman" w:cs="Times New Roman"/>
        </w:rPr>
      </w:pPr>
      <w:r>
        <w:rPr>
          <w:rFonts w:ascii="Times New Roman" w:hAnsi="Times New Roman" w:cs="Times New Roman"/>
        </w:rPr>
        <w:t xml:space="preserve">Be able to interpret </w:t>
      </w:r>
      <w:r w:rsidR="009751C0">
        <w:rPr>
          <w:rFonts w:ascii="Times New Roman" w:hAnsi="Times New Roman" w:cs="Times New Roman"/>
        </w:rPr>
        <w:t xml:space="preserve">and explain future population growth using </w:t>
      </w:r>
      <w:r>
        <w:rPr>
          <w:rFonts w:ascii="Times New Roman" w:hAnsi="Times New Roman" w:cs="Times New Roman"/>
        </w:rPr>
        <w:t>age structure diagrams</w:t>
      </w:r>
      <w:r w:rsidR="009751C0">
        <w:rPr>
          <w:rFonts w:ascii="Times New Roman" w:hAnsi="Times New Roman" w:cs="Times New Roman"/>
        </w:rPr>
        <w:t xml:space="preserve"> (population pyramids)</w:t>
      </w:r>
      <w:r>
        <w:rPr>
          <w:rFonts w:ascii="Times New Roman" w:hAnsi="Times New Roman" w:cs="Times New Roman"/>
        </w:rPr>
        <w:t>.</w:t>
      </w:r>
    </w:p>
    <w:p w:rsidR="00715452" w:rsidRDefault="00715452" w:rsidP="009472D1">
      <w:pPr>
        <w:tabs>
          <w:tab w:val="left" w:pos="630"/>
        </w:tabs>
        <w:rPr>
          <w:rFonts w:ascii="Times New Roman" w:hAnsi="Times New Roman" w:cs="Times New Roman"/>
          <w:b/>
        </w:rPr>
      </w:pPr>
    </w:p>
    <w:p w:rsidR="00366797" w:rsidRDefault="00366797" w:rsidP="00F33F3C">
      <w:pPr>
        <w:tabs>
          <w:tab w:val="left" w:pos="630"/>
        </w:tabs>
        <w:rPr>
          <w:rFonts w:ascii="Times New Roman" w:hAnsi="Times New Roman" w:cs="Times New Roman"/>
          <w:b/>
        </w:rPr>
      </w:pPr>
      <w:r>
        <w:rPr>
          <w:rFonts w:ascii="Times New Roman" w:hAnsi="Times New Roman" w:cs="Times New Roman"/>
          <w:b/>
        </w:rPr>
        <w:t>Review Questions from Chapter 14:</w:t>
      </w:r>
    </w:p>
    <w:p w:rsidR="006C3D2D" w:rsidRDefault="006C3D2D" w:rsidP="00F33F3C">
      <w:pPr>
        <w:pStyle w:val="ListParagraph"/>
        <w:numPr>
          <w:ilvl w:val="0"/>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366797" w:rsidRPr="006C3D2D">
        <w:rPr>
          <w:rFonts w:ascii="Times New Roman" w:hAnsi="Times New Roman" w:cs="Times New Roman"/>
        </w:rPr>
        <w:t xml:space="preserve">  </w:t>
      </w:r>
      <w:r>
        <w:rPr>
          <w:rFonts w:ascii="Times New Roman" w:hAnsi="Times New Roman" w:cs="Times New Roman"/>
        </w:rPr>
        <w:t>Write out the equation for determining population size.  (use birth rate, death rate, immigration, and emigration)</w:t>
      </w:r>
    </w:p>
    <w:p w:rsidR="006C3D2D" w:rsidRPr="008302F7" w:rsidRDefault="006C3D2D" w:rsidP="00F33F3C">
      <w:pPr>
        <w:tabs>
          <w:tab w:val="left" w:pos="630"/>
        </w:tabs>
        <w:autoSpaceDE w:val="0"/>
        <w:autoSpaceDN w:val="0"/>
        <w:adjustRightInd w:val="0"/>
        <w:spacing w:after="0" w:line="240" w:lineRule="auto"/>
        <w:rPr>
          <w:rFonts w:ascii="Times New Roman" w:hAnsi="Times New Roman" w:cs="Times New Roman"/>
          <w:color w:val="FF0000"/>
        </w:rPr>
      </w:pPr>
    </w:p>
    <w:p w:rsidR="006C3D2D" w:rsidRPr="008302F7" w:rsidRDefault="008302F7" w:rsidP="00F33F3C">
      <w:pPr>
        <w:tabs>
          <w:tab w:val="left" w:pos="630"/>
        </w:tabs>
        <w:autoSpaceDE w:val="0"/>
        <w:autoSpaceDN w:val="0"/>
        <w:adjustRightInd w:val="0"/>
        <w:spacing w:after="0" w:line="240" w:lineRule="auto"/>
        <w:rPr>
          <w:rFonts w:ascii="Times New Roman" w:hAnsi="Times New Roman" w:cs="Times New Roman"/>
          <w:color w:val="FF0000"/>
        </w:rPr>
      </w:pPr>
      <w:r w:rsidRPr="008302F7">
        <w:rPr>
          <w:rFonts w:ascii="Times New Roman" w:hAnsi="Times New Roman" w:cs="Times New Roman"/>
          <w:color w:val="FF0000"/>
        </w:rPr>
        <w:t>Population= (births - deaths) + (immigration-emigration)</w:t>
      </w: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796802" w:rsidRDefault="00796802" w:rsidP="00F33F3C">
      <w:pPr>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pStyle w:val="ListParagraph"/>
        <w:numPr>
          <w:ilvl w:val="0"/>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If an ecosystem contains 100 rabbits in an area of 20 </w:t>
      </w:r>
      <w:r w:rsidR="00EF08D9">
        <w:rPr>
          <w:rFonts w:ascii="Times New Roman" w:hAnsi="Times New Roman" w:cs="Times New Roman"/>
        </w:rPr>
        <w:t xml:space="preserve">square </w:t>
      </w:r>
      <w:r>
        <w:rPr>
          <w:rFonts w:ascii="Times New Roman" w:hAnsi="Times New Roman" w:cs="Times New Roman"/>
        </w:rPr>
        <w:t>meter</w:t>
      </w:r>
      <w:r w:rsidR="00EF08D9">
        <w:rPr>
          <w:rFonts w:ascii="Times New Roman" w:hAnsi="Times New Roman" w:cs="Times New Roman"/>
        </w:rPr>
        <w:t>s</w:t>
      </w:r>
      <w:r>
        <w:rPr>
          <w:rFonts w:ascii="Times New Roman" w:hAnsi="Times New Roman" w:cs="Times New Roman"/>
        </w:rPr>
        <w:t>, what is the population density of the rabbits?</w:t>
      </w:r>
    </w:p>
    <w:p w:rsidR="00AA27FC" w:rsidRPr="00EF08D9" w:rsidRDefault="00EF08D9" w:rsidP="00EF08D9">
      <w:pPr>
        <w:pStyle w:val="ListParagraph"/>
        <w:tabs>
          <w:tab w:val="left" w:pos="630"/>
        </w:tabs>
        <w:autoSpaceDE w:val="0"/>
        <w:autoSpaceDN w:val="0"/>
        <w:adjustRightInd w:val="0"/>
        <w:spacing w:after="0" w:line="240" w:lineRule="auto"/>
        <w:rPr>
          <w:rFonts w:ascii="Times New Roman" w:hAnsi="Times New Roman" w:cs="Times New Roman"/>
          <w:color w:val="FF0000"/>
        </w:rPr>
      </w:pPr>
      <w:r w:rsidRPr="00EF08D9">
        <w:rPr>
          <w:rFonts w:ascii="Times New Roman" w:hAnsi="Times New Roman" w:cs="Times New Roman"/>
          <w:color w:val="FF0000"/>
        </w:rPr>
        <w:t>5 rabbits per square meter</w:t>
      </w:r>
    </w:p>
    <w:p w:rsidR="00AA27FC" w:rsidRPr="00796802" w:rsidRDefault="00AA27FC" w:rsidP="00AA27FC">
      <w:pPr>
        <w:pStyle w:val="ListParagraph"/>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pStyle w:val="ListParagraph"/>
        <w:numPr>
          <w:ilvl w:val="0"/>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Give an example of a density-dependent factor that affects population size.  Give an example of a density-independent factor.</w:t>
      </w:r>
    </w:p>
    <w:p w:rsidR="008302F7" w:rsidRPr="008302F7" w:rsidRDefault="008302F7" w:rsidP="008302F7">
      <w:pPr>
        <w:pStyle w:val="ListParagraph"/>
        <w:rPr>
          <w:b/>
        </w:rPr>
      </w:pPr>
      <w:r w:rsidRPr="008302F7">
        <w:rPr>
          <w:rFonts w:asciiTheme="majorHAnsi" w:eastAsiaTheme="majorEastAsia" w:hAnsi="Calibri" w:cstheme="majorBidi"/>
          <w:b/>
          <w:bCs/>
          <w:color w:val="0000FF" w:themeColor="hyperlink"/>
        </w:rPr>
        <w:t xml:space="preserve">Density-dependent: </w:t>
      </w:r>
      <w:r w:rsidRPr="008302F7">
        <w:rPr>
          <w:rFonts w:eastAsiaTheme="minorEastAsia" w:hAnsi="Calibri"/>
          <w:color w:val="000000" w:themeColor="text1"/>
        </w:rPr>
        <w:t>Environmental factors are those agents whose limiting effect become more intense as the population density increases.</w:t>
      </w:r>
    </w:p>
    <w:p w:rsidR="008302F7" w:rsidRPr="008302F7" w:rsidRDefault="008302F7" w:rsidP="008302F7">
      <w:pPr>
        <w:pStyle w:val="ListParagraph"/>
        <w:rPr>
          <w:sz w:val="26"/>
          <w:szCs w:val="26"/>
        </w:rPr>
      </w:pPr>
    </w:p>
    <w:p w:rsidR="008302F7" w:rsidRPr="008302F7" w:rsidRDefault="008302F7" w:rsidP="008302F7">
      <w:pPr>
        <w:pStyle w:val="ListParagraph"/>
        <w:textAlignment w:val="baseline"/>
        <w:rPr>
          <w:color w:val="000000"/>
        </w:rPr>
      </w:pPr>
      <w:r w:rsidRPr="008302F7">
        <w:rPr>
          <w:rFonts w:eastAsiaTheme="minorEastAsia" w:hAnsi="Calibri"/>
          <w:b/>
        </w:rPr>
        <w:t>Density-independent:</w:t>
      </w:r>
      <w:r w:rsidRPr="008302F7">
        <w:rPr>
          <w:rFonts w:eastAsiaTheme="minorEastAsia" w:hAnsi="Calibri"/>
        </w:rPr>
        <w:t xml:space="preserve"> </w:t>
      </w:r>
      <w:r w:rsidRPr="008302F7">
        <w:rPr>
          <w:rFonts w:eastAsiaTheme="minorEastAsia" w:hAnsi="Calibri"/>
          <w:color w:val="000000" w:themeColor="text1"/>
        </w:rPr>
        <w:t xml:space="preserve">environmental factors </w:t>
      </w:r>
      <w:r w:rsidRPr="008302F7">
        <w:rPr>
          <w:rFonts w:eastAsiaTheme="minorEastAsia" w:hAnsi="Calibri"/>
          <w:color w:val="000000" w:themeColor="text1"/>
          <w:u w:val="single"/>
        </w:rPr>
        <w:t>not</w:t>
      </w:r>
      <w:r w:rsidRPr="008302F7">
        <w:rPr>
          <w:rFonts w:eastAsiaTheme="minorEastAsia" w:hAnsi="Calibri"/>
          <w:color w:val="000000" w:themeColor="text1"/>
        </w:rPr>
        <w:t xml:space="preserve"> effecting </w:t>
      </w:r>
      <w:r w:rsidRPr="008302F7">
        <w:rPr>
          <w:rFonts w:hAnsi="Calibri"/>
          <w:color w:val="000000" w:themeColor="text1"/>
        </w:rPr>
        <w:t>birth rate and death rate and do not change with population density.</w:t>
      </w:r>
      <w:r>
        <w:rPr>
          <w:rFonts w:hAnsi="Calibri"/>
          <w:color w:val="000000" w:themeColor="text1"/>
        </w:rPr>
        <w:t xml:space="preserve"> </w:t>
      </w:r>
      <w:r w:rsidRPr="008302F7">
        <w:rPr>
          <w:rFonts w:hAnsi="Calibri"/>
          <w:color w:val="FF0000"/>
        </w:rPr>
        <w:t>Flood, fire, habitat loss.</w:t>
      </w: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9E7086" w:rsidRDefault="009E7086" w:rsidP="00F33F3C">
      <w:pPr>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6C3D2D" w:rsidRPr="00A02554" w:rsidRDefault="006C3D2D" w:rsidP="00F33F3C">
      <w:pPr>
        <w:pStyle w:val="BulletList"/>
        <w:numPr>
          <w:ilvl w:val="0"/>
          <w:numId w:val="17"/>
        </w:numPr>
        <w:tabs>
          <w:tab w:val="left" w:pos="630"/>
        </w:tabs>
        <w:rPr>
          <w:szCs w:val="24"/>
        </w:rPr>
      </w:pPr>
      <w:r w:rsidRPr="00A02554">
        <w:rPr>
          <w:szCs w:val="24"/>
        </w:rPr>
        <w:t xml:space="preserve">What is an </w:t>
      </w:r>
      <w:r w:rsidR="00796802">
        <w:rPr>
          <w:szCs w:val="24"/>
        </w:rPr>
        <w:t>e</w:t>
      </w:r>
      <w:r w:rsidRPr="00A02554">
        <w:rPr>
          <w:szCs w:val="24"/>
        </w:rPr>
        <w:t xml:space="preserve">cological </w:t>
      </w:r>
      <w:r w:rsidR="00796802">
        <w:rPr>
          <w:szCs w:val="24"/>
        </w:rPr>
        <w:t>n</w:t>
      </w:r>
      <w:r w:rsidRPr="00A02554">
        <w:rPr>
          <w:szCs w:val="24"/>
        </w:rPr>
        <w:t>iche?  What is the difference between a niche and a habitat?</w:t>
      </w:r>
      <w:r w:rsidR="00AA27FC">
        <w:rPr>
          <w:szCs w:val="24"/>
        </w:rPr>
        <w:t xml:space="preserve"> Apply the concept of niche to explain why some invasive species thrive in an area.</w:t>
      </w:r>
    </w:p>
    <w:p w:rsidR="00EF08D9" w:rsidRDefault="00EF08D9" w:rsidP="00F33F3C">
      <w:pPr>
        <w:pStyle w:val="BulletList"/>
        <w:numPr>
          <w:ilvl w:val="0"/>
          <w:numId w:val="0"/>
        </w:numPr>
        <w:tabs>
          <w:tab w:val="left" w:pos="630"/>
        </w:tabs>
        <w:ind w:left="360"/>
        <w:rPr>
          <w:rFonts w:ascii="Arial" w:hAnsi="Arial" w:cs="Arial"/>
          <w:color w:val="222222"/>
          <w:shd w:val="clear" w:color="auto" w:fill="FFFFFF"/>
        </w:rPr>
      </w:pPr>
    </w:p>
    <w:p w:rsidR="006C3D2D" w:rsidRPr="00EF08D9" w:rsidRDefault="00EF08D9" w:rsidP="00F33F3C">
      <w:pPr>
        <w:pStyle w:val="BulletList"/>
        <w:numPr>
          <w:ilvl w:val="0"/>
          <w:numId w:val="0"/>
        </w:numPr>
        <w:tabs>
          <w:tab w:val="left" w:pos="630"/>
        </w:tabs>
        <w:ind w:left="360"/>
        <w:rPr>
          <w:color w:val="FF0000"/>
          <w:szCs w:val="24"/>
        </w:rPr>
      </w:pPr>
      <w:r w:rsidRPr="00EF08D9">
        <w:rPr>
          <w:rFonts w:ascii="Arial" w:hAnsi="Arial" w:cs="Arial"/>
          <w:color w:val="FF0000"/>
          <w:shd w:val="clear" w:color="auto" w:fill="FFFFFF"/>
        </w:rPr>
        <w:t>The role a species plays </w:t>
      </w:r>
      <w:r w:rsidRPr="00EF08D9">
        <w:rPr>
          <w:rFonts w:ascii="Arial" w:hAnsi="Arial" w:cs="Arial"/>
          <w:b/>
          <w:bCs/>
          <w:color w:val="FF0000"/>
          <w:shd w:val="clear" w:color="auto" w:fill="FFFFFF"/>
        </w:rPr>
        <w:t>in the</w:t>
      </w:r>
      <w:r w:rsidRPr="00EF08D9">
        <w:rPr>
          <w:rFonts w:ascii="Arial" w:hAnsi="Arial" w:cs="Arial"/>
          <w:color w:val="FF0000"/>
          <w:shd w:val="clear" w:color="auto" w:fill="FFFFFF"/>
        </w:rPr>
        <w:t xml:space="preserve"> ecosystem is called its </w:t>
      </w:r>
      <w:r w:rsidRPr="00EF08D9">
        <w:rPr>
          <w:rFonts w:ascii="Arial" w:hAnsi="Arial" w:cs="Arial"/>
          <w:b/>
          <w:bCs/>
          <w:color w:val="FF0000"/>
          <w:shd w:val="clear" w:color="auto" w:fill="FFFFFF"/>
        </w:rPr>
        <w:t>niche</w:t>
      </w:r>
      <w:r w:rsidRPr="00EF08D9">
        <w:rPr>
          <w:rFonts w:ascii="Arial" w:hAnsi="Arial" w:cs="Arial"/>
          <w:color w:val="FF0000"/>
          <w:shd w:val="clear" w:color="auto" w:fill="FFFFFF"/>
        </w:rPr>
        <w:t>. A </w:t>
      </w:r>
      <w:r w:rsidRPr="00EF08D9">
        <w:rPr>
          <w:rFonts w:ascii="Arial" w:hAnsi="Arial" w:cs="Arial"/>
          <w:b/>
          <w:bCs/>
          <w:color w:val="FF0000"/>
          <w:shd w:val="clear" w:color="auto" w:fill="FFFFFF"/>
        </w:rPr>
        <w:t>habitat</w:t>
      </w:r>
      <w:r w:rsidRPr="00EF08D9">
        <w:rPr>
          <w:rFonts w:ascii="Arial" w:hAnsi="Arial" w:cs="Arial"/>
          <w:color w:val="FF0000"/>
          <w:shd w:val="clear" w:color="auto" w:fill="FFFFFF"/>
        </w:rPr>
        <w:t> is the physical environment in which a species lives.</w:t>
      </w:r>
    </w:p>
    <w:p w:rsidR="006C3D2D" w:rsidRPr="00A02554" w:rsidRDefault="006C3D2D" w:rsidP="00796802">
      <w:pPr>
        <w:pStyle w:val="BulletList"/>
        <w:numPr>
          <w:ilvl w:val="0"/>
          <w:numId w:val="0"/>
        </w:numPr>
        <w:tabs>
          <w:tab w:val="left" w:pos="630"/>
        </w:tabs>
        <w:rPr>
          <w:szCs w:val="24"/>
        </w:rPr>
      </w:pP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pStyle w:val="BulletList"/>
        <w:numPr>
          <w:ilvl w:val="0"/>
          <w:numId w:val="17"/>
        </w:numPr>
        <w:tabs>
          <w:tab w:val="left" w:pos="630"/>
        </w:tabs>
        <w:rPr>
          <w:szCs w:val="24"/>
        </w:rPr>
      </w:pPr>
      <w:r>
        <w:rPr>
          <w:szCs w:val="24"/>
        </w:rPr>
        <w:t>Snails die and leave their shells behind.  Hermit crabs find their shells and move in.  Identify the type of species relationship illustrated.</w:t>
      </w:r>
    </w:p>
    <w:p w:rsidR="006C3D2D" w:rsidRPr="00EF08D9" w:rsidRDefault="00EF08D9" w:rsidP="00F33F3C">
      <w:pPr>
        <w:pStyle w:val="ListParagraph"/>
        <w:tabs>
          <w:tab w:val="left" w:pos="630"/>
        </w:tabs>
        <w:autoSpaceDE w:val="0"/>
        <w:autoSpaceDN w:val="0"/>
        <w:adjustRightInd w:val="0"/>
        <w:spacing w:after="0" w:line="240" w:lineRule="auto"/>
        <w:rPr>
          <w:rFonts w:ascii="Times New Roman" w:hAnsi="Times New Roman" w:cs="Times New Roman"/>
          <w:color w:val="FF0000"/>
          <w:sz w:val="24"/>
        </w:rPr>
      </w:pPr>
      <w:r w:rsidRPr="00EF08D9">
        <w:rPr>
          <w:rFonts w:ascii="Times New Roman" w:hAnsi="Times New Roman" w:cs="Times New Roman"/>
          <w:color w:val="FF0000"/>
          <w:sz w:val="24"/>
        </w:rPr>
        <w:t>Commensalism</w:t>
      </w:r>
    </w:p>
    <w:p w:rsidR="006C3D2D" w:rsidRDefault="006C3D2D" w:rsidP="00F33F3C">
      <w:pPr>
        <w:pStyle w:val="ListParagraph"/>
        <w:tabs>
          <w:tab w:val="left" w:pos="630"/>
        </w:tabs>
        <w:autoSpaceDE w:val="0"/>
        <w:autoSpaceDN w:val="0"/>
        <w:adjustRightInd w:val="0"/>
        <w:spacing w:after="0" w:line="240" w:lineRule="auto"/>
        <w:rPr>
          <w:rFonts w:ascii="Times New Roman" w:hAnsi="Times New Roman" w:cs="Times New Roman"/>
        </w:rPr>
      </w:pPr>
    </w:p>
    <w:p w:rsidR="006C3D2D" w:rsidRDefault="006C3D2D" w:rsidP="00F33F3C">
      <w:pPr>
        <w:pStyle w:val="ListParagraph"/>
        <w:tabs>
          <w:tab w:val="left" w:pos="630"/>
        </w:tabs>
        <w:autoSpaceDE w:val="0"/>
        <w:autoSpaceDN w:val="0"/>
        <w:adjustRightInd w:val="0"/>
        <w:spacing w:after="0" w:line="240" w:lineRule="auto"/>
        <w:rPr>
          <w:rFonts w:ascii="Times New Roman" w:hAnsi="Times New Roman" w:cs="Times New Roman"/>
        </w:rPr>
      </w:pPr>
    </w:p>
    <w:p w:rsidR="00715452" w:rsidRDefault="00715452" w:rsidP="00F33F3C">
      <w:pPr>
        <w:pStyle w:val="ListParagraph"/>
        <w:tabs>
          <w:tab w:val="left" w:pos="630"/>
        </w:tabs>
        <w:autoSpaceDE w:val="0"/>
        <w:autoSpaceDN w:val="0"/>
        <w:adjustRightInd w:val="0"/>
        <w:spacing w:after="0" w:line="240" w:lineRule="auto"/>
        <w:rPr>
          <w:rFonts w:ascii="Times New Roman" w:hAnsi="Times New Roman" w:cs="Times New Roman"/>
        </w:rPr>
      </w:pPr>
    </w:p>
    <w:p w:rsidR="00715452" w:rsidRPr="006C3D2D" w:rsidRDefault="00715452" w:rsidP="00F33F3C">
      <w:pPr>
        <w:pStyle w:val="ListParagraph"/>
        <w:tabs>
          <w:tab w:val="left" w:pos="630"/>
        </w:tabs>
        <w:autoSpaceDE w:val="0"/>
        <w:autoSpaceDN w:val="0"/>
        <w:adjustRightInd w:val="0"/>
        <w:spacing w:after="0" w:line="240" w:lineRule="auto"/>
        <w:rPr>
          <w:rFonts w:ascii="Times New Roman" w:hAnsi="Times New Roman" w:cs="Times New Roman"/>
        </w:rPr>
      </w:pPr>
      <w:r w:rsidRPr="00D732EA">
        <w:rPr>
          <w:noProof/>
          <w:szCs w:val="24"/>
        </w:rPr>
        <w:drawing>
          <wp:anchor distT="0" distB="0" distL="114300" distR="114300" simplePos="0" relativeHeight="251667456" behindDoc="0" locked="0" layoutInCell="1" allowOverlap="1" wp14:anchorId="76EE119F" wp14:editId="2626F713">
            <wp:simplePos x="0" y="0"/>
            <wp:positionH relativeFrom="column">
              <wp:posOffset>3364865</wp:posOffset>
            </wp:positionH>
            <wp:positionV relativeFrom="paragraph">
              <wp:posOffset>-224831</wp:posOffset>
            </wp:positionV>
            <wp:extent cx="3341068" cy="214185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1068"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D2D" w:rsidRDefault="006C3D2D" w:rsidP="00F33F3C">
      <w:pPr>
        <w:pStyle w:val="BulletList"/>
        <w:numPr>
          <w:ilvl w:val="0"/>
          <w:numId w:val="17"/>
        </w:numPr>
        <w:tabs>
          <w:tab w:val="left" w:pos="630"/>
        </w:tabs>
        <w:rPr>
          <w:szCs w:val="24"/>
        </w:rPr>
      </w:pPr>
      <w:r>
        <w:rPr>
          <w:szCs w:val="24"/>
        </w:rPr>
        <w:t>Which letter of the graph represents:</w:t>
      </w:r>
    </w:p>
    <w:p w:rsidR="006C3D2D" w:rsidRDefault="006C3D2D" w:rsidP="00F33F3C">
      <w:pPr>
        <w:pStyle w:val="BulletList"/>
        <w:numPr>
          <w:ilvl w:val="0"/>
          <w:numId w:val="0"/>
        </w:numPr>
        <w:tabs>
          <w:tab w:val="left" w:pos="630"/>
        </w:tabs>
        <w:ind w:left="360" w:hanging="360"/>
        <w:rPr>
          <w:szCs w:val="24"/>
        </w:rPr>
      </w:pPr>
    </w:p>
    <w:p w:rsidR="006C3D2D" w:rsidRDefault="006C3D2D" w:rsidP="00F33F3C">
      <w:pPr>
        <w:pStyle w:val="BulletList"/>
        <w:numPr>
          <w:ilvl w:val="1"/>
          <w:numId w:val="17"/>
        </w:numPr>
        <w:tabs>
          <w:tab w:val="left" w:pos="630"/>
        </w:tabs>
        <w:rPr>
          <w:szCs w:val="24"/>
        </w:rPr>
      </w:pPr>
      <w:r>
        <w:rPr>
          <w:szCs w:val="24"/>
        </w:rPr>
        <w:t xml:space="preserve"> Carrying Capacity:___</w:t>
      </w:r>
      <w:r w:rsidR="00EF08D9">
        <w:rPr>
          <w:color w:val="FF0000"/>
          <w:szCs w:val="24"/>
        </w:rPr>
        <w:t>E</w:t>
      </w:r>
      <w:r>
        <w:rPr>
          <w:szCs w:val="24"/>
        </w:rPr>
        <w:t>___</w:t>
      </w:r>
    </w:p>
    <w:p w:rsidR="006C3D2D" w:rsidRDefault="006C3D2D" w:rsidP="00F33F3C">
      <w:pPr>
        <w:pStyle w:val="BulletList"/>
        <w:numPr>
          <w:ilvl w:val="0"/>
          <w:numId w:val="0"/>
        </w:numPr>
        <w:tabs>
          <w:tab w:val="left" w:pos="630"/>
        </w:tabs>
        <w:ind w:left="360" w:hanging="360"/>
        <w:rPr>
          <w:szCs w:val="24"/>
        </w:rPr>
      </w:pPr>
    </w:p>
    <w:p w:rsidR="006C3D2D" w:rsidRDefault="006C3D2D" w:rsidP="00F33F3C">
      <w:pPr>
        <w:pStyle w:val="BulletList"/>
        <w:numPr>
          <w:ilvl w:val="1"/>
          <w:numId w:val="17"/>
        </w:numPr>
        <w:tabs>
          <w:tab w:val="left" w:pos="630"/>
        </w:tabs>
        <w:rPr>
          <w:szCs w:val="24"/>
        </w:rPr>
      </w:pPr>
      <w:r>
        <w:rPr>
          <w:szCs w:val="24"/>
        </w:rPr>
        <w:t>Logistic Growth:___</w:t>
      </w:r>
      <w:r w:rsidR="00EF08D9" w:rsidRPr="00EF08D9">
        <w:rPr>
          <w:color w:val="FF0000"/>
          <w:szCs w:val="24"/>
        </w:rPr>
        <w:t>C</w:t>
      </w:r>
      <w:r>
        <w:rPr>
          <w:szCs w:val="24"/>
        </w:rPr>
        <w:t>____</w:t>
      </w:r>
    </w:p>
    <w:p w:rsidR="009E7086" w:rsidRDefault="009E7086" w:rsidP="00F33F3C">
      <w:pPr>
        <w:pStyle w:val="BulletList"/>
        <w:numPr>
          <w:ilvl w:val="0"/>
          <w:numId w:val="0"/>
        </w:numPr>
        <w:tabs>
          <w:tab w:val="left" w:pos="630"/>
        </w:tabs>
        <w:ind w:left="1440"/>
        <w:rPr>
          <w:szCs w:val="24"/>
        </w:rPr>
      </w:pPr>
    </w:p>
    <w:p w:rsidR="006C3D2D" w:rsidRDefault="009E7086" w:rsidP="00F33F3C">
      <w:pPr>
        <w:pStyle w:val="BulletList"/>
        <w:numPr>
          <w:ilvl w:val="1"/>
          <w:numId w:val="17"/>
        </w:numPr>
        <w:tabs>
          <w:tab w:val="left" w:pos="630"/>
        </w:tabs>
        <w:rPr>
          <w:szCs w:val="24"/>
        </w:rPr>
      </w:pPr>
      <w:r>
        <w:rPr>
          <w:szCs w:val="24"/>
        </w:rPr>
        <w:t>Human population growth:__</w:t>
      </w:r>
      <w:r w:rsidR="00EF08D9" w:rsidRPr="00EF08D9">
        <w:rPr>
          <w:color w:val="FF0000"/>
          <w:szCs w:val="24"/>
        </w:rPr>
        <w:t>A</w:t>
      </w:r>
      <w:r>
        <w:rPr>
          <w:szCs w:val="24"/>
        </w:rPr>
        <w:t>_</w:t>
      </w:r>
    </w:p>
    <w:p w:rsidR="002E67A3" w:rsidRDefault="002E67A3" w:rsidP="00F33F3C">
      <w:pPr>
        <w:pStyle w:val="ListParagraph"/>
        <w:tabs>
          <w:tab w:val="left" w:pos="630"/>
        </w:tabs>
        <w:rPr>
          <w:szCs w:val="24"/>
        </w:rPr>
      </w:pPr>
    </w:p>
    <w:p w:rsidR="00470E90" w:rsidRDefault="00470E90" w:rsidP="00F33F3C">
      <w:pPr>
        <w:pStyle w:val="ListParagraph"/>
        <w:tabs>
          <w:tab w:val="left" w:pos="630"/>
        </w:tabs>
        <w:rPr>
          <w:szCs w:val="24"/>
        </w:rPr>
      </w:pPr>
    </w:p>
    <w:p w:rsidR="002E67A3" w:rsidRPr="00993F4C" w:rsidRDefault="00470E90" w:rsidP="00F33F3C">
      <w:pPr>
        <w:pStyle w:val="BulletList"/>
        <w:numPr>
          <w:ilvl w:val="0"/>
          <w:numId w:val="17"/>
        </w:numPr>
        <w:tabs>
          <w:tab w:val="left" w:pos="630"/>
        </w:tabs>
        <w:rPr>
          <w:szCs w:val="24"/>
        </w:rPr>
      </w:pPr>
      <w:r>
        <w:rPr>
          <w:szCs w:val="24"/>
        </w:rPr>
        <w:t xml:space="preserve"> Give an example of a limiting factor in an aquatic ecosystem:</w:t>
      </w:r>
    </w:p>
    <w:p w:rsidR="002E67A3" w:rsidRDefault="002E67A3" w:rsidP="00F33F3C">
      <w:pPr>
        <w:pStyle w:val="ListParagraph"/>
        <w:tabs>
          <w:tab w:val="left" w:pos="630"/>
        </w:tabs>
        <w:autoSpaceDE w:val="0"/>
        <w:autoSpaceDN w:val="0"/>
        <w:adjustRightInd w:val="0"/>
        <w:spacing w:after="0" w:line="240" w:lineRule="auto"/>
        <w:rPr>
          <w:rFonts w:ascii="Times New Roman" w:hAnsi="Times New Roman" w:cs="Times New Roman"/>
        </w:rPr>
      </w:pPr>
    </w:p>
    <w:p w:rsidR="00470E90" w:rsidRDefault="00933298" w:rsidP="00F33F3C">
      <w:pPr>
        <w:pStyle w:val="ListParagraph"/>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Light, water temperature , oxygen, pH</w:t>
      </w:r>
    </w:p>
    <w:p w:rsidR="00470E90" w:rsidRDefault="00470E90" w:rsidP="00F33F3C">
      <w:pPr>
        <w:pStyle w:val="ListParagraph"/>
        <w:tabs>
          <w:tab w:val="left" w:pos="630"/>
        </w:tabs>
        <w:autoSpaceDE w:val="0"/>
        <w:autoSpaceDN w:val="0"/>
        <w:adjustRightInd w:val="0"/>
        <w:spacing w:after="0" w:line="240" w:lineRule="auto"/>
        <w:rPr>
          <w:rFonts w:ascii="Times New Roman" w:hAnsi="Times New Roman" w:cs="Times New Roman"/>
        </w:rPr>
      </w:pPr>
    </w:p>
    <w:p w:rsidR="00470E90" w:rsidRDefault="00470E90" w:rsidP="00F33F3C">
      <w:pPr>
        <w:pStyle w:val="ListParagraph"/>
        <w:tabs>
          <w:tab w:val="left" w:pos="630"/>
        </w:tabs>
        <w:autoSpaceDE w:val="0"/>
        <w:autoSpaceDN w:val="0"/>
        <w:adjustRightInd w:val="0"/>
        <w:spacing w:after="0" w:line="240" w:lineRule="auto"/>
        <w:rPr>
          <w:rFonts w:ascii="Times New Roman" w:hAnsi="Times New Roman" w:cs="Times New Roman"/>
        </w:rPr>
      </w:pPr>
    </w:p>
    <w:p w:rsidR="002E67A3" w:rsidRPr="002E67A3" w:rsidRDefault="002E67A3" w:rsidP="00F33F3C">
      <w:pPr>
        <w:pStyle w:val="ListParagraph"/>
        <w:numPr>
          <w:ilvl w:val="0"/>
          <w:numId w:val="17"/>
        </w:numPr>
        <w:tabs>
          <w:tab w:val="left" w:pos="630"/>
        </w:tabs>
        <w:autoSpaceDE w:val="0"/>
        <w:autoSpaceDN w:val="0"/>
        <w:adjustRightInd w:val="0"/>
        <w:spacing w:after="0" w:line="240" w:lineRule="auto"/>
        <w:rPr>
          <w:rFonts w:ascii="Times New Roman" w:hAnsi="Times New Roman" w:cs="Times New Roman"/>
        </w:rPr>
      </w:pPr>
      <w:r w:rsidRPr="002E67A3">
        <w:rPr>
          <w:rFonts w:ascii="Times New Roman" w:hAnsi="Times New Roman" w:cs="Times New Roman"/>
        </w:rPr>
        <w:t xml:space="preserve">A tropical rainforest is an example of an ecosystem. Which of the following statements about matter and energy in a tropical rainforest is the most accurate? </w:t>
      </w:r>
      <w:r w:rsidRPr="002E67A3">
        <w:rPr>
          <w:rFonts w:ascii="Times New Roman" w:hAnsi="Times New Roman" w:cs="Times New Roman"/>
          <w:color w:val="000000"/>
        </w:rPr>
        <w:t>Please choose ONE answer that you think is best.</w:t>
      </w:r>
    </w:p>
    <w:p w:rsidR="002E67A3" w:rsidRPr="002E7675" w:rsidRDefault="002E67A3" w:rsidP="00715452">
      <w:pPr>
        <w:tabs>
          <w:tab w:val="left" w:pos="630"/>
        </w:tabs>
        <w:autoSpaceDE w:val="0"/>
        <w:autoSpaceDN w:val="0"/>
        <w:adjustRightInd w:val="0"/>
        <w:spacing w:line="240" w:lineRule="auto"/>
        <w:ind w:left="630" w:firstLine="302"/>
        <w:contextualSpacing/>
        <w:rPr>
          <w:rFonts w:ascii="Times New Roman" w:hAnsi="Times New Roman" w:cs="Times New Roman"/>
        </w:rPr>
      </w:pPr>
      <w:r w:rsidRPr="002E7675">
        <w:rPr>
          <w:rFonts w:ascii="Times New Roman" w:hAnsi="Times New Roman" w:cs="Times New Roman"/>
        </w:rPr>
        <w:t>a. Energy is recycled, but matter is not recycled.</w:t>
      </w:r>
    </w:p>
    <w:p w:rsidR="002E67A3" w:rsidRPr="002E7675" w:rsidRDefault="002E67A3" w:rsidP="00715452">
      <w:pPr>
        <w:tabs>
          <w:tab w:val="left" w:pos="630"/>
        </w:tabs>
        <w:autoSpaceDE w:val="0"/>
        <w:autoSpaceDN w:val="0"/>
        <w:adjustRightInd w:val="0"/>
        <w:spacing w:line="240" w:lineRule="auto"/>
        <w:ind w:left="630" w:firstLine="302"/>
        <w:contextualSpacing/>
        <w:rPr>
          <w:rFonts w:ascii="Times New Roman" w:hAnsi="Times New Roman" w:cs="Times New Roman"/>
        </w:rPr>
      </w:pPr>
      <w:r w:rsidRPr="002E7675">
        <w:rPr>
          <w:rFonts w:ascii="Times New Roman" w:hAnsi="Times New Roman" w:cs="Times New Roman"/>
        </w:rPr>
        <w:t xml:space="preserve">b. </w:t>
      </w:r>
      <w:r w:rsidRPr="00933298">
        <w:rPr>
          <w:rFonts w:ascii="Times New Roman" w:hAnsi="Times New Roman" w:cs="Times New Roman"/>
          <w:color w:val="FF0000"/>
        </w:rPr>
        <w:t>Matter is recycled, but energy is not recycled.</w:t>
      </w:r>
    </w:p>
    <w:p w:rsidR="002E67A3" w:rsidRPr="002E7675" w:rsidRDefault="002E67A3" w:rsidP="00715452">
      <w:pPr>
        <w:tabs>
          <w:tab w:val="left" w:pos="630"/>
        </w:tabs>
        <w:autoSpaceDE w:val="0"/>
        <w:autoSpaceDN w:val="0"/>
        <w:adjustRightInd w:val="0"/>
        <w:spacing w:line="240" w:lineRule="auto"/>
        <w:ind w:left="630" w:firstLine="302"/>
        <w:contextualSpacing/>
        <w:rPr>
          <w:rFonts w:ascii="Times New Roman" w:hAnsi="Times New Roman" w:cs="Times New Roman"/>
        </w:rPr>
      </w:pPr>
      <w:r w:rsidRPr="002E7675">
        <w:rPr>
          <w:rFonts w:ascii="Times New Roman" w:hAnsi="Times New Roman" w:cs="Times New Roman"/>
        </w:rPr>
        <w:t>c. Both matter and energy are recycled.</w:t>
      </w:r>
    </w:p>
    <w:p w:rsidR="00470E90" w:rsidRDefault="002E67A3" w:rsidP="00715452">
      <w:pPr>
        <w:tabs>
          <w:tab w:val="left" w:pos="630"/>
        </w:tabs>
        <w:autoSpaceDE w:val="0"/>
        <w:autoSpaceDN w:val="0"/>
        <w:adjustRightInd w:val="0"/>
        <w:spacing w:line="240" w:lineRule="auto"/>
        <w:ind w:left="630" w:firstLine="302"/>
        <w:contextualSpacing/>
        <w:rPr>
          <w:rFonts w:ascii="Times New Roman" w:hAnsi="Times New Roman" w:cs="Times New Roman"/>
        </w:rPr>
      </w:pPr>
      <w:r w:rsidRPr="002E7675">
        <w:rPr>
          <w:rFonts w:ascii="Times New Roman" w:hAnsi="Times New Roman" w:cs="Times New Roman"/>
        </w:rPr>
        <w:lastRenderedPageBreak/>
        <w:t>d. Both matter and energy are not recycled.</w:t>
      </w:r>
    </w:p>
    <w:p w:rsidR="00806ED9" w:rsidRDefault="00470E90" w:rsidP="00F33F3C">
      <w:pPr>
        <w:pStyle w:val="ListParagraph"/>
        <w:numPr>
          <w:ilvl w:val="0"/>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Give an example of the following species relationships in a community:</w:t>
      </w:r>
    </w:p>
    <w:p w:rsidR="00470E90" w:rsidRDefault="00470E90" w:rsidP="00F33F3C">
      <w:pPr>
        <w:pStyle w:val="ListParagraph"/>
        <w:numPr>
          <w:ilvl w:val="1"/>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Mutualism</w:t>
      </w:r>
    </w:p>
    <w:p w:rsidR="00933298" w:rsidRDefault="00933298" w:rsidP="00933298">
      <w:pPr>
        <w:pStyle w:val="ListParagraph"/>
        <w:tabs>
          <w:tab w:val="left" w:pos="630"/>
        </w:tabs>
        <w:autoSpaceDE w:val="0"/>
        <w:autoSpaceDN w:val="0"/>
        <w:adjustRightInd w:val="0"/>
        <w:spacing w:after="0" w:line="240" w:lineRule="auto"/>
        <w:ind w:left="1440"/>
        <w:rPr>
          <w:rFonts w:ascii="Times New Roman" w:hAnsi="Times New Roman" w:cs="Times New Roman"/>
        </w:rPr>
      </w:pPr>
      <w:r w:rsidRPr="00933298">
        <w:rPr>
          <w:rFonts w:ascii="Times New Roman" w:hAnsi="Times New Roman" w:cs="Times New Roman"/>
          <w:color w:val="FF0000"/>
        </w:rPr>
        <w:t>Butterfly pollinator and flower</w:t>
      </w:r>
    </w:p>
    <w:p w:rsidR="00470E90" w:rsidRDefault="00470E90" w:rsidP="00F33F3C">
      <w:pPr>
        <w:tabs>
          <w:tab w:val="left" w:pos="630"/>
        </w:tabs>
        <w:autoSpaceDE w:val="0"/>
        <w:autoSpaceDN w:val="0"/>
        <w:adjustRightInd w:val="0"/>
        <w:spacing w:after="0" w:line="240" w:lineRule="auto"/>
        <w:rPr>
          <w:rFonts w:ascii="Times New Roman" w:hAnsi="Times New Roman" w:cs="Times New Roman"/>
        </w:rPr>
      </w:pPr>
    </w:p>
    <w:p w:rsidR="00470E90" w:rsidRDefault="00470E90" w:rsidP="00F33F3C">
      <w:pPr>
        <w:pStyle w:val="ListParagraph"/>
        <w:numPr>
          <w:ilvl w:val="1"/>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Predator-prey</w:t>
      </w:r>
    </w:p>
    <w:p w:rsidR="00933298" w:rsidRPr="00933298" w:rsidRDefault="00933298" w:rsidP="00933298">
      <w:pPr>
        <w:pStyle w:val="ListParagraph"/>
        <w:tabs>
          <w:tab w:val="left" w:pos="630"/>
        </w:tabs>
        <w:autoSpaceDE w:val="0"/>
        <w:autoSpaceDN w:val="0"/>
        <w:adjustRightInd w:val="0"/>
        <w:spacing w:after="0" w:line="240" w:lineRule="auto"/>
        <w:ind w:left="1440"/>
        <w:rPr>
          <w:rFonts w:ascii="Times New Roman" w:hAnsi="Times New Roman" w:cs="Times New Roman"/>
          <w:color w:val="FF0000"/>
        </w:rPr>
      </w:pPr>
      <w:r w:rsidRPr="00933298">
        <w:rPr>
          <w:rFonts w:ascii="Times New Roman" w:hAnsi="Times New Roman" w:cs="Times New Roman"/>
          <w:color w:val="FF0000"/>
        </w:rPr>
        <w:t>Lynx and hare</w:t>
      </w:r>
    </w:p>
    <w:p w:rsidR="00470E90" w:rsidRPr="00470E90" w:rsidRDefault="00470E90" w:rsidP="00F33F3C">
      <w:pPr>
        <w:pStyle w:val="ListParagraph"/>
        <w:tabs>
          <w:tab w:val="left" w:pos="630"/>
        </w:tabs>
        <w:rPr>
          <w:rFonts w:ascii="Times New Roman" w:hAnsi="Times New Roman" w:cs="Times New Roman"/>
        </w:rPr>
      </w:pPr>
    </w:p>
    <w:p w:rsidR="00470E90" w:rsidRDefault="00470E90" w:rsidP="00F33F3C">
      <w:pPr>
        <w:pStyle w:val="ListParagraph"/>
        <w:numPr>
          <w:ilvl w:val="1"/>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Herbivory</w:t>
      </w:r>
    </w:p>
    <w:p w:rsidR="00933298" w:rsidRPr="00933298" w:rsidRDefault="00933298" w:rsidP="00933298">
      <w:pPr>
        <w:pStyle w:val="ListParagraph"/>
        <w:tabs>
          <w:tab w:val="left" w:pos="630"/>
        </w:tabs>
        <w:autoSpaceDE w:val="0"/>
        <w:autoSpaceDN w:val="0"/>
        <w:adjustRightInd w:val="0"/>
        <w:spacing w:after="0" w:line="240" w:lineRule="auto"/>
        <w:ind w:left="1440"/>
        <w:rPr>
          <w:rFonts w:ascii="Times New Roman" w:hAnsi="Times New Roman" w:cs="Times New Roman"/>
          <w:color w:val="FF0000"/>
        </w:rPr>
      </w:pPr>
      <w:r w:rsidRPr="00933298">
        <w:rPr>
          <w:rFonts w:ascii="Times New Roman" w:hAnsi="Times New Roman" w:cs="Times New Roman"/>
          <w:color w:val="FF0000"/>
        </w:rPr>
        <w:t>Elk and willow trees</w:t>
      </w:r>
    </w:p>
    <w:p w:rsidR="00470E90" w:rsidRPr="00470E90" w:rsidRDefault="00470E90" w:rsidP="00F33F3C">
      <w:pPr>
        <w:pStyle w:val="ListParagraph"/>
        <w:tabs>
          <w:tab w:val="left" w:pos="630"/>
        </w:tabs>
        <w:rPr>
          <w:rFonts w:ascii="Times New Roman" w:hAnsi="Times New Roman" w:cs="Times New Roman"/>
        </w:rPr>
      </w:pPr>
    </w:p>
    <w:p w:rsidR="00470E90" w:rsidRDefault="00470E90" w:rsidP="00F33F3C">
      <w:pPr>
        <w:pStyle w:val="ListParagraph"/>
        <w:numPr>
          <w:ilvl w:val="1"/>
          <w:numId w:val="17"/>
        </w:numPr>
        <w:tabs>
          <w:tab w:val="left" w:pos="630"/>
        </w:tabs>
        <w:autoSpaceDE w:val="0"/>
        <w:autoSpaceDN w:val="0"/>
        <w:adjustRightInd w:val="0"/>
        <w:spacing w:after="0" w:line="240" w:lineRule="auto"/>
        <w:rPr>
          <w:rFonts w:ascii="Times New Roman" w:hAnsi="Times New Roman" w:cs="Times New Roman"/>
        </w:rPr>
      </w:pPr>
      <w:r>
        <w:rPr>
          <w:rFonts w:ascii="Times New Roman" w:hAnsi="Times New Roman" w:cs="Times New Roman"/>
        </w:rPr>
        <w:t>Competition</w:t>
      </w:r>
    </w:p>
    <w:p w:rsidR="00933298" w:rsidRPr="00933298" w:rsidRDefault="00933298" w:rsidP="00933298">
      <w:pPr>
        <w:pStyle w:val="ListParagraph"/>
        <w:tabs>
          <w:tab w:val="left" w:pos="630"/>
        </w:tabs>
        <w:autoSpaceDE w:val="0"/>
        <w:autoSpaceDN w:val="0"/>
        <w:adjustRightInd w:val="0"/>
        <w:spacing w:after="0" w:line="240" w:lineRule="auto"/>
        <w:ind w:left="1440"/>
        <w:rPr>
          <w:rFonts w:ascii="Times New Roman" w:hAnsi="Times New Roman" w:cs="Times New Roman"/>
          <w:color w:val="FF0000"/>
        </w:rPr>
      </w:pPr>
      <w:r w:rsidRPr="00933298">
        <w:rPr>
          <w:rFonts w:ascii="Times New Roman" w:hAnsi="Times New Roman" w:cs="Times New Roman"/>
          <w:color w:val="FF0000"/>
        </w:rPr>
        <w:t>Gray squirrel and Douglass squirrel</w:t>
      </w:r>
    </w:p>
    <w:p w:rsidR="001B1ED6" w:rsidRDefault="001B1ED6" w:rsidP="00F33F3C">
      <w:pPr>
        <w:pStyle w:val="MCAnswer"/>
        <w:numPr>
          <w:ilvl w:val="0"/>
          <w:numId w:val="0"/>
        </w:numPr>
        <w:tabs>
          <w:tab w:val="left" w:pos="630"/>
        </w:tabs>
        <w:ind w:left="720" w:hanging="360"/>
        <w:rPr>
          <w:sz w:val="24"/>
        </w:rPr>
      </w:pPr>
    </w:p>
    <w:p w:rsidR="00470E90" w:rsidRDefault="00470E90" w:rsidP="00F33F3C">
      <w:pPr>
        <w:pStyle w:val="MCAnswer"/>
        <w:numPr>
          <w:ilvl w:val="0"/>
          <w:numId w:val="17"/>
        </w:numPr>
        <w:tabs>
          <w:tab w:val="left" w:pos="630"/>
        </w:tabs>
        <w:rPr>
          <w:sz w:val="24"/>
        </w:rPr>
      </w:pPr>
      <w:r>
        <w:rPr>
          <w:sz w:val="24"/>
        </w:rPr>
        <w:t>Why are there typically only 4-5 links in a food chain?</w:t>
      </w:r>
    </w:p>
    <w:p w:rsidR="00470E90" w:rsidRDefault="00537991" w:rsidP="00796802">
      <w:pPr>
        <w:pStyle w:val="MCAnswer"/>
        <w:numPr>
          <w:ilvl w:val="0"/>
          <w:numId w:val="0"/>
        </w:numPr>
        <w:tabs>
          <w:tab w:val="left" w:pos="630"/>
        </w:tabs>
        <w:rPr>
          <w:color w:val="FF0000"/>
          <w:sz w:val="24"/>
        </w:rPr>
      </w:pPr>
      <w:r>
        <w:rPr>
          <w:color w:val="FF0000"/>
          <w:sz w:val="24"/>
        </w:rPr>
        <w:tab/>
      </w:r>
      <w:r w:rsidR="00933298" w:rsidRPr="00933298">
        <w:rPr>
          <w:color w:val="FF0000"/>
          <w:sz w:val="24"/>
        </w:rPr>
        <w:t>Not enough energy to sustain other feeding levels (energy to obtain and process food)</w:t>
      </w:r>
    </w:p>
    <w:p w:rsidR="00537991" w:rsidRPr="00933298" w:rsidRDefault="00537991" w:rsidP="00796802">
      <w:pPr>
        <w:pStyle w:val="MCAnswer"/>
        <w:numPr>
          <w:ilvl w:val="0"/>
          <w:numId w:val="0"/>
        </w:numPr>
        <w:tabs>
          <w:tab w:val="left" w:pos="630"/>
        </w:tabs>
        <w:rPr>
          <w:color w:val="FF0000"/>
          <w:sz w:val="24"/>
        </w:rPr>
      </w:pPr>
    </w:p>
    <w:p w:rsidR="00470E90" w:rsidRDefault="00470E90" w:rsidP="00B32873">
      <w:pPr>
        <w:pStyle w:val="MCAnswer"/>
        <w:numPr>
          <w:ilvl w:val="0"/>
          <w:numId w:val="17"/>
        </w:numPr>
        <w:tabs>
          <w:tab w:val="left" w:pos="630"/>
        </w:tabs>
        <w:rPr>
          <w:sz w:val="24"/>
        </w:rPr>
      </w:pPr>
      <w:r>
        <w:rPr>
          <w:sz w:val="24"/>
        </w:rPr>
        <w:t>What is the difference between biotic and abiotic factors?</w:t>
      </w:r>
      <w:r w:rsidR="00933298">
        <w:rPr>
          <w:sz w:val="24"/>
        </w:rPr>
        <w:t xml:space="preserve"> </w:t>
      </w:r>
      <w:r w:rsidR="00537991" w:rsidRPr="00537991">
        <w:rPr>
          <w:color w:val="FF0000"/>
          <w:sz w:val="24"/>
        </w:rPr>
        <w:t xml:space="preserve">Abiotic= not living factors: climate, water, soil,/Biotic= living. </w:t>
      </w:r>
      <w:r w:rsidR="00537991">
        <w:rPr>
          <w:sz w:val="24"/>
        </w:rPr>
        <w:t xml:space="preserve"> </w:t>
      </w:r>
      <w:r w:rsidR="00796802">
        <w:rPr>
          <w:sz w:val="24"/>
        </w:rPr>
        <w:t xml:space="preserve">Provide an example of how an abiotic </w:t>
      </w:r>
      <w:r w:rsidR="00537991">
        <w:rPr>
          <w:sz w:val="24"/>
        </w:rPr>
        <w:t xml:space="preserve">factor regulates a population. </w:t>
      </w:r>
      <w:r w:rsidR="00537991" w:rsidRPr="00537991">
        <w:rPr>
          <w:color w:val="FF0000"/>
          <w:sz w:val="24"/>
        </w:rPr>
        <w:t xml:space="preserve">Water temperature could affect population of icefish. </w:t>
      </w:r>
      <w:r w:rsidR="00796802">
        <w:rPr>
          <w:sz w:val="24"/>
        </w:rPr>
        <w:t>Provide an example of how a biotic factor regulates a population.</w:t>
      </w:r>
      <w:r w:rsidR="00537991">
        <w:rPr>
          <w:sz w:val="24"/>
        </w:rPr>
        <w:t xml:space="preserve">  </w:t>
      </w:r>
      <w:r w:rsidR="00537991" w:rsidRPr="00537991">
        <w:rPr>
          <w:color w:val="FF0000"/>
          <w:sz w:val="24"/>
        </w:rPr>
        <w:t>Malaria</w:t>
      </w:r>
      <w:r w:rsidR="00537991">
        <w:rPr>
          <w:color w:val="FF0000"/>
          <w:sz w:val="24"/>
        </w:rPr>
        <w:t xml:space="preserve"> can regulate human populations (increased mortality).</w:t>
      </w:r>
    </w:p>
    <w:p w:rsidR="00796802" w:rsidRDefault="00796802" w:rsidP="00796802">
      <w:pPr>
        <w:pStyle w:val="MCAnswer"/>
        <w:numPr>
          <w:ilvl w:val="0"/>
          <w:numId w:val="0"/>
        </w:numPr>
        <w:tabs>
          <w:tab w:val="left" w:pos="630"/>
        </w:tabs>
        <w:ind w:left="720" w:hanging="360"/>
        <w:rPr>
          <w:sz w:val="24"/>
        </w:rPr>
      </w:pPr>
    </w:p>
    <w:p w:rsidR="00796802" w:rsidRPr="00B32873" w:rsidRDefault="00796802" w:rsidP="00796802">
      <w:pPr>
        <w:pStyle w:val="MCAnswer"/>
        <w:numPr>
          <w:ilvl w:val="0"/>
          <w:numId w:val="0"/>
        </w:numPr>
        <w:tabs>
          <w:tab w:val="left" w:pos="630"/>
        </w:tabs>
        <w:ind w:left="720" w:hanging="360"/>
        <w:rPr>
          <w:sz w:val="24"/>
        </w:rPr>
      </w:pPr>
    </w:p>
    <w:p w:rsidR="001B1ED6" w:rsidRPr="00B1419B" w:rsidRDefault="001B1ED6" w:rsidP="00F33F3C">
      <w:pPr>
        <w:pStyle w:val="MCQuestion"/>
        <w:numPr>
          <w:ilvl w:val="0"/>
          <w:numId w:val="17"/>
        </w:numPr>
        <w:tabs>
          <w:tab w:val="left" w:pos="630"/>
        </w:tabs>
        <w:rPr>
          <w:sz w:val="24"/>
        </w:rPr>
      </w:pPr>
      <w:r w:rsidRPr="00B1419B">
        <w:rPr>
          <w:sz w:val="24"/>
        </w:rPr>
        <w:t xml:space="preserve">Autotrophs </w:t>
      </w:r>
    </w:p>
    <w:p w:rsidR="001B1ED6" w:rsidRPr="00933298" w:rsidRDefault="001B1ED6" w:rsidP="00F33F3C">
      <w:pPr>
        <w:pStyle w:val="MCAnswer"/>
        <w:numPr>
          <w:ilvl w:val="1"/>
          <w:numId w:val="17"/>
        </w:numPr>
        <w:tabs>
          <w:tab w:val="left" w:pos="630"/>
        </w:tabs>
        <w:rPr>
          <w:color w:val="FF0000"/>
          <w:sz w:val="24"/>
        </w:rPr>
      </w:pPr>
      <w:r w:rsidRPr="00933298">
        <w:rPr>
          <w:color w:val="FF0000"/>
          <w:sz w:val="24"/>
        </w:rPr>
        <w:t xml:space="preserve">can live without heterotrophs. </w:t>
      </w:r>
    </w:p>
    <w:p w:rsidR="001B1ED6" w:rsidRPr="00B1419B" w:rsidRDefault="001B1ED6" w:rsidP="00F33F3C">
      <w:pPr>
        <w:pStyle w:val="MCAnswer"/>
        <w:numPr>
          <w:ilvl w:val="1"/>
          <w:numId w:val="17"/>
        </w:numPr>
        <w:tabs>
          <w:tab w:val="left" w:pos="630"/>
        </w:tabs>
        <w:rPr>
          <w:sz w:val="24"/>
        </w:rPr>
      </w:pPr>
      <w:r w:rsidRPr="00B1419B">
        <w:rPr>
          <w:sz w:val="24"/>
        </w:rPr>
        <w:t xml:space="preserve">cannot do photosynthesis. </w:t>
      </w:r>
    </w:p>
    <w:p w:rsidR="001B1ED6" w:rsidRPr="00B1419B" w:rsidRDefault="001B1ED6" w:rsidP="00F33F3C">
      <w:pPr>
        <w:pStyle w:val="MCAnswer"/>
        <w:numPr>
          <w:ilvl w:val="1"/>
          <w:numId w:val="17"/>
        </w:numPr>
        <w:tabs>
          <w:tab w:val="left" w:pos="630"/>
        </w:tabs>
        <w:rPr>
          <w:sz w:val="24"/>
        </w:rPr>
      </w:pPr>
      <w:r w:rsidRPr="00B1419B">
        <w:rPr>
          <w:sz w:val="24"/>
        </w:rPr>
        <w:t xml:space="preserve">might eat heterotrophs. </w:t>
      </w:r>
    </w:p>
    <w:p w:rsidR="001B1ED6" w:rsidRDefault="001B1ED6" w:rsidP="00F33F3C">
      <w:pPr>
        <w:pStyle w:val="MCAnswer"/>
        <w:numPr>
          <w:ilvl w:val="1"/>
          <w:numId w:val="17"/>
        </w:numPr>
        <w:tabs>
          <w:tab w:val="left" w:pos="630"/>
        </w:tabs>
        <w:rPr>
          <w:sz w:val="24"/>
        </w:rPr>
      </w:pPr>
      <w:r w:rsidRPr="00B1419B">
        <w:rPr>
          <w:sz w:val="24"/>
        </w:rPr>
        <w:t xml:space="preserve">are known as decomposers. </w:t>
      </w:r>
    </w:p>
    <w:p w:rsidR="00470E90" w:rsidRDefault="00470E90" w:rsidP="00F33F3C">
      <w:pPr>
        <w:pStyle w:val="MCAnswer"/>
        <w:numPr>
          <w:ilvl w:val="0"/>
          <w:numId w:val="0"/>
        </w:numPr>
        <w:tabs>
          <w:tab w:val="left" w:pos="630"/>
        </w:tabs>
        <w:ind w:left="1440"/>
        <w:rPr>
          <w:sz w:val="24"/>
        </w:rPr>
      </w:pPr>
    </w:p>
    <w:p w:rsidR="00715452" w:rsidRDefault="00715452" w:rsidP="00F33F3C">
      <w:pPr>
        <w:pStyle w:val="MCAnswer"/>
        <w:numPr>
          <w:ilvl w:val="0"/>
          <w:numId w:val="0"/>
        </w:numPr>
        <w:tabs>
          <w:tab w:val="left" w:pos="630"/>
        </w:tabs>
        <w:ind w:left="1440"/>
        <w:rPr>
          <w:sz w:val="24"/>
        </w:rPr>
      </w:pPr>
    </w:p>
    <w:p w:rsidR="00715452" w:rsidRDefault="00715452" w:rsidP="00F33F3C">
      <w:pPr>
        <w:pStyle w:val="MCAnswer"/>
        <w:numPr>
          <w:ilvl w:val="0"/>
          <w:numId w:val="0"/>
        </w:numPr>
        <w:tabs>
          <w:tab w:val="left" w:pos="630"/>
        </w:tabs>
        <w:ind w:left="1440"/>
        <w:rPr>
          <w:sz w:val="24"/>
        </w:rPr>
      </w:pPr>
    </w:p>
    <w:p w:rsidR="00715452" w:rsidRDefault="00715452" w:rsidP="00F33F3C">
      <w:pPr>
        <w:pStyle w:val="MCAnswer"/>
        <w:numPr>
          <w:ilvl w:val="0"/>
          <w:numId w:val="0"/>
        </w:numPr>
        <w:tabs>
          <w:tab w:val="left" w:pos="630"/>
        </w:tabs>
        <w:ind w:left="1440"/>
        <w:rPr>
          <w:sz w:val="24"/>
        </w:rPr>
      </w:pPr>
    </w:p>
    <w:p w:rsidR="00715452" w:rsidRDefault="00715452" w:rsidP="00F33F3C">
      <w:pPr>
        <w:pStyle w:val="MCAnswer"/>
        <w:numPr>
          <w:ilvl w:val="0"/>
          <w:numId w:val="0"/>
        </w:numPr>
        <w:tabs>
          <w:tab w:val="left" w:pos="630"/>
        </w:tabs>
        <w:ind w:left="1440"/>
        <w:rPr>
          <w:sz w:val="24"/>
        </w:rPr>
      </w:pPr>
    </w:p>
    <w:p w:rsidR="00715452" w:rsidRDefault="00715452" w:rsidP="00F33F3C">
      <w:pPr>
        <w:pStyle w:val="MCAnswer"/>
        <w:numPr>
          <w:ilvl w:val="0"/>
          <w:numId w:val="0"/>
        </w:numPr>
        <w:tabs>
          <w:tab w:val="left" w:pos="630"/>
        </w:tabs>
        <w:ind w:left="1440"/>
        <w:rPr>
          <w:sz w:val="24"/>
        </w:rPr>
      </w:pPr>
    </w:p>
    <w:p w:rsidR="00715452" w:rsidRDefault="00715452" w:rsidP="00F33F3C">
      <w:pPr>
        <w:pStyle w:val="MCAnswer"/>
        <w:numPr>
          <w:ilvl w:val="0"/>
          <w:numId w:val="0"/>
        </w:numPr>
        <w:tabs>
          <w:tab w:val="left" w:pos="630"/>
        </w:tabs>
        <w:ind w:left="1440"/>
        <w:rPr>
          <w:sz w:val="24"/>
        </w:rPr>
      </w:pPr>
    </w:p>
    <w:p w:rsidR="00470E90" w:rsidRPr="00470E90" w:rsidRDefault="00470E90" w:rsidP="00F33F3C">
      <w:pPr>
        <w:pStyle w:val="MCAnswer"/>
        <w:numPr>
          <w:ilvl w:val="0"/>
          <w:numId w:val="0"/>
        </w:numPr>
        <w:tabs>
          <w:tab w:val="left" w:pos="630"/>
        </w:tabs>
        <w:rPr>
          <w:b/>
          <w:sz w:val="24"/>
        </w:rPr>
      </w:pPr>
      <w:r>
        <w:rPr>
          <w:b/>
          <w:sz w:val="24"/>
        </w:rPr>
        <w:t>Use the diagrams below to answer questions #13-14:</w:t>
      </w:r>
    </w:p>
    <w:p w:rsidR="00BC2F5D" w:rsidRPr="002E7675" w:rsidRDefault="00BC2F5D" w:rsidP="00F33F3C">
      <w:pPr>
        <w:tabs>
          <w:tab w:val="left" w:pos="630"/>
        </w:tabs>
        <w:spacing w:before="120"/>
        <w:rPr>
          <w:rFonts w:ascii="Times New Roman" w:hAnsi="Times New Roman" w:cs="Times New Roman"/>
        </w:rPr>
      </w:pPr>
      <w:r w:rsidRPr="002E7675">
        <w:rPr>
          <w:rFonts w:ascii="Times New Roman" w:hAnsi="Times New Roman" w:cs="Times New Roman"/>
          <w:noProof/>
        </w:rPr>
        <mc:AlternateContent>
          <mc:Choice Requires="wpc">
            <w:drawing>
              <wp:inline distT="0" distB="0" distL="0" distR="0" wp14:anchorId="2DA270E5" wp14:editId="4BD1C9CC">
                <wp:extent cx="5619750" cy="2053370"/>
                <wp:effectExtent l="0" t="0" r="0" b="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 name="Group 247"/>
                        <wpg:cNvGrpSpPr>
                          <a:grpSpLocks/>
                        </wpg:cNvGrpSpPr>
                        <wpg:grpSpPr bwMode="auto">
                          <a:xfrm>
                            <a:off x="457200" y="457200"/>
                            <a:ext cx="1828800" cy="1143635"/>
                            <a:chOff x="2340" y="3855"/>
                            <a:chExt cx="3420" cy="2341"/>
                          </a:xfrm>
                        </wpg:grpSpPr>
                        <wps:wsp>
                          <wps:cNvPr id="4" name="Rectangle 248"/>
                          <wps:cNvSpPr>
                            <a:spLocks noChangeArrowheads="1"/>
                          </wps:cNvSpPr>
                          <wps:spPr bwMode="auto">
                            <a:xfrm>
                              <a:off x="2340" y="3855"/>
                              <a:ext cx="3420" cy="23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 name="Group 249"/>
                          <wpg:cNvGrpSpPr>
                            <a:grpSpLocks/>
                          </wpg:cNvGrpSpPr>
                          <wpg:grpSpPr bwMode="auto">
                            <a:xfrm>
                              <a:off x="3060" y="4036"/>
                              <a:ext cx="1875" cy="1980"/>
                              <a:chOff x="4425" y="5656"/>
                              <a:chExt cx="1875" cy="1980"/>
                            </a:xfrm>
                          </wpg:grpSpPr>
                          <wps:wsp>
                            <wps:cNvPr id="6" name="AutoShape 250"/>
                            <wps:cNvSpPr>
                              <a:spLocks noChangeArrowheads="1"/>
                            </wps:cNvSpPr>
                            <wps:spPr bwMode="auto">
                              <a:xfrm>
                                <a:off x="4425" y="5656"/>
                                <a:ext cx="1800" cy="1800"/>
                              </a:xfrm>
                              <a:custGeom>
                                <a:avLst/>
                                <a:gdLst>
                                  <a:gd name="G0" fmla="+- -913784 0 0"/>
                                  <a:gd name="G1" fmla="+- -11796480 0 0"/>
                                  <a:gd name="G2" fmla="+- -913784 0 -11796480"/>
                                  <a:gd name="G3" fmla="+- 10800 0 0"/>
                                  <a:gd name="G4" fmla="+- 0 0 -913784"/>
                                  <a:gd name="T0" fmla="*/ 360 256 1"/>
                                  <a:gd name="T1" fmla="*/ 0 256 1"/>
                                  <a:gd name="G5" fmla="+- G2 T0 T1"/>
                                  <a:gd name="G6" fmla="?: G2 G2 G5"/>
                                  <a:gd name="G7" fmla="+- 0 0 G6"/>
                                  <a:gd name="G8" fmla="+- 8964 0 0"/>
                                  <a:gd name="G9" fmla="+- 0 0 -11796480"/>
                                  <a:gd name="G10" fmla="+- 8964 0 2700"/>
                                  <a:gd name="G11" fmla="cos G10 -913784"/>
                                  <a:gd name="G12" fmla="sin G10 -913784"/>
                                  <a:gd name="G13" fmla="cos 13500 -913784"/>
                                  <a:gd name="G14" fmla="sin 13500 -913784"/>
                                  <a:gd name="G15" fmla="+- G11 10800 0"/>
                                  <a:gd name="G16" fmla="+- G12 10800 0"/>
                                  <a:gd name="G17" fmla="+- G13 10800 0"/>
                                  <a:gd name="G18" fmla="+- G14 10800 0"/>
                                  <a:gd name="G19" fmla="*/ 8964 1 2"/>
                                  <a:gd name="G20" fmla="+- G19 5400 0"/>
                                  <a:gd name="G21" fmla="cos G20 -913784"/>
                                  <a:gd name="G22" fmla="sin G20 -913784"/>
                                  <a:gd name="G23" fmla="+- G21 10800 0"/>
                                  <a:gd name="G24" fmla="+- G12 G23 G22"/>
                                  <a:gd name="G25" fmla="+- G22 G23 G11"/>
                                  <a:gd name="G26" fmla="cos 10800 -913784"/>
                                  <a:gd name="G27" fmla="sin 10800 -913784"/>
                                  <a:gd name="G28" fmla="cos 8964 -913784"/>
                                  <a:gd name="G29" fmla="sin 8964 -913784"/>
                                  <a:gd name="G30" fmla="+- G26 10800 0"/>
                                  <a:gd name="G31" fmla="+- G27 10800 0"/>
                                  <a:gd name="G32" fmla="+- G28 10800 0"/>
                                  <a:gd name="G33" fmla="+- G29 10800 0"/>
                                  <a:gd name="G34" fmla="+- G19 5400 0"/>
                                  <a:gd name="G35" fmla="cos G34 -11796480"/>
                                  <a:gd name="G36" fmla="sin G34 -11796480"/>
                                  <a:gd name="G37" fmla="+/ -11796480 -913784 2"/>
                                  <a:gd name="T2" fmla="*/ 180 256 1"/>
                                  <a:gd name="T3" fmla="*/ 0 256 1"/>
                                  <a:gd name="G38" fmla="+- G37 T2 T3"/>
                                  <a:gd name="G39" fmla="?: G2 G37 G38"/>
                                  <a:gd name="G40" fmla="cos 10800 G39"/>
                                  <a:gd name="G41" fmla="sin 10800 G39"/>
                                  <a:gd name="G42" fmla="cos 8964 G39"/>
                                  <a:gd name="G43" fmla="sin 8964 G39"/>
                                  <a:gd name="G44" fmla="+- G40 10800 0"/>
                                  <a:gd name="G45" fmla="+- G41 10800 0"/>
                                  <a:gd name="G46" fmla="+- G42 10800 0"/>
                                  <a:gd name="G47" fmla="+- G43 10800 0"/>
                                  <a:gd name="G48" fmla="+- G35 10800 0"/>
                                  <a:gd name="G49" fmla="+- G36 10800 0"/>
                                  <a:gd name="T4" fmla="*/ 9489 w 21600"/>
                                  <a:gd name="T5" fmla="*/ 79 h 21600"/>
                                  <a:gd name="T6" fmla="*/ 918 w 21600"/>
                                  <a:gd name="T7" fmla="*/ 10800 h 21600"/>
                                  <a:gd name="T8" fmla="*/ 9711 w 21600"/>
                                  <a:gd name="T9" fmla="*/ 1902 h 21600"/>
                                  <a:gd name="T10" fmla="*/ 23902 w 21600"/>
                                  <a:gd name="T11" fmla="*/ 7547 h 21600"/>
                                  <a:gd name="T12" fmla="*/ 21262 w 21600"/>
                                  <a:gd name="T13" fmla="*/ 11929 h 21600"/>
                                  <a:gd name="T14" fmla="*/ 16879 w 21600"/>
                                  <a:gd name="T15" fmla="*/ 929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499" y="8640"/>
                                    </a:moveTo>
                                    <a:cubicBezTo>
                                      <a:pt x="18507" y="4642"/>
                                      <a:pt x="14918" y="1836"/>
                                      <a:pt x="10800" y="1836"/>
                                    </a:cubicBezTo>
                                    <a:cubicBezTo>
                                      <a:pt x="5849" y="1836"/>
                                      <a:pt x="1836" y="5849"/>
                                      <a:pt x="1836" y="10800"/>
                                    </a:cubicBezTo>
                                    <a:lnTo>
                                      <a:pt x="0" y="10800"/>
                                    </a:lnTo>
                                    <a:cubicBezTo>
                                      <a:pt x="0" y="4835"/>
                                      <a:pt x="4835" y="0"/>
                                      <a:pt x="10800" y="0"/>
                                    </a:cubicBezTo>
                                    <a:cubicBezTo>
                                      <a:pt x="15762" y="0"/>
                                      <a:pt x="20086" y="3381"/>
                                      <a:pt x="21281" y="8197"/>
                                    </a:cubicBezTo>
                                    <a:lnTo>
                                      <a:pt x="23902" y="7547"/>
                                    </a:lnTo>
                                    <a:lnTo>
                                      <a:pt x="21262" y="11929"/>
                                    </a:lnTo>
                                    <a:lnTo>
                                      <a:pt x="16879" y="9290"/>
                                    </a:lnTo>
                                    <a:lnTo>
                                      <a:pt x="19499" y="864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AutoShape 251"/>
                            <wps:cNvSpPr>
                              <a:spLocks noChangeArrowheads="1"/>
                            </wps:cNvSpPr>
                            <wps:spPr bwMode="auto">
                              <a:xfrm rot="10800000">
                                <a:off x="4500" y="5836"/>
                                <a:ext cx="1800" cy="1800"/>
                              </a:xfrm>
                              <a:custGeom>
                                <a:avLst/>
                                <a:gdLst>
                                  <a:gd name="G0" fmla="+- -913784 0 0"/>
                                  <a:gd name="G1" fmla="+- -11796480 0 0"/>
                                  <a:gd name="G2" fmla="+- -913784 0 -11796480"/>
                                  <a:gd name="G3" fmla="+- 10800 0 0"/>
                                  <a:gd name="G4" fmla="+- 0 0 -913784"/>
                                  <a:gd name="T0" fmla="*/ 360 256 1"/>
                                  <a:gd name="T1" fmla="*/ 0 256 1"/>
                                  <a:gd name="G5" fmla="+- G2 T0 T1"/>
                                  <a:gd name="G6" fmla="?: G2 G2 G5"/>
                                  <a:gd name="G7" fmla="+- 0 0 G6"/>
                                  <a:gd name="G8" fmla="+- 8964 0 0"/>
                                  <a:gd name="G9" fmla="+- 0 0 -11796480"/>
                                  <a:gd name="G10" fmla="+- 8964 0 2700"/>
                                  <a:gd name="G11" fmla="cos G10 -913784"/>
                                  <a:gd name="G12" fmla="sin G10 -913784"/>
                                  <a:gd name="G13" fmla="cos 13500 -913784"/>
                                  <a:gd name="G14" fmla="sin 13500 -913784"/>
                                  <a:gd name="G15" fmla="+- G11 10800 0"/>
                                  <a:gd name="G16" fmla="+- G12 10800 0"/>
                                  <a:gd name="G17" fmla="+- G13 10800 0"/>
                                  <a:gd name="G18" fmla="+- G14 10800 0"/>
                                  <a:gd name="G19" fmla="*/ 8964 1 2"/>
                                  <a:gd name="G20" fmla="+- G19 5400 0"/>
                                  <a:gd name="G21" fmla="cos G20 -913784"/>
                                  <a:gd name="G22" fmla="sin G20 -913784"/>
                                  <a:gd name="G23" fmla="+- G21 10800 0"/>
                                  <a:gd name="G24" fmla="+- G12 G23 G22"/>
                                  <a:gd name="G25" fmla="+- G22 G23 G11"/>
                                  <a:gd name="G26" fmla="cos 10800 -913784"/>
                                  <a:gd name="G27" fmla="sin 10800 -913784"/>
                                  <a:gd name="G28" fmla="cos 8964 -913784"/>
                                  <a:gd name="G29" fmla="sin 8964 -913784"/>
                                  <a:gd name="G30" fmla="+- G26 10800 0"/>
                                  <a:gd name="G31" fmla="+- G27 10800 0"/>
                                  <a:gd name="G32" fmla="+- G28 10800 0"/>
                                  <a:gd name="G33" fmla="+- G29 10800 0"/>
                                  <a:gd name="G34" fmla="+- G19 5400 0"/>
                                  <a:gd name="G35" fmla="cos G34 -11796480"/>
                                  <a:gd name="G36" fmla="sin G34 -11796480"/>
                                  <a:gd name="G37" fmla="+/ -11796480 -913784 2"/>
                                  <a:gd name="T2" fmla="*/ 180 256 1"/>
                                  <a:gd name="T3" fmla="*/ 0 256 1"/>
                                  <a:gd name="G38" fmla="+- G37 T2 T3"/>
                                  <a:gd name="G39" fmla="?: G2 G37 G38"/>
                                  <a:gd name="G40" fmla="cos 10800 G39"/>
                                  <a:gd name="G41" fmla="sin 10800 G39"/>
                                  <a:gd name="G42" fmla="cos 8964 G39"/>
                                  <a:gd name="G43" fmla="sin 8964 G39"/>
                                  <a:gd name="G44" fmla="+- G40 10800 0"/>
                                  <a:gd name="G45" fmla="+- G41 10800 0"/>
                                  <a:gd name="G46" fmla="+- G42 10800 0"/>
                                  <a:gd name="G47" fmla="+- G43 10800 0"/>
                                  <a:gd name="G48" fmla="+- G35 10800 0"/>
                                  <a:gd name="G49" fmla="+- G36 10800 0"/>
                                  <a:gd name="T4" fmla="*/ 9489 w 21600"/>
                                  <a:gd name="T5" fmla="*/ 79 h 21600"/>
                                  <a:gd name="T6" fmla="*/ 918 w 21600"/>
                                  <a:gd name="T7" fmla="*/ 10800 h 21600"/>
                                  <a:gd name="T8" fmla="*/ 9711 w 21600"/>
                                  <a:gd name="T9" fmla="*/ 1902 h 21600"/>
                                  <a:gd name="T10" fmla="*/ 23902 w 21600"/>
                                  <a:gd name="T11" fmla="*/ 7547 h 21600"/>
                                  <a:gd name="T12" fmla="*/ 21262 w 21600"/>
                                  <a:gd name="T13" fmla="*/ 11929 h 21600"/>
                                  <a:gd name="T14" fmla="*/ 16879 w 21600"/>
                                  <a:gd name="T15" fmla="*/ 929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499" y="8640"/>
                                    </a:moveTo>
                                    <a:cubicBezTo>
                                      <a:pt x="18507" y="4642"/>
                                      <a:pt x="14918" y="1836"/>
                                      <a:pt x="10800" y="1836"/>
                                    </a:cubicBezTo>
                                    <a:cubicBezTo>
                                      <a:pt x="5849" y="1836"/>
                                      <a:pt x="1836" y="5849"/>
                                      <a:pt x="1836" y="10800"/>
                                    </a:cubicBezTo>
                                    <a:lnTo>
                                      <a:pt x="0" y="10800"/>
                                    </a:lnTo>
                                    <a:cubicBezTo>
                                      <a:pt x="0" y="4835"/>
                                      <a:pt x="4835" y="0"/>
                                      <a:pt x="10800" y="0"/>
                                    </a:cubicBezTo>
                                    <a:cubicBezTo>
                                      <a:pt x="15762" y="0"/>
                                      <a:pt x="20086" y="3381"/>
                                      <a:pt x="21281" y="8197"/>
                                    </a:cubicBezTo>
                                    <a:lnTo>
                                      <a:pt x="23902" y="7547"/>
                                    </a:lnTo>
                                    <a:lnTo>
                                      <a:pt x="21262" y="11929"/>
                                    </a:lnTo>
                                    <a:lnTo>
                                      <a:pt x="16879" y="9290"/>
                                    </a:lnTo>
                                    <a:lnTo>
                                      <a:pt x="19499" y="864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wpg:wgp>
                        <wpg:cNvPr id="9" name="Group 252"/>
                        <wpg:cNvGrpSpPr>
                          <a:grpSpLocks/>
                        </wpg:cNvGrpSpPr>
                        <wpg:grpSpPr bwMode="auto">
                          <a:xfrm>
                            <a:off x="2857500" y="457200"/>
                            <a:ext cx="2514600" cy="1143000"/>
                            <a:chOff x="5220" y="3856"/>
                            <a:chExt cx="5220" cy="2341"/>
                          </a:xfrm>
                        </wpg:grpSpPr>
                        <wps:wsp>
                          <wps:cNvPr id="10" name="Rectangle 253"/>
                          <wps:cNvSpPr>
                            <a:spLocks noChangeArrowheads="1"/>
                          </wps:cNvSpPr>
                          <wps:spPr bwMode="auto">
                            <a:xfrm>
                              <a:off x="6300" y="3856"/>
                              <a:ext cx="3420" cy="23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254"/>
                          <wps:cNvSpPr>
                            <a:spLocks noChangeArrowheads="1"/>
                          </wps:cNvSpPr>
                          <wps:spPr bwMode="auto">
                            <a:xfrm>
                              <a:off x="7020" y="4396"/>
                              <a:ext cx="1620" cy="1080"/>
                            </a:xfrm>
                            <a:custGeom>
                              <a:avLst/>
                              <a:gdLst>
                                <a:gd name="G0" fmla="+- -808805 0 0"/>
                                <a:gd name="G1" fmla="+- -11389829 0 0"/>
                                <a:gd name="G2" fmla="+- -808805 0 -11389829"/>
                                <a:gd name="G3" fmla="+- 10800 0 0"/>
                                <a:gd name="G4" fmla="+- 0 0 -808805"/>
                                <a:gd name="T0" fmla="*/ 360 256 1"/>
                                <a:gd name="T1" fmla="*/ 0 256 1"/>
                                <a:gd name="G5" fmla="+- G2 T0 T1"/>
                                <a:gd name="G6" fmla="?: G2 G2 G5"/>
                                <a:gd name="G7" fmla="+- 0 0 G6"/>
                                <a:gd name="G8" fmla="+- 8421 0 0"/>
                                <a:gd name="G9" fmla="+- 0 0 -11389829"/>
                                <a:gd name="G10" fmla="+- 8421 0 2700"/>
                                <a:gd name="G11" fmla="cos G10 -808805"/>
                                <a:gd name="G12" fmla="sin G10 -808805"/>
                                <a:gd name="G13" fmla="cos 13500 -808805"/>
                                <a:gd name="G14" fmla="sin 13500 -808805"/>
                                <a:gd name="G15" fmla="+- G11 10800 0"/>
                                <a:gd name="G16" fmla="+- G12 10800 0"/>
                                <a:gd name="G17" fmla="+- G13 10800 0"/>
                                <a:gd name="G18" fmla="+- G14 10800 0"/>
                                <a:gd name="G19" fmla="*/ 8421 1 2"/>
                                <a:gd name="G20" fmla="+- G19 5400 0"/>
                                <a:gd name="G21" fmla="cos G20 -808805"/>
                                <a:gd name="G22" fmla="sin G20 -808805"/>
                                <a:gd name="G23" fmla="+- G21 10800 0"/>
                                <a:gd name="G24" fmla="+- G12 G23 G22"/>
                                <a:gd name="G25" fmla="+- G22 G23 G11"/>
                                <a:gd name="G26" fmla="cos 10800 -808805"/>
                                <a:gd name="G27" fmla="sin 10800 -808805"/>
                                <a:gd name="G28" fmla="cos 8421 -808805"/>
                                <a:gd name="G29" fmla="sin 8421 -808805"/>
                                <a:gd name="G30" fmla="+- G26 10800 0"/>
                                <a:gd name="G31" fmla="+- G27 10800 0"/>
                                <a:gd name="G32" fmla="+- G28 10800 0"/>
                                <a:gd name="G33" fmla="+- G29 10800 0"/>
                                <a:gd name="G34" fmla="+- G19 5400 0"/>
                                <a:gd name="G35" fmla="cos G34 -11389829"/>
                                <a:gd name="G36" fmla="sin G34 -11389829"/>
                                <a:gd name="G37" fmla="+/ -11389829 -808805 2"/>
                                <a:gd name="T2" fmla="*/ 180 256 1"/>
                                <a:gd name="T3" fmla="*/ 0 256 1"/>
                                <a:gd name="G38" fmla="+- G37 T2 T3"/>
                                <a:gd name="G39" fmla="?: G2 G37 G38"/>
                                <a:gd name="G40" fmla="cos 10800 G39"/>
                                <a:gd name="G41" fmla="sin 10800 G39"/>
                                <a:gd name="G42" fmla="cos 8421 G39"/>
                                <a:gd name="G43" fmla="sin 8421 G39"/>
                                <a:gd name="G44" fmla="+- G40 10800 0"/>
                                <a:gd name="G45" fmla="+- G41 10800 0"/>
                                <a:gd name="G46" fmla="+- G42 10800 0"/>
                                <a:gd name="G47" fmla="+- G43 10800 0"/>
                                <a:gd name="G48" fmla="+- G35 10800 0"/>
                                <a:gd name="G49" fmla="+- G36 10800 0"/>
                                <a:gd name="T4" fmla="*/ 10221 w 21600"/>
                                <a:gd name="T5" fmla="*/ 15 h 21600"/>
                                <a:gd name="T6" fmla="*/ 1245 w 21600"/>
                                <a:gd name="T7" fmla="*/ 9761 h 21600"/>
                                <a:gd name="T8" fmla="*/ 10349 w 21600"/>
                                <a:gd name="T9" fmla="*/ 2391 h 21600"/>
                                <a:gd name="T10" fmla="*/ 23988 w 21600"/>
                                <a:gd name="T11" fmla="*/ 7914 h 21600"/>
                                <a:gd name="T12" fmla="*/ 21020 w 21600"/>
                                <a:gd name="T13" fmla="*/ 12545 h 21600"/>
                                <a:gd name="T14" fmla="*/ 16388 w 21600"/>
                                <a:gd name="T15" fmla="*/ 9577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026" y="9000"/>
                                  </a:moveTo>
                                  <a:cubicBezTo>
                                    <a:pt x="18180" y="5134"/>
                                    <a:pt x="14757" y="2379"/>
                                    <a:pt x="10800" y="2379"/>
                                  </a:cubicBezTo>
                                  <a:cubicBezTo>
                                    <a:pt x="6501" y="2378"/>
                                    <a:pt x="2892" y="5616"/>
                                    <a:pt x="2428" y="9889"/>
                                  </a:cubicBezTo>
                                  <a:lnTo>
                                    <a:pt x="63" y="9632"/>
                                  </a:lnTo>
                                  <a:cubicBezTo>
                                    <a:pt x="659" y="4152"/>
                                    <a:pt x="5287" y="-1"/>
                                    <a:pt x="10800" y="0"/>
                                  </a:cubicBezTo>
                                  <a:cubicBezTo>
                                    <a:pt x="15875" y="0"/>
                                    <a:pt x="20265" y="3533"/>
                                    <a:pt x="21350" y="8491"/>
                                  </a:cubicBezTo>
                                  <a:lnTo>
                                    <a:pt x="23988" y="7914"/>
                                  </a:lnTo>
                                  <a:lnTo>
                                    <a:pt x="21020" y="12545"/>
                                  </a:lnTo>
                                  <a:lnTo>
                                    <a:pt x="16388" y="9577"/>
                                  </a:lnTo>
                                  <a:lnTo>
                                    <a:pt x="19026" y="90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255"/>
                          <wps:cNvSpPr>
                            <a:spLocks noChangeArrowheads="1"/>
                          </wps:cNvSpPr>
                          <wps:spPr bwMode="auto">
                            <a:xfrm>
                              <a:off x="5220" y="4396"/>
                              <a:ext cx="1620" cy="1080"/>
                            </a:xfrm>
                            <a:custGeom>
                              <a:avLst/>
                              <a:gdLst>
                                <a:gd name="G0" fmla="+- -808805 0 0"/>
                                <a:gd name="G1" fmla="+- -11389829 0 0"/>
                                <a:gd name="G2" fmla="+- -808805 0 -11389829"/>
                                <a:gd name="G3" fmla="+- 10800 0 0"/>
                                <a:gd name="G4" fmla="+- 0 0 -808805"/>
                                <a:gd name="T0" fmla="*/ 360 256 1"/>
                                <a:gd name="T1" fmla="*/ 0 256 1"/>
                                <a:gd name="G5" fmla="+- G2 T0 T1"/>
                                <a:gd name="G6" fmla="?: G2 G2 G5"/>
                                <a:gd name="G7" fmla="+- 0 0 G6"/>
                                <a:gd name="G8" fmla="+- 8421 0 0"/>
                                <a:gd name="G9" fmla="+- 0 0 -11389829"/>
                                <a:gd name="G10" fmla="+- 8421 0 2700"/>
                                <a:gd name="G11" fmla="cos G10 -808805"/>
                                <a:gd name="G12" fmla="sin G10 -808805"/>
                                <a:gd name="G13" fmla="cos 13500 -808805"/>
                                <a:gd name="G14" fmla="sin 13500 -808805"/>
                                <a:gd name="G15" fmla="+- G11 10800 0"/>
                                <a:gd name="G16" fmla="+- G12 10800 0"/>
                                <a:gd name="G17" fmla="+- G13 10800 0"/>
                                <a:gd name="G18" fmla="+- G14 10800 0"/>
                                <a:gd name="G19" fmla="*/ 8421 1 2"/>
                                <a:gd name="G20" fmla="+- G19 5400 0"/>
                                <a:gd name="G21" fmla="cos G20 -808805"/>
                                <a:gd name="G22" fmla="sin G20 -808805"/>
                                <a:gd name="G23" fmla="+- G21 10800 0"/>
                                <a:gd name="G24" fmla="+- G12 G23 G22"/>
                                <a:gd name="G25" fmla="+- G22 G23 G11"/>
                                <a:gd name="G26" fmla="cos 10800 -808805"/>
                                <a:gd name="G27" fmla="sin 10800 -808805"/>
                                <a:gd name="G28" fmla="cos 8421 -808805"/>
                                <a:gd name="G29" fmla="sin 8421 -808805"/>
                                <a:gd name="G30" fmla="+- G26 10800 0"/>
                                <a:gd name="G31" fmla="+- G27 10800 0"/>
                                <a:gd name="G32" fmla="+- G28 10800 0"/>
                                <a:gd name="G33" fmla="+- G29 10800 0"/>
                                <a:gd name="G34" fmla="+- G19 5400 0"/>
                                <a:gd name="G35" fmla="cos G34 -11389829"/>
                                <a:gd name="G36" fmla="sin G34 -11389829"/>
                                <a:gd name="G37" fmla="+/ -11389829 -808805 2"/>
                                <a:gd name="T2" fmla="*/ 180 256 1"/>
                                <a:gd name="T3" fmla="*/ 0 256 1"/>
                                <a:gd name="G38" fmla="+- G37 T2 T3"/>
                                <a:gd name="G39" fmla="?: G2 G37 G38"/>
                                <a:gd name="G40" fmla="cos 10800 G39"/>
                                <a:gd name="G41" fmla="sin 10800 G39"/>
                                <a:gd name="G42" fmla="cos 8421 G39"/>
                                <a:gd name="G43" fmla="sin 8421 G39"/>
                                <a:gd name="G44" fmla="+- G40 10800 0"/>
                                <a:gd name="G45" fmla="+- G41 10800 0"/>
                                <a:gd name="G46" fmla="+- G42 10800 0"/>
                                <a:gd name="G47" fmla="+- G43 10800 0"/>
                                <a:gd name="G48" fmla="+- G35 10800 0"/>
                                <a:gd name="G49" fmla="+- G36 10800 0"/>
                                <a:gd name="T4" fmla="*/ 10221 w 21600"/>
                                <a:gd name="T5" fmla="*/ 15 h 21600"/>
                                <a:gd name="T6" fmla="*/ 1245 w 21600"/>
                                <a:gd name="T7" fmla="*/ 9761 h 21600"/>
                                <a:gd name="T8" fmla="*/ 10349 w 21600"/>
                                <a:gd name="T9" fmla="*/ 2391 h 21600"/>
                                <a:gd name="T10" fmla="*/ 23988 w 21600"/>
                                <a:gd name="T11" fmla="*/ 7914 h 21600"/>
                                <a:gd name="T12" fmla="*/ 21020 w 21600"/>
                                <a:gd name="T13" fmla="*/ 12545 h 21600"/>
                                <a:gd name="T14" fmla="*/ 16388 w 21600"/>
                                <a:gd name="T15" fmla="*/ 9577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026" y="9000"/>
                                  </a:moveTo>
                                  <a:cubicBezTo>
                                    <a:pt x="18180" y="5134"/>
                                    <a:pt x="14757" y="2379"/>
                                    <a:pt x="10800" y="2379"/>
                                  </a:cubicBezTo>
                                  <a:cubicBezTo>
                                    <a:pt x="6501" y="2378"/>
                                    <a:pt x="2892" y="5616"/>
                                    <a:pt x="2428" y="9889"/>
                                  </a:cubicBezTo>
                                  <a:lnTo>
                                    <a:pt x="63" y="9632"/>
                                  </a:lnTo>
                                  <a:cubicBezTo>
                                    <a:pt x="659" y="4152"/>
                                    <a:pt x="5287" y="-1"/>
                                    <a:pt x="10800" y="0"/>
                                  </a:cubicBezTo>
                                  <a:cubicBezTo>
                                    <a:pt x="15875" y="0"/>
                                    <a:pt x="20265" y="3533"/>
                                    <a:pt x="21350" y="8491"/>
                                  </a:cubicBezTo>
                                  <a:lnTo>
                                    <a:pt x="23988" y="7914"/>
                                  </a:lnTo>
                                  <a:lnTo>
                                    <a:pt x="21020" y="12545"/>
                                  </a:lnTo>
                                  <a:lnTo>
                                    <a:pt x="16388" y="9577"/>
                                  </a:lnTo>
                                  <a:lnTo>
                                    <a:pt x="19026" y="90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256"/>
                          <wps:cNvSpPr>
                            <a:spLocks noChangeArrowheads="1"/>
                          </wps:cNvSpPr>
                          <wps:spPr bwMode="auto">
                            <a:xfrm>
                              <a:off x="8820" y="4396"/>
                              <a:ext cx="1620" cy="1080"/>
                            </a:xfrm>
                            <a:custGeom>
                              <a:avLst/>
                              <a:gdLst>
                                <a:gd name="G0" fmla="+- -808805 0 0"/>
                                <a:gd name="G1" fmla="+- -11389829 0 0"/>
                                <a:gd name="G2" fmla="+- -808805 0 -11389829"/>
                                <a:gd name="G3" fmla="+- 10800 0 0"/>
                                <a:gd name="G4" fmla="+- 0 0 -808805"/>
                                <a:gd name="T0" fmla="*/ 360 256 1"/>
                                <a:gd name="T1" fmla="*/ 0 256 1"/>
                                <a:gd name="G5" fmla="+- G2 T0 T1"/>
                                <a:gd name="G6" fmla="?: G2 G2 G5"/>
                                <a:gd name="G7" fmla="+- 0 0 G6"/>
                                <a:gd name="G8" fmla="+- 8421 0 0"/>
                                <a:gd name="G9" fmla="+- 0 0 -11389829"/>
                                <a:gd name="G10" fmla="+- 8421 0 2700"/>
                                <a:gd name="G11" fmla="cos G10 -808805"/>
                                <a:gd name="G12" fmla="sin G10 -808805"/>
                                <a:gd name="G13" fmla="cos 13500 -808805"/>
                                <a:gd name="G14" fmla="sin 13500 -808805"/>
                                <a:gd name="G15" fmla="+- G11 10800 0"/>
                                <a:gd name="G16" fmla="+- G12 10800 0"/>
                                <a:gd name="G17" fmla="+- G13 10800 0"/>
                                <a:gd name="G18" fmla="+- G14 10800 0"/>
                                <a:gd name="G19" fmla="*/ 8421 1 2"/>
                                <a:gd name="G20" fmla="+- G19 5400 0"/>
                                <a:gd name="G21" fmla="cos G20 -808805"/>
                                <a:gd name="G22" fmla="sin G20 -808805"/>
                                <a:gd name="G23" fmla="+- G21 10800 0"/>
                                <a:gd name="G24" fmla="+- G12 G23 G22"/>
                                <a:gd name="G25" fmla="+- G22 G23 G11"/>
                                <a:gd name="G26" fmla="cos 10800 -808805"/>
                                <a:gd name="G27" fmla="sin 10800 -808805"/>
                                <a:gd name="G28" fmla="cos 8421 -808805"/>
                                <a:gd name="G29" fmla="sin 8421 -808805"/>
                                <a:gd name="G30" fmla="+- G26 10800 0"/>
                                <a:gd name="G31" fmla="+- G27 10800 0"/>
                                <a:gd name="G32" fmla="+- G28 10800 0"/>
                                <a:gd name="G33" fmla="+- G29 10800 0"/>
                                <a:gd name="G34" fmla="+- G19 5400 0"/>
                                <a:gd name="G35" fmla="cos G34 -11389829"/>
                                <a:gd name="G36" fmla="sin G34 -11389829"/>
                                <a:gd name="G37" fmla="+/ -11389829 -808805 2"/>
                                <a:gd name="T2" fmla="*/ 180 256 1"/>
                                <a:gd name="T3" fmla="*/ 0 256 1"/>
                                <a:gd name="G38" fmla="+- G37 T2 T3"/>
                                <a:gd name="G39" fmla="?: G2 G37 G38"/>
                                <a:gd name="G40" fmla="cos 10800 G39"/>
                                <a:gd name="G41" fmla="sin 10800 G39"/>
                                <a:gd name="G42" fmla="cos 8421 G39"/>
                                <a:gd name="G43" fmla="sin 8421 G39"/>
                                <a:gd name="G44" fmla="+- G40 10800 0"/>
                                <a:gd name="G45" fmla="+- G41 10800 0"/>
                                <a:gd name="G46" fmla="+- G42 10800 0"/>
                                <a:gd name="G47" fmla="+- G43 10800 0"/>
                                <a:gd name="G48" fmla="+- G35 10800 0"/>
                                <a:gd name="G49" fmla="+- G36 10800 0"/>
                                <a:gd name="T4" fmla="*/ 10221 w 21600"/>
                                <a:gd name="T5" fmla="*/ 15 h 21600"/>
                                <a:gd name="T6" fmla="*/ 1245 w 21600"/>
                                <a:gd name="T7" fmla="*/ 9761 h 21600"/>
                                <a:gd name="T8" fmla="*/ 10349 w 21600"/>
                                <a:gd name="T9" fmla="*/ 2391 h 21600"/>
                                <a:gd name="T10" fmla="*/ 23988 w 21600"/>
                                <a:gd name="T11" fmla="*/ 7914 h 21600"/>
                                <a:gd name="T12" fmla="*/ 21020 w 21600"/>
                                <a:gd name="T13" fmla="*/ 12545 h 21600"/>
                                <a:gd name="T14" fmla="*/ 16388 w 21600"/>
                                <a:gd name="T15" fmla="*/ 9577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026" y="9000"/>
                                  </a:moveTo>
                                  <a:cubicBezTo>
                                    <a:pt x="18180" y="5134"/>
                                    <a:pt x="14757" y="2379"/>
                                    <a:pt x="10800" y="2379"/>
                                  </a:cubicBezTo>
                                  <a:cubicBezTo>
                                    <a:pt x="6501" y="2378"/>
                                    <a:pt x="2892" y="5616"/>
                                    <a:pt x="2428" y="9889"/>
                                  </a:cubicBezTo>
                                  <a:lnTo>
                                    <a:pt x="63" y="9632"/>
                                  </a:lnTo>
                                  <a:cubicBezTo>
                                    <a:pt x="659" y="4152"/>
                                    <a:pt x="5287" y="-1"/>
                                    <a:pt x="10800" y="0"/>
                                  </a:cubicBezTo>
                                  <a:cubicBezTo>
                                    <a:pt x="15875" y="0"/>
                                    <a:pt x="20265" y="3533"/>
                                    <a:pt x="21350" y="8491"/>
                                  </a:cubicBezTo>
                                  <a:lnTo>
                                    <a:pt x="23988" y="7914"/>
                                  </a:lnTo>
                                  <a:lnTo>
                                    <a:pt x="21020" y="12545"/>
                                  </a:lnTo>
                                  <a:lnTo>
                                    <a:pt x="16388" y="9577"/>
                                  </a:lnTo>
                                  <a:lnTo>
                                    <a:pt x="19026" y="90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4" name="Text Box 257"/>
                        <wps:cNvSpPr txBox="1">
                          <a:spLocks noChangeArrowheads="1"/>
                        </wps:cNvSpPr>
                        <wps:spPr bwMode="auto">
                          <a:xfrm>
                            <a:off x="914400" y="160020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FB7" w:rsidRPr="006806E3" w:rsidRDefault="00701FB7" w:rsidP="00BC2F5D">
                              <w:r>
                                <w:t>Diagram A</w:t>
                              </w:r>
                            </w:p>
                          </w:txbxContent>
                        </wps:txbx>
                        <wps:bodyPr rot="0" vert="horz" wrap="square" lIns="91440" tIns="45720" rIns="91440" bIns="45720" anchor="t" anchorCtr="0" upright="1">
                          <a:noAutofit/>
                        </wps:bodyPr>
                      </wps:wsp>
                      <wps:wsp>
                        <wps:cNvPr id="15" name="Text Box 258"/>
                        <wps:cNvSpPr txBox="1">
                          <a:spLocks noChangeArrowheads="1"/>
                        </wps:cNvSpPr>
                        <wps:spPr bwMode="auto">
                          <a:xfrm>
                            <a:off x="3771900" y="160020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FB7" w:rsidRPr="006806E3" w:rsidRDefault="00701FB7" w:rsidP="00BC2F5D">
                              <w:r>
                                <w:t>Diagram B</w:t>
                              </w:r>
                            </w:p>
                          </w:txbxContent>
                        </wps:txbx>
                        <wps:bodyPr rot="0" vert="horz" wrap="square" lIns="91440" tIns="45720" rIns="91440" bIns="45720" anchor="t" anchorCtr="0" upright="1">
                          <a:noAutofit/>
                        </wps:bodyPr>
                      </wps:wsp>
                      <wps:wsp>
                        <wps:cNvPr id="16" name="Rectangle 259"/>
                        <wps:cNvSpPr>
                          <a:spLocks noChangeArrowheads="1"/>
                        </wps:cNvSpPr>
                        <wps:spPr bwMode="auto">
                          <a:xfrm>
                            <a:off x="1038225" y="294640"/>
                            <a:ext cx="71437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FB7" w:rsidRDefault="00701FB7" w:rsidP="00BC2F5D">
                              <w:r>
                                <w:t>Ecosystem</w:t>
                              </w:r>
                            </w:p>
                          </w:txbxContent>
                        </wps:txbx>
                        <wps:bodyPr rot="0" vert="horz" wrap="square" lIns="0" tIns="0" rIns="0" bIns="0" anchor="t" anchorCtr="0" upright="1">
                          <a:noAutofit/>
                        </wps:bodyPr>
                      </wps:wsp>
                      <wps:wsp>
                        <wps:cNvPr id="17" name="Rectangle 260"/>
                        <wps:cNvSpPr>
                          <a:spLocks noChangeArrowheads="1"/>
                        </wps:cNvSpPr>
                        <wps:spPr bwMode="auto">
                          <a:xfrm>
                            <a:off x="3877310" y="284480"/>
                            <a:ext cx="8191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FB7" w:rsidRDefault="00701FB7" w:rsidP="00BC2F5D">
                              <w:r>
                                <w:t>Ecosystem</w:t>
                              </w:r>
                            </w:p>
                          </w:txbxContent>
                        </wps:txbx>
                        <wps:bodyPr rot="0" vert="horz" wrap="square" lIns="0" tIns="0" rIns="0" bIns="0" anchor="t" anchorCtr="0" upright="1">
                          <a:noAutofit/>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2DA270E5" id="Canvas 245" o:spid="_x0000_s1027" editas="canvas" style="width:442.5pt;height:161.7pt;mso-position-horizontal-relative:char;mso-position-vertical-relative:line" coordsize="56197,20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197;height:20529;visibility:visible;mso-wrap-style:square">
                  <v:fill o:detectmouseclick="t"/>
                  <v:path o:connecttype="none"/>
                </v:shape>
                <v:group id="Group 247" o:spid="_x0000_s1029" style="position:absolute;left:4572;top:4572;width:18288;height:11436" coordorigin="2340,3855" coordsize="3420,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48" o:spid="_x0000_s1030" style="position:absolute;left:2340;top:3855;width:3420;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group id="Group 249" o:spid="_x0000_s1031" style="position:absolute;left:3060;top:4036;width:1875;height:1980" coordorigin="4425,5656" coordsize="187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250" o:spid="_x0000_s1032" style="position:absolute;left:4425;top:5656;width:1800;height:18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" path="m19499,8640c18507,4642,14918,1836,10800,1836v-4951,,-8964,4013,-8964,8964l,10800c,4835,4835,,10800,v4962,,9286,3381,10481,8197l23902,7547r-2640,4382l16879,9290r2620,-650xe">
                      <v:stroke joinstyle="miter"/>
                      <v:path o:connecttype="custom" o:connectlocs="791,7;77,900;809,159;1992,629;1772,994;1407,774" o:connectangles="0,0,0,0,0,0" textboxrect="3168,3168,18432,18432"/>
                    </v:shape>
                    <v:shape id="AutoShape 251" o:spid="_x0000_s1033" style="position:absolute;left:4500;top:5836;width:1800;height:180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" path="m19499,8640c18507,4642,14918,1836,10800,1836v-4951,,-8964,4013,-8964,8964l,10800c,4835,4835,,10800,v4962,,9286,3381,10481,8197l23902,7547r-2640,4382l16879,9290r2620,-650xe">
                      <v:stroke joinstyle="miter"/>
                      <v:path o:connecttype="custom" o:connectlocs="791,7;77,900;809,159;1992,629;1772,994;1407,774" o:connectangles="0,0,0,0,0,0" textboxrect="3168,3168,18432,18432"/>
                    </v:shape>
                  </v:group>
                </v:group>
                <v:group id="Group 252" o:spid="_x0000_s1034" style="position:absolute;left:28575;top:4572;width:25146;height:11430" coordorigin="5220,3856" coordsize="5220,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53" o:spid="_x0000_s1035" style="position:absolute;left:6300;top:3856;width:3420;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shape id="AutoShape 254" o:spid="_x0000_s1036" style="position:absolute;left:7020;top:4396;width:162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" path="m19026,9000c18180,5134,14757,2379,10800,2379,6501,2378,2892,5616,2428,9889l63,9632c659,4152,5287,-1,10800,v5075,,9465,3533,10550,8491l23988,7914r-2968,4631l16388,9577r2638,-577xe">
                    <v:stroke joinstyle="miter"/>
                    <v:path o:connecttype="custom" o:connectlocs="767,1;93,488;776,120;1799,396;1577,627;1229,479" o:connectangles="0,0,0,0,0,0" textboxrect="3160,3160,18440,18440"/>
                  </v:shape>
                  <v:shape id="AutoShape 255" o:spid="_x0000_s1037" style="position:absolute;left:5220;top:4396;width:162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" path="m19026,9000c18180,5134,14757,2379,10800,2379,6501,2378,2892,5616,2428,9889l63,9632c659,4152,5287,-1,10800,v5075,,9465,3533,10550,8491l23988,7914r-2968,4631l16388,9577r2638,-577xe">
                    <v:stroke joinstyle="miter"/>
                    <v:path o:connecttype="custom" o:connectlocs="767,1;93,488;776,120;1799,396;1577,627;1229,479" o:connectangles="0,0,0,0,0,0" textboxrect="3160,3160,18440,18440"/>
                  </v:shape>
                  <v:shape id="AutoShape 256" o:spid="_x0000_s1038" style="position:absolute;left:8820;top:4396;width:1620;height:10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" path="m19026,9000c18180,5134,14757,2379,10800,2379,6501,2378,2892,5616,2428,9889l63,9632c659,4152,5287,-1,10800,v5075,,9465,3533,10550,8491l23988,7914r-2968,4631l16388,9577r2638,-577xe">
                    <v:stroke joinstyle="miter"/>
                    <v:path o:connecttype="custom" o:connectlocs="767,1;93,488;776,120;1799,396;1577,627;1229,479" o:connectangles="0,0,0,0,0,0" textboxrect="3160,3160,18440,18440"/>
                  </v:shape>
                </v:group>
                <v:shape id="Text Box 257" o:spid="_x0000_s1039" type="#_x0000_t202" style="position:absolute;left:9144;top:16002;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701FB7" w:rsidRPr="006806E3" w:rsidRDefault="00701FB7" w:rsidP="00BC2F5D">
                        <w:r>
                          <w:t>Diagram A</w:t>
                        </w:r>
                      </w:p>
                    </w:txbxContent>
                  </v:textbox>
                </v:shape>
                <v:shape id="Text Box 258" o:spid="_x0000_s1040" type="#_x0000_t202" style="position:absolute;left:37719;top:16002;width:1714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701FB7" w:rsidRPr="006806E3" w:rsidRDefault="00701FB7" w:rsidP="00BC2F5D">
                        <w:r>
                          <w:t>Diagram B</w:t>
                        </w:r>
                      </w:p>
                    </w:txbxContent>
                  </v:textbox>
                </v:shape>
                <v:rect id="Rectangle 259" o:spid="_x0000_s1041" style="position:absolute;left:10382;top:2946;width:7144;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01FB7" w:rsidRDefault="00701FB7" w:rsidP="00BC2F5D">
                        <w:r>
                          <w:t>Ecosystem</w:t>
                        </w:r>
                      </w:p>
                    </w:txbxContent>
                  </v:textbox>
                </v:rect>
                <v:rect id="Rectangle 260" o:spid="_x0000_s1042" style="position:absolute;left:38773;top:2844;width:819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01FB7" w:rsidRDefault="00701FB7" w:rsidP="00BC2F5D">
                        <w:r>
                          <w:t>Ecosystem</w:t>
                        </w:r>
                      </w:p>
                    </w:txbxContent>
                  </v:textbox>
                </v:rect>
                <w10:anchorlock/>
              </v:group>
            </w:pict>
          </mc:Fallback>
        </mc:AlternateContent>
      </w:r>
    </w:p>
    <w:p w:rsidR="00BC2F5D" w:rsidRPr="002E7675" w:rsidRDefault="00BC2F5D" w:rsidP="00F33F3C">
      <w:pPr>
        <w:pStyle w:val="ListParagraph"/>
        <w:numPr>
          <w:ilvl w:val="0"/>
          <w:numId w:val="17"/>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lastRenderedPageBreak/>
        <w:t xml:space="preserve">Which diagram shows how energy </w:t>
      </w:r>
      <w:r w:rsidR="005D4096">
        <w:rPr>
          <w:rFonts w:ascii="Times New Roman" w:hAnsi="Times New Roman" w:cs="Times New Roman"/>
        </w:rPr>
        <w:t>moves</w:t>
      </w:r>
      <w:r w:rsidRPr="002E7675">
        <w:rPr>
          <w:rFonts w:ascii="Times New Roman" w:hAnsi="Times New Roman" w:cs="Times New Roman"/>
        </w:rPr>
        <w:t xml:space="preserve"> in ecosystems?  Explain </w:t>
      </w:r>
      <w:r w:rsidR="005D4096">
        <w:rPr>
          <w:rFonts w:ascii="Times New Roman" w:hAnsi="Times New Roman" w:cs="Times New Roman"/>
        </w:rPr>
        <w:t>your answer</w:t>
      </w:r>
      <w:r w:rsidRPr="002E7675">
        <w:rPr>
          <w:rFonts w:ascii="Times New Roman" w:hAnsi="Times New Roman" w:cs="Times New Roman"/>
        </w:rPr>
        <w:t>.</w:t>
      </w:r>
    </w:p>
    <w:p w:rsidR="002E67A3" w:rsidRPr="002E7675" w:rsidRDefault="00537991" w:rsidP="00F33F3C">
      <w:pPr>
        <w:tabs>
          <w:tab w:val="left" w:pos="630"/>
        </w:tabs>
        <w:spacing w:before="120"/>
        <w:rPr>
          <w:rFonts w:ascii="Times New Roman" w:hAnsi="Times New Roman" w:cs="Times New Roman"/>
        </w:rPr>
      </w:pPr>
      <w:r>
        <w:rPr>
          <w:rFonts w:ascii="Times New Roman" w:hAnsi="Times New Roman" w:cs="Times New Roman"/>
        </w:rPr>
        <w:tab/>
      </w:r>
      <w:r w:rsidRPr="00537991">
        <w:rPr>
          <w:rFonts w:ascii="Times New Roman" w:hAnsi="Times New Roman" w:cs="Times New Roman"/>
          <w:color w:val="FF0000"/>
        </w:rPr>
        <w:t>Diagram B- energy flows in one direction</w:t>
      </w:r>
    </w:p>
    <w:p w:rsidR="00BC2F5D" w:rsidRDefault="00BC2F5D" w:rsidP="00F33F3C">
      <w:pPr>
        <w:numPr>
          <w:ilvl w:val="0"/>
          <w:numId w:val="17"/>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t xml:space="preserve">Which diagram shows how matter </w:t>
      </w:r>
      <w:r w:rsidR="005D4096">
        <w:rPr>
          <w:rFonts w:ascii="Times New Roman" w:hAnsi="Times New Roman" w:cs="Times New Roman"/>
        </w:rPr>
        <w:t>moves</w:t>
      </w:r>
      <w:r w:rsidRPr="002E7675">
        <w:rPr>
          <w:rFonts w:ascii="Times New Roman" w:hAnsi="Times New Roman" w:cs="Times New Roman"/>
        </w:rPr>
        <w:t xml:space="preserve"> in ecosystems?  Explain </w:t>
      </w:r>
      <w:r w:rsidR="005D4096">
        <w:rPr>
          <w:rFonts w:ascii="Times New Roman" w:hAnsi="Times New Roman" w:cs="Times New Roman"/>
        </w:rPr>
        <w:t>your answer</w:t>
      </w:r>
      <w:r w:rsidRPr="002E7675">
        <w:rPr>
          <w:rFonts w:ascii="Times New Roman" w:hAnsi="Times New Roman" w:cs="Times New Roman"/>
        </w:rPr>
        <w:t>.</w:t>
      </w:r>
    </w:p>
    <w:p w:rsidR="00537991" w:rsidRPr="002E7675" w:rsidRDefault="00537991" w:rsidP="00537991">
      <w:pPr>
        <w:tabs>
          <w:tab w:val="left" w:pos="630"/>
        </w:tabs>
        <w:spacing w:before="120" w:after="0" w:line="240" w:lineRule="auto"/>
        <w:ind w:left="360"/>
        <w:rPr>
          <w:rFonts w:ascii="Times New Roman" w:hAnsi="Times New Roman" w:cs="Times New Roman"/>
        </w:rPr>
      </w:pPr>
      <w:r>
        <w:rPr>
          <w:rFonts w:ascii="Times New Roman" w:hAnsi="Times New Roman" w:cs="Times New Roman"/>
        </w:rPr>
        <w:tab/>
      </w:r>
      <w:r w:rsidRPr="00537991">
        <w:rPr>
          <w:rFonts w:ascii="Times New Roman" w:hAnsi="Times New Roman" w:cs="Times New Roman"/>
          <w:color w:val="FF0000"/>
        </w:rPr>
        <w:t>Diagram A- matter cycles within an ecosystem and is reused.</w:t>
      </w:r>
    </w:p>
    <w:p w:rsidR="00BC2F5D" w:rsidRPr="002E7675" w:rsidRDefault="00BC2F5D" w:rsidP="00F33F3C">
      <w:pPr>
        <w:tabs>
          <w:tab w:val="left" w:pos="630"/>
        </w:tabs>
        <w:spacing w:before="120"/>
        <w:rPr>
          <w:rFonts w:ascii="Times New Roman" w:hAnsi="Times New Roman" w:cs="Times New Roman"/>
        </w:rPr>
      </w:pPr>
    </w:p>
    <w:p w:rsidR="00537991" w:rsidRDefault="00BC2F5D" w:rsidP="00F33F3C">
      <w:pPr>
        <w:numPr>
          <w:ilvl w:val="0"/>
          <w:numId w:val="17"/>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t xml:space="preserve">To sustain an ecosystem, does it constantly need matter </w:t>
      </w:r>
      <w:r w:rsidR="009B2048">
        <w:rPr>
          <w:rFonts w:ascii="Times New Roman" w:hAnsi="Times New Roman" w:cs="Times New Roman"/>
        </w:rPr>
        <w:t xml:space="preserve">or energy </w:t>
      </w:r>
      <w:r w:rsidRPr="002E7675">
        <w:rPr>
          <w:rFonts w:ascii="Times New Roman" w:hAnsi="Times New Roman" w:cs="Times New Roman"/>
        </w:rPr>
        <w:t>added?  Explain your answer.</w:t>
      </w:r>
    </w:p>
    <w:p w:rsidR="00BC2F5D" w:rsidRPr="00537991" w:rsidRDefault="00537991" w:rsidP="00537991">
      <w:pPr>
        <w:tabs>
          <w:tab w:val="left" w:pos="630"/>
        </w:tabs>
        <w:spacing w:before="120" w:after="0" w:line="240" w:lineRule="auto"/>
        <w:ind w:left="720"/>
        <w:rPr>
          <w:rFonts w:ascii="Times New Roman" w:hAnsi="Times New Roman" w:cs="Times New Roman"/>
          <w:color w:val="FF0000"/>
        </w:rPr>
      </w:pPr>
      <w:r w:rsidRPr="00537991">
        <w:rPr>
          <w:rFonts w:ascii="Times New Roman" w:hAnsi="Times New Roman" w:cs="Times New Roman"/>
          <w:color w:val="FF0000"/>
        </w:rPr>
        <w:t>Energy is needed constantly do drive metabolic processes in an ecosystem.</w:t>
      </w:r>
    </w:p>
    <w:p w:rsidR="00470E90" w:rsidRPr="00002A95" w:rsidRDefault="00470E90" w:rsidP="00F33F3C">
      <w:pPr>
        <w:tabs>
          <w:tab w:val="left" w:pos="630"/>
        </w:tabs>
        <w:spacing w:before="120" w:after="0" w:line="240" w:lineRule="auto"/>
        <w:ind w:left="720"/>
        <w:rPr>
          <w:rFonts w:ascii="Times New Roman" w:hAnsi="Times New Roman" w:cs="Times New Roman"/>
        </w:rPr>
      </w:pPr>
    </w:p>
    <w:p w:rsidR="005D4096" w:rsidRPr="00715452" w:rsidRDefault="005D4096" w:rsidP="00715452">
      <w:pPr>
        <w:rPr>
          <w:rFonts w:ascii="Times New Roman" w:hAnsi="Times New Roman" w:cs="Times New Roman"/>
        </w:rPr>
      </w:pPr>
    </w:p>
    <w:p w:rsidR="005D4096" w:rsidRPr="005D4096" w:rsidRDefault="005D4096" w:rsidP="005D4096">
      <w:pPr>
        <w:tabs>
          <w:tab w:val="left" w:pos="630"/>
        </w:tabs>
        <w:spacing w:before="120" w:after="0" w:line="240" w:lineRule="auto"/>
        <w:rPr>
          <w:rFonts w:ascii="Times New Roman" w:hAnsi="Times New Roman" w:cs="Times New Roman"/>
        </w:rPr>
      </w:pPr>
      <w:r>
        <w:rPr>
          <w:noProof/>
        </w:rPr>
        <w:drawing>
          <wp:inline distT="0" distB="0" distL="0" distR="0" wp14:anchorId="5610FAC5" wp14:editId="64713A65">
            <wp:extent cx="4581525" cy="41529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1525" cy="4152900"/>
                    </a:xfrm>
                    <a:prstGeom prst="rect">
                      <a:avLst/>
                    </a:prstGeom>
                  </pic:spPr>
                </pic:pic>
              </a:graphicData>
            </a:graphic>
          </wp:inline>
        </w:drawing>
      </w:r>
    </w:p>
    <w:p w:rsidR="005D4096" w:rsidRPr="005D4096" w:rsidRDefault="005D4096" w:rsidP="005D4096">
      <w:pPr>
        <w:pStyle w:val="ListParagraph"/>
        <w:rPr>
          <w:rFonts w:ascii="Times New Roman" w:hAnsi="Times New Roman" w:cs="Times New Roman"/>
        </w:rPr>
      </w:pPr>
    </w:p>
    <w:p w:rsidR="005D4096" w:rsidRPr="00537991" w:rsidRDefault="005D4096" w:rsidP="00715452">
      <w:pPr>
        <w:pStyle w:val="ListParagraph"/>
        <w:numPr>
          <w:ilvl w:val="0"/>
          <w:numId w:val="17"/>
        </w:numPr>
        <w:tabs>
          <w:tab w:val="left" w:pos="630"/>
        </w:tabs>
        <w:spacing w:before="120" w:after="0" w:line="240" w:lineRule="auto"/>
        <w:rPr>
          <w:rFonts w:ascii="Times New Roman" w:hAnsi="Times New Roman" w:cs="Times New Roman"/>
        </w:rPr>
      </w:pPr>
      <w:r>
        <w:rPr>
          <w:rFonts w:ascii="Times New Roman" w:hAnsi="Times New Roman" w:cs="Times New Roman"/>
        </w:rPr>
        <w:t xml:space="preserve">For the population pyramids shown above, which shows rapid population growth?  </w:t>
      </w:r>
      <w:r w:rsidRPr="00537991">
        <w:rPr>
          <w:rFonts w:ascii="Times New Roman" w:hAnsi="Times New Roman" w:cs="Times New Roman"/>
          <w:color w:val="FF0000"/>
          <w:sz w:val="28"/>
        </w:rPr>
        <w:t xml:space="preserve"> </w:t>
      </w:r>
      <w:r w:rsidR="00537991" w:rsidRPr="00537991">
        <w:rPr>
          <w:rFonts w:ascii="Times New Roman" w:hAnsi="Times New Roman" w:cs="Times New Roman"/>
          <w:color w:val="FF0000"/>
          <w:sz w:val="28"/>
        </w:rPr>
        <w:t>A</w:t>
      </w:r>
      <w:r w:rsidRPr="00537991">
        <w:rPr>
          <w:rFonts w:ascii="Times New Roman" w:hAnsi="Times New Roman" w:cs="Times New Roman"/>
          <w:color w:val="FF0000"/>
          <w:sz w:val="28"/>
        </w:rPr>
        <w:t xml:space="preserve">          </w:t>
      </w:r>
      <w:r>
        <w:rPr>
          <w:rFonts w:ascii="Times New Roman" w:hAnsi="Times New Roman" w:cs="Times New Roman"/>
        </w:rPr>
        <w:t>Slow growth?</w:t>
      </w:r>
      <w:r w:rsidR="00537991">
        <w:rPr>
          <w:rFonts w:ascii="Times New Roman" w:hAnsi="Times New Roman" w:cs="Times New Roman"/>
        </w:rPr>
        <w:t xml:space="preserve"> </w:t>
      </w:r>
      <w:r w:rsidR="00537991" w:rsidRPr="00537991">
        <w:rPr>
          <w:rFonts w:ascii="Times New Roman" w:hAnsi="Times New Roman" w:cs="Times New Roman"/>
          <w:b/>
          <w:color w:val="FF0000"/>
        </w:rPr>
        <w:t>B</w:t>
      </w:r>
    </w:p>
    <w:p w:rsidR="00537991" w:rsidRPr="00715452" w:rsidRDefault="00537991" w:rsidP="00537991">
      <w:pPr>
        <w:pStyle w:val="ListParagraph"/>
        <w:tabs>
          <w:tab w:val="left" w:pos="630"/>
        </w:tabs>
        <w:spacing w:before="120" w:after="0" w:line="240" w:lineRule="auto"/>
        <w:rPr>
          <w:rFonts w:ascii="Times New Roman" w:hAnsi="Times New Roman" w:cs="Times New Roman"/>
        </w:rPr>
      </w:pPr>
    </w:p>
    <w:p w:rsidR="005D4096" w:rsidRDefault="005D4096" w:rsidP="00F33F3C">
      <w:pPr>
        <w:pStyle w:val="ListParagraph"/>
        <w:numPr>
          <w:ilvl w:val="0"/>
          <w:numId w:val="17"/>
        </w:numPr>
        <w:tabs>
          <w:tab w:val="left" w:pos="630"/>
        </w:tabs>
        <w:spacing w:before="120" w:after="0" w:line="240" w:lineRule="auto"/>
        <w:rPr>
          <w:rFonts w:ascii="Times New Roman" w:hAnsi="Times New Roman" w:cs="Times New Roman"/>
        </w:rPr>
      </w:pPr>
      <w:r>
        <w:rPr>
          <w:rFonts w:ascii="Times New Roman" w:hAnsi="Times New Roman" w:cs="Times New Roman"/>
        </w:rPr>
        <w:t>What is meant by Zero population growth?</w:t>
      </w:r>
    </w:p>
    <w:p w:rsidR="005D4096" w:rsidRPr="00537991" w:rsidRDefault="00537991" w:rsidP="00537991">
      <w:pPr>
        <w:ind w:left="360"/>
        <w:rPr>
          <w:rFonts w:ascii="Times New Roman" w:hAnsi="Times New Roman" w:cs="Times New Roman"/>
          <w:color w:val="FF0000"/>
        </w:rPr>
      </w:pPr>
      <w:r>
        <w:rPr>
          <w:rFonts w:ascii="Arial" w:hAnsi="Arial" w:cs="Arial"/>
          <w:color w:val="FF0000"/>
          <w:shd w:val="clear" w:color="auto" w:fill="FFFFFF"/>
        </w:rPr>
        <w:t>T</w:t>
      </w:r>
      <w:r w:rsidRPr="00537991">
        <w:rPr>
          <w:rFonts w:ascii="Arial" w:hAnsi="Arial" w:cs="Arial"/>
          <w:color w:val="FF0000"/>
          <w:shd w:val="clear" w:color="auto" w:fill="FFFFFF"/>
        </w:rPr>
        <w:t>he maintenance of a population at a constant level by limiting the number of live births to only what is needed to replace the existing population.</w:t>
      </w:r>
    </w:p>
    <w:p w:rsidR="005D4096" w:rsidRPr="002E7675" w:rsidRDefault="005D4096" w:rsidP="00796802">
      <w:pPr>
        <w:pStyle w:val="ListParagraph"/>
        <w:tabs>
          <w:tab w:val="left" w:pos="630"/>
        </w:tabs>
        <w:spacing w:before="120" w:after="0" w:line="240" w:lineRule="auto"/>
        <w:rPr>
          <w:rFonts w:ascii="Times New Roman" w:hAnsi="Times New Roman" w:cs="Times New Roman"/>
        </w:rPr>
      </w:pPr>
    </w:p>
    <w:p w:rsidR="00BC2F5D" w:rsidRPr="002E7675" w:rsidRDefault="00BC2F5D" w:rsidP="00F33F3C">
      <w:pPr>
        <w:tabs>
          <w:tab w:val="left" w:pos="630"/>
        </w:tabs>
        <w:rPr>
          <w:rFonts w:ascii="Times New Roman" w:hAnsi="Times New Roman" w:cs="Times New Roman"/>
        </w:rPr>
      </w:pPr>
    </w:p>
    <w:p w:rsidR="00BC2F5D" w:rsidRPr="002E7675" w:rsidRDefault="00BC2F5D" w:rsidP="00F33F3C">
      <w:pPr>
        <w:tabs>
          <w:tab w:val="left" w:pos="630"/>
        </w:tabs>
        <w:rPr>
          <w:rFonts w:ascii="Times New Roman" w:hAnsi="Times New Roman" w:cs="Times New Roman"/>
        </w:rPr>
      </w:pPr>
      <w:r w:rsidRPr="002E7675">
        <w:rPr>
          <w:rFonts w:ascii="Times New Roman" w:hAnsi="Times New Roman" w:cs="Times New Roman"/>
          <w:noProof/>
        </w:rPr>
        <w:lastRenderedPageBreak/>
        <mc:AlternateContent>
          <mc:Choice Requires="wpc">
            <w:drawing>
              <wp:inline distT="0" distB="0" distL="0" distR="0" wp14:anchorId="4A377153" wp14:editId="4C034B4D">
                <wp:extent cx="5808214" cy="3305175"/>
                <wp:effectExtent l="0" t="0" r="40640" b="28575"/>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Oval 217"/>
                        <wps:cNvSpPr>
                          <a:spLocks noChangeArrowheads="1"/>
                        </wps:cNvSpPr>
                        <wps:spPr bwMode="auto">
                          <a:xfrm>
                            <a:off x="1249680" y="1187230"/>
                            <a:ext cx="288554" cy="5658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C</w:t>
                              </w:r>
                            </w:p>
                          </w:txbxContent>
                        </wps:txbx>
                        <wps:bodyPr rot="0" vert="horz" wrap="none" lIns="58522" tIns="29261" rIns="58522" bIns="29261" upright="1">
                          <a:spAutoFit/>
                        </wps:bodyPr>
                      </wps:wsp>
                      <wps:wsp>
                        <wps:cNvPr id="19" name="Oval 218"/>
                        <wps:cNvSpPr>
                          <a:spLocks noChangeArrowheads="1"/>
                        </wps:cNvSpPr>
                        <wps:spPr bwMode="auto">
                          <a:xfrm>
                            <a:off x="2433955" y="1142788"/>
                            <a:ext cx="309209" cy="5658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D</w:t>
                              </w:r>
                            </w:p>
                          </w:txbxContent>
                        </wps:txbx>
                        <wps:bodyPr rot="0" vert="horz" wrap="none" lIns="58522" tIns="29261" rIns="58522" bIns="29261" upright="1">
                          <a:spAutoFit/>
                        </wps:bodyPr>
                      </wps:wsp>
                      <wps:wsp>
                        <wps:cNvPr id="20" name="Oval 219"/>
                        <wps:cNvSpPr>
                          <a:spLocks noChangeArrowheads="1"/>
                        </wps:cNvSpPr>
                        <wps:spPr bwMode="auto">
                          <a:xfrm>
                            <a:off x="4431665" y="1142788"/>
                            <a:ext cx="311005" cy="5658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G</w:t>
                              </w:r>
                            </w:p>
                          </w:txbxContent>
                        </wps:txbx>
                        <wps:bodyPr rot="0" vert="horz" wrap="none" lIns="58522" tIns="29261" rIns="58522" bIns="29261" upright="1">
                          <a:spAutoFit/>
                        </wps:bodyPr>
                      </wps:wsp>
                      <wps:wsp>
                        <wps:cNvPr id="21" name="Oval 220"/>
                        <wps:cNvSpPr>
                          <a:spLocks noChangeArrowheads="1"/>
                        </wps:cNvSpPr>
                        <wps:spPr bwMode="auto">
                          <a:xfrm>
                            <a:off x="5563870" y="1142788"/>
                            <a:ext cx="234672" cy="5658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I</w:t>
                              </w:r>
                            </w:p>
                          </w:txbxContent>
                        </wps:txbx>
                        <wps:bodyPr rot="0" vert="horz" wrap="none" lIns="58522" tIns="29261" rIns="58522" bIns="29261" upright="1">
                          <a:spAutoFit/>
                        </wps:bodyPr>
                      </wps:wsp>
                      <wps:wsp>
                        <wps:cNvPr id="22" name="AutoShape 221"/>
                        <wps:cNvCnPr>
                          <a:cxnSpLocks noChangeShapeType="1"/>
                          <a:stCxn id="26" idx="6"/>
                          <a:endCxn id="18" idx="2"/>
                        </wps:cNvCnPr>
                        <wps:spPr bwMode="auto">
                          <a:xfrm>
                            <a:off x="309245" y="1295400"/>
                            <a:ext cx="940435" cy="444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 name="AutoShape 222"/>
                        <wps:cNvCnPr>
                          <a:cxnSpLocks noChangeShapeType="1"/>
                          <a:stCxn id="18" idx="6"/>
                          <a:endCxn id="19" idx="2"/>
                        </wps:cNvCnPr>
                        <wps:spPr bwMode="auto">
                          <a:xfrm flipV="1">
                            <a:off x="1525905" y="1295400"/>
                            <a:ext cx="908050" cy="444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4" name="AutoShape 223"/>
                        <wps:cNvCnPr>
                          <a:cxnSpLocks noChangeShapeType="1"/>
                          <a:stCxn id="19" idx="6"/>
                          <a:endCxn id="20" idx="2"/>
                        </wps:cNvCnPr>
                        <wps:spPr bwMode="auto">
                          <a:xfrm>
                            <a:off x="2710180" y="1295400"/>
                            <a:ext cx="1721485" cy="635"/>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5" name="AutoShape 224"/>
                        <wps:cNvCnPr>
                          <a:cxnSpLocks noChangeShapeType="1"/>
                          <a:stCxn id="20" idx="6"/>
                          <a:endCxn id="21" idx="2"/>
                        </wps:cNvCnPr>
                        <wps:spPr bwMode="auto">
                          <a:xfrm>
                            <a:off x="4719320" y="1295400"/>
                            <a:ext cx="844550" cy="635"/>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6" name="Oval 225"/>
                        <wps:cNvSpPr>
                          <a:spLocks noChangeArrowheads="1"/>
                        </wps:cNvSpPr>
                        <wps:spPr bwMode="auto">
                          <a:xfrm>
                            <a:off x="33019" y="1142788"/>
                            <a:ext cx="304719" cy="5658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A</w:t>
                              </w:r>
                            </w:p>
                          </w:txbxContent>
                        </wps:txbx>
                        <wps:bodyPr rot="0" vert="horz" wrap="none" lIns="58522" tIns="29261" rIns="58522" bIns="29261" upright="1">
                          <a:spAutoFit/>
                        </wps:bodyPr>
                      </wps:wsp>
                      <wps:wsp>
                        <wps:cNvPr id="27" name="Oval 226"/>
                        <wps:cNvSpPr>
                          <a:spLocks noChangeArrowheads="1"/>
                        </wps:cNvSpPr>
                        <wps:spPr bwMode="auto">
                          <a:xfrm>
                            <a:off x="1633150" y="2628412"/>
                            <a:ext cx="274184" cy="565898"/>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F</w:t>
                              </w:r>
                            </w:p>
                          </w:txbxContent>
                        </wps:txbx>
                        <wps:bodyPr rot="0" vert="horz" wrap="none" lIns="58522" tIns="29261" rIns="58522" bIns="29261" upright="1">
                          <a:spAutoFit/>
                        </wps:bodyPr>
                      </wps:wsp>
                      <wps:wsp>
                        <wps:cNvPr id="28" name="Oval 227"/>
                        <wps:cNvSpPr>
                          <a:spLocks noChangeArrowheads="1"/>
                        </wps:cNvSpPr>
                        <wps:spPr bwMode="auto">
                          <a:xfrm>
                            <a:off x="4833414" y="2742977"/>
                            <a:ext cx="310107" cy="565897"/>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H</w:t>
                              </w:r>
                            </w:p>
                          </w:txbxContent>
                        </wps:txbx>
                        <wps:bodyPr rot="0" vert="horz" wrap="none" lIns="58522" tIns="29261" rIns="58522" bIns="29261" upright="1">
                          <a:spAutoFit/>
                        </wps:bodyPr>
                      </wps:wsp>
                      <wps:wsp>
                        <wps:cNvPr id="29" name="Oval 228"/>
                        <wps:cNvSpPr>
                          <a:spLocks noChangeArrowheads="1"/>
                        </wps:cNvSpPr>
                        <wps:spPr bwMode="auto">
                          <a:xfrm>
                            <a:off x="593090" y="177739"/>
                            <a:ext cx="294840" cy="5659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B</w:t>
                              </w:r>
                            </w:p>
                          </w:txbxContent>
                        </wps:txbx>
                        <wps:bodyPr rot="0" vert="horz" wrap="none" lIns="58522" tIns="29261" rIns="58522" bIns="29261" upright="1">
                          <a:spAutoFit/>
                        </wps:bodyPr>
                      </wps:wsp>
                      <wps:wsp>
                        <wps:cNvPr id="30" name="Oval 229"/>
                        <wps:cNvSpPr>
                          <a:spLocks noChangeArrowheads="1"/>
                        </wps:cNvSpPr>
                        <wps:spPr bwMode="auto">
                          <a:xfrm>
                            <a:off x="3284220" y="34913"/>
                            <a:ext cx="280471" cy="5659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E</w:t>
                              </w:r>
                            </w:p>
                          </w:txbxContent>
                        </wps:txbx>
                        <wps:bodyPr rot="0" vert="horz" wrap="none" lIns="58522" tIns="29261" rIns="58522" bIns="29261" upright="1">
                          <a:spAutoFit/>
                        </wps:bodyPr>
                      </wps:wsp>
                      <wps:wsp>
                        <wps:cNvPr id="31" name="AutoShape 230"/>
                        <wps:cNvCnPr>
                          <a:cxnSpLocks noChangeShapeType="1"/>
                          <a:stCxn id="26" idx="5"/>
                          <a:endCxn id="19" idx="3"/>
                        </wps:cNvCnPr>
                        <wps:spPr bwMode="auto">
                          <a:xfrm rot="16200000" flipH="1">
                            <a:off x="1370965" y="300990"/>
                            <a:ext cx="635" cy="2205990"/>
                          </a:xfrm>
                          <a:prstGeom prst="curvedConnector3">
                            <a:avLst>
                              <a:gd name="adj1" fmla="val 43000000"/>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24" name="AutoShape 231"/>
                        <wps:cNvCnPr>
                          <a:cxnSpLocks noChangeShapeType="1"/>
                          <a:stCxn id="27" idx="2"/>
                          <a:endCxn id="26" idx="4"/>
                        </wps:cNvCnPr>
                        <wps:spPr bwMode="auto">
                          <a:xfrm flipH="1" flipV="1">
                            <a:off x="171450" y="1447800"/>
                            <a:ext cx="1461770" cy="133350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25" name="AutoShape 232"/>
                        <wps:cNvCnPr>
                          <a:cxnSpLocks noChangeShapeType="1"/>
                          <a:stCxn id="27" idx="7"/>
                          <a:endCxn id="20" idx="3"/>
                        </wps:cNvCnPr>
                        <wps:spPr bwMode="auto">
                          <a:xfrm flipV="1">
                            <a:off x="1849120" y="1403350"/>
                            <a:ext cx="2624455" cy="127000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26" name="AutoShape 233"/>
                        <wps:cNvCnPr>
                          <a:cxnSpLocks noChangeShapeType="1"/>
                          <a:stCxn id="27" idx="6"/>
                          <a:endCxn id="21" idx="3"/>
                        </wps:cNvCnPr>
                        <wps:spPr bwMode="auto">
                          <a:xfrm flipV="1">
                            <a:off x="1885950" y="1403350"/>
                            <a:ext cx="3704590" cy="13779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27" name="AutoShape 234"/>
                        <wps:cNvCnPr>
                          <a:cxnSpLocks noChangeShapeType="1"/>
                          <a:stCxn id="18" idx="0"/>
                          <a:endCxn id="29" idx="4"/>
                        </wps:cNvCnPr>
                        <wps:spPr bwMode="auto">
                          <a:xfrm flipH="1" flipV="1">
                            <a:off x="731520" y="482600"/>
                            <a:ext cx="656590" cy="7048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28" name="AutoShape 235"/>
                        <wps:cNvCnPr>
                          <a:cxnSpLocks noChangeShapeType="1"/>
                          <a:stCxn id="18" idx="5"/>
                          <a:endCxn id="28" idx="3"/>
                        </wps:cNvCnPr>
                        <wps:spPr bwMode="auto">
                          <a:xfrm>
                            <a:off x="1485265" y="1447800"/>
                            <a:ext cx="3388995" cy="15557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29" name="AutoShape 236"/>
                        <wps:cNvCnPr>
                          <a:cxnSpLocks noChangeShapeType="1"/>
                          <a:stCxn id="29" idx="5"/>
                          <a:endCxn id="19" idx="0"/>
                        </wps:cNvCnPr>
                        <wps:spPr bwMode="auto">
                          <a:xfrm>
                            <a:off x="828675" y="438150"/>
                            <a:ext cx="1743710" cy="7048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0" name="AutoShape 237"/>
                        <wps:cNvCnPr>
                          <a:cxnSpLocks noChangeShapeType="1"/>
                          <a:stCxn id="20" idx="0"/>
                          <a:endCxn id="30" idx="5"/>
                        </wps:cNvCnPr>
                        <wps:spPr bwMode="auto">
                          <a:xfrm flipH="1" flipV="1">
                            <a:off x="3510280" y="295275"/>
                            <a:ext cx="1065530" cy="847725"/>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1" name="AutoShape 238"/>
                        <wps:cNvCnPr>
                          <a:cxnSpLocks noChangeShapeType="1"/>
                          <a:stCxn id="19" idx="4"/>
                          <a:endCxn id="28" idx="1"/>
                        </wps:cNvCnPr>
                        <wps:spPr bwMode="auto">
                          <a:xfrm>
                            <a:off x="2572385" y="1447800"/>
                            <a:ext cx="2301875" cy="13398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2" name="AutoShape 239"/>
                        <wps:cNvCnPr>
                          <a:cxnSpLocks noChangeShapeType="1"/>
                          <a:stCxn id="30" idx="4"/>
                          <a:endCxn id="28" idx="0"/>
                        </wps:cNvCnPr>
                        <wps:spPr bwMode="auto">
                          <a:xfrm>
                            <a:off x="3416935" y="339725"/>
                            <a:ext cx="1555115" cy="2403475"/>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3" name="AutoShape 240"/>
                        <wps:cNvCnPr>
                          <a:cxnSpLocks noChangeShapeType="1"/>
                          <a:stCxn id="30" idx="6"/>
                          <a:endCxn id="21" idx="0"/>
                        </wps:cNvCnPr>
                        <wps:spPr bwMode="auto">
                          <a:xfrm>
                            <a:off x="3549015" y="187325"/>
                            <a:ext cx="2106930" cy="955675"/>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4" name="AutoShape 241"/>
                        <wps:cNvCnPr>
                          <a:cxnSpLocks noChangeShapeType="1"/>
                          <a:stCxn id="28" idx="6"/>
                          <a:endCxn id="21" idx="5"/>
                        </wps:cNvCnPr>
                        <wps:spPr bwMode="auto">
                          <a:xfrm flipV="1">
                            <a:off x="5109845" y="1403350"/>
                            <a:ext cx="611505" cy="14922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5" name="Oval 242"/>
                        <wps:cNvSpPr>
                          <a:spLocks noChangeArrowheads="1"/>
                        </wps:cNvSpPr>
                        <wps:spPr bwMode="auto">
                          <a:xfrm>
                            <a:off x="2572385" y="222174"/>
                            <a:ext cx="248142" cy="565901"/>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J</w:t>
                              </w:r>
                            </w:p>
                          </w:txbxContent>
                        </wps:txbx>
                        <wps:bodyPr rot="0" vert="horz" wrap="none" lIns="58522" tIns="29261" rIns="58522" bIns="29261" upright="1">
                          <a:spAutoFit/>
                        </wps:bodyPr>
                      </wps:wsp>
                      <wps:wsp>
                        <wps:cNvPr id="236" name="AutoShape 243"/>
                        <wps:cNvCnPr>
                          <a:cxnSpLocks noChangeShapeType="1"/>
                          <a:stCxn id="235" idx="3"/>
                          <a:endCxn id="18" idx="7"/>
                        </wps:cNvCnPr>
                        <wps:spPr bwMode="auto">
                          <a:xfrm flipH="1">
                            <a:off x="1485265" y="482600"/>
                            <a:ext cx="1122680" cy="74930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37" name="AutoShape 244"/>
                        <wps:cNvCnPr>
                          <a:cxnSpLocks noChangeShapeType="1"/>
                          <a:stCxn id="235" idx="2"/>
                          <a:endCxn id="29" idx="6"/>
                        </wps:cNvCnPr>
                        <wps:spPr bwMode="auto">
                          <a:xfrm flipH="1" flipV="1">
                            <a:off x="869315" y="330200"/>
                            <a:ext cx="1703070" cy="44450"/>
                          </a:xfrm>
                          <a:prstGeom prst="straightConnector1">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c:wpc>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4A377153" id="Canvas 215" o:spid="_x0000_s1043" editas="canvas" style="width:457.35pt;height:260.25pt;mso-position-horizontal-relative:char;mso-position-vertical-relative:line" coordsize="58077,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">
                <v:shape id="_x0000_s1044" type="#_x0000_t75" style="position:absolute;width:58077;height:33051;visibility:visible;mso-wrap-style:square">
                  <v:fill o:detectmouseclick="t"/>
                  <v:path o:connecttype="none"/>
                </v:shape>
                <v:oval id="Oval 217" o:spid="_x0000_s1045" style="position:absolute;left:12496;top:11872;width:2886;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C</w:t>
                        </w:r>
                      </w:p>
                    </w:txbxContent>
                  </v:textbox>
                </v:oval>
                <v:oval id="Oval 218" o:spid="_x0000_s1046" style="position:absolute;left:24339;top:11427;width:3092;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D</w:t>
                        </w:r>
                      </w:p>
                    </w:txbxContent>
                  </v:textbox>
                </v:oval>
                <v:oval id="Oval 219" o:spid="_x0000_s1047" style="position:absolute;left:44316;top:11427;width:3110;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G</w:t>
                        </w:r>
                      </w:p>
                    </w:txbxContent>
                  </v:textbox>
                </v:oval>
                <v:oval id="Oval 220" o:spid="_x0000_s1048" style="position:absolute;left:55638;top:11427;width:2347;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I</w:t>
                        </w:r>
                      </w:p>
                    </w:txbxContent>
                  </v:textbox>
                </v:oval>
                <v:shapetype id="_x0000_t32" coordsize="21600,21600" o:spt="32" o:oned="t" path="m,l21600,21600e" filled="f">
                  <v:path arrowok="t" fillok="f" o:connecttype="none"/>
                  <o:lock v:ext="edit" shapetype="t"/>
                </v:shapetype>
                <v:shape id="AutoShape 221" o:spid="_x0000_s1049" type="#_x0000_t32" style="position:absolute;left:3092;top:12954;width:9404;height: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" strokeweight="3pt">
                  <v:stroke endarrow="classic" endarrowwidth="wide" endarrowlength="long"/>
                </v:shape>
                <v:shape id="AutoShape 222" o:spid="_x0000_s1050" type="#_x0000_t32" style="position:absolute;left:15259;top:12954;width:9080;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" strokeweight="3pt">
                  <v:stroke endarrow="classic" endarrowwidth="wide" endarrowlength="long"/>
                </v:shape>
                <v:shape id="AutoShape 223" o:spid="_x0000_s1051" type="#_x0000_t32" style="position:absolute;left:27101;top:12954;width:1721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" strokeweight="3pt">
                  <v:stroke endarrow="classic" endarrowwidth="wide" endarrowlength="long"/>
                </v:shape>
                <v:shape id="AutoShape 224" o:spid="_x0000_s1052" type="#_x0000_t32" style="position:absolute;left:47193;top:12954;width:844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" strokeweight="3pt">
                  <v:stroke endarrow="classic" endarrowwidth="wide" endarrowlength="long"/>
                </v:shape>
                <v:oval id="Oval 225" o:spid="_x0000_s1053" style="position:absolute;left:330;top:11427;width:3047;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A</w:t>
                        </w:r>
                      </w:p>
                    </w:txbxContent>
                  </v:textbox>
                </v:oval>
                <v:oval id="Oval 226" o:spid="_x0000_s1054" style="position:absolute;left:16331;top:26284;width:2742;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F</w:t>
                        </w:r>
                      </w:p>
                    </w:txbxContent>
                  </v:textbox>
                </v:oval>
                <v:oval id="Oval 227" o:spid="_x0000_s1055" style="position:absolute;left:48334;top:27429;width:3101;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H</w:t>
                        </w:r>
                      </w:p>
                    </w:txbxContent>
                  </v:textbox>
                </v:oval>
                <v:oval id="Oval 228" o:spid="_x0000_s1056" style="position:absolute;left:5930;top:1777;width:2949;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B</w:t>
                        </w:r>
                      </w:p>
                    </w:txbxContent>
                  </v:textbox>
                </v:oval>
                <v:oval id="Oval 229" o:spid="_x0000_s1057" style="position:absolute;left:32842;top:349;width:2804;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E</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30" o:spid="_x0000_s1058" type="#_x0000_t38" style="position:absolute;left:13708;top:3010;width:7;height:2206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" adj="9288000" strokeweight="3pt">
                  <v:stroke endarrow="classic" endarrowwidth="wide" endarrowlength="long"/>
                </v:shape>
                <v:shape id="AutoShape 231" o:spid="_x0000_s1059" type="#_x0000_t32" style="position:absolute;left:1714;top:14478;width:14618;height:133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" strokeweight="3pt">
                  <v:stroke endarrow="classic" endarrowwidth="wide" endarrowlength="long"/>
                </v:shape>
                <v:shape id="AutoShape 232" o:spid="_x0000_s1060" type="#_x0000_t32" style="position:absolute;left:18491;top:14033;width:26244;height:12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" strokeweight="3pt">
                  <v:stroke endarrow="classic" endarrowwidth="wide" endarrowlength="long"/>
                </v:shape>
                <v:shape id="AutoShape 233" o:spid="_x0000_s1061" type="#_x0000_t32" style="position:absolute;left:18859;top:14033;width:37046;height:137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" strokeweight="3pt">
                  <v:stroke endarrow="classic" endarrowwidth="wide" endarrowlength="long"/>
                </v:shape>
                <v:shape id="AutoShape 234" o:spid="_x0000_s1062" type="#_x0000_t32" style="position:absolute;left:7315;top:4826;width:6566;height:7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" strokeweight="3pt">
                  <v:stroke endarrow="classic" endarrowwidth="wide" endarrowlength="long"/>
                </v:shape>
                <v:shape id="AutoShape 235" o:spid="_x0000_s1063" type="#_x0000_t32" style="position:absolute;left:14852;top:14478;width:33890;height:15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" strokeweight="3pt">
                  <v:stroke endarrow="classic" endarrowwidth="wide" endarrowlength="long"/>
                </v:shape>
                <v:shape id="AutoShape 236" o:spid="_x0000_s1064" type="#_x0000_t32" style="position:absolute;left:8286;top:4381;width:17437;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" strokeweight="3pt">
                  <v:stroke endarrow="classic" endarrowwidth="wide" endarrowlength="long"/>
                </v:shape>
                <v:shape id="AutoShape 237" o:spid="_x0000_s1065" type="#_x0000_t32" style="position:absolute;left:35102;top:2952;width:10656;height:84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" strokeweight="3pt">
                  <v:stroke endarrow="classic" endarrowwidth="wide" endarrowlength="long"/>
                </v:shape>
                <v:shape id="AutoShape 238" o:spid="_x0000_s1066" type="#_x0000_t32" style="position:absolute;left:25723;top:14478;width:23019;height:1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" strokeweight="3pt">
                  <v:stroke endarrow="classic" endarrowwidth="wide" endarrowlength="long"/>
                </v:shape>
                <v:shape id="AutoShape 239" o:spid="_x0000_s1067" type="#_x0000_t32" style="position:absolute;left:34169;top:3397;width:15551;height:24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" strokeweight="3pt">
                  <v:stroke endarrow="classic" endarrowwidth="wide" endarrowlength="long"/>
                </v:shape>
                <v:shape id="AutoShape 240" o:spid="_x0000_s1068" type="#_x0000_t32" style="position:absolute;left:35490;top:1873;width:21069;height:9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" strokeweight="3pt">
                  <v:stroke endarrow="classic" endarrowwidth="wide" endarrowlength="long"/>
                </v:shape>
                <v:shape id="AutoShape 241" o:spid="_x0000_s1069" type="#_x0000_t32" style="position:absolute;left:51098;top:14033;width:6115;height:14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" strokeweight="3pt">
                  <v:stroke endarrow="classic" endarrowwidth="wide" endarrowlength="long"/>
                </v:shape>
                <v:oval id="Oval 242" o:spid="_x0000_s1070" style="position:absolute;left:25723;top:2221;width:2482;height:56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" filled="f" fillcolor="#bbe0e3">
                  <v:textbox style="mso-fit-shape-to-text:t" inset="1.62561mm,.81281mm,1.62561mm,.81281mm">
                    <w:txbxContent>
                      <w:p w:rsidR="00701FB7" w:rsidRPr="001C419B" w:rsidRDefault="00701FB7" w:rsidP="00BC2F5D">
                        <w:pPr>
                          <w:autoSpaceDE w:val="0"/>
                          <w:autoSpaceDN w:val="0"/>
                          <w:adjustRightInd w:val="0"/>
                          <w:rPr>
                            <w:rFonts w:cs="Arial"/>
                            <w:b/>
                            <w:bCs/>
                            <w:color w:val="000000"/>
                            <w:sz w:val="23"/>
                            <w:szCs w:val="36"/>
                          </w:rPr>
                        </w:pPr>
                        <w:r>
                          <w:rPr>
                            <w:rFonts w:cs="Arial"/>
                            <w:b/>
                            <w:bCs/>
                            <w:color w:val="000000"/>
                            <w:sz w:val="23"/>
                            <w:szCs w:val="36"/>
                          </w:rPr>
                          <w:t>J</w:t>
                        </w:r>
                      </w:p>
                    </w:txbxContent>
                  </v:textbox>
                </v:oval>
                <v:shape id="AutoShape 243" o:spid="_x0000_s1071" type="#_x0000_t32" style="position:absolute;left:14852;top:4826;width:11227;height:74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" strokeweight="3pt">
                  <v:stroke endarrow="classic" endarrowwidth="wide" endarrowlength="long"/>
                </v:shape>
                <v:shape id="AutoShape 244" o:spid="_x0000_s1072" type="#_x0000_t32" style="position:absolute;left:8693;top:3302;width:17030;height:4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" strokeweight="3pt">
                  <v:stroke endarrow="classic" endarrowwidth="wide" endarrowlength="long"/>
                </v:shape>
                <w10:anchorlock/>
              </v:group>
            </w:pict>
          </mc:Fallback>
        </mc:AlternateContent>
      </w:r>
    </w:p>
    <w:p w:rsidR="00BC2F5D" w:rsidRPr="002E7675" w:rsidRDefault="00BC2F5D" w:rsidP="00F33F3C">
      <w:pPr>
        <w:tabs>
          <w:tab w:val="left" w:pos="630"/>
        </w:tabs>
        <w:rPr>
          <w:rFonts w:ascii="Times New Roman" w:hAnsi="Times New Roman" w:cs="Times New Roman"/>
        </w:rPr>
      </w:pPr>
      <w:r w:rsidRPr="002E7675">
        <w:rPr>
          <w:rFonts w:ascii="Times New Roman" w:hAnsi="Times New Roman" w:cs="Times New Roman"/>
        </w:rPr>
        <w:t>Look at the food web above, each letter represents an organism.</w:t>
      </w:r>
    </w:p>
    <w:p w:rsidR="00BC2F5D" w:rsidRPr="002E7675" w:rsidRDefault="00BC2F5D" w:rsidP="00F33F3C">
      <w:pPr>
        <w:pStyle w:val="ListParagraph"/>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 xml:space="preserve">Which organism(s) are the autotrophs? </w:t>
      </w:r>
      <w:r w:rsidRPr="00537991">
        <w:rPr>
          <w:rFonts w:ascii="Times New Roman" w:hAnsi="Times New Roman" w:cs="Times New Roman"/>
          <w:b/>
          <w:color w:val="FF0000"/>
        </w:rPr>
        <w:t>_</w:t>
      </w:r>
      <w:r w:rsidR="00537991" w:rsidRPr="00537991">
        <w:rPr>
          <w:rFonts w:ascii="Times New Roman" w:hAnsi="Times New Roman" w:cs="Times New Roman"/>
          <w:b/>
          <w:color w:val="FF0000"/>
        </w:rPr>
        <w:t>F and J</w:t>
      </w:r>
      <w:r w:rsidRPr="00537991">
        <w:rPr>
          <w:rFonts w:ascii="Times New Roman" w:hAnsi="Times New Roman" w:cs="Times New Roman"/>
          <w:b/>
          <w:color w:val="FF0000"/>
        </w:rPr>
        <w:t>___________</w:t>
      </w:r>
    </w:p>
    <w:p w:rsidR="00BC2F5D" w:rsidRPr="002E7675" w:rsidRDefault="00BC2F5D" w:rsidP="00F33F3C">
      <w:pPr>
        <w:pStyle w:val="ListParagraph"/>
        <w:tabs>
          <w:tab w:val="left" w:pos="630"/>
        </w:tabs>
        <w:spacing w:after="0" w:line="240" w:lineRule="auto"/>
        <w:rPr>
          <w:rFonts w:ascii="Times New Roman" w:hAnsi="Times New Roman" w:cs="Times New Roman"/>
        </w:rPr>
      </w:pPr>
    </w:p>
    <w:p w:rsidR="00BC2F5D" w:rsidRPr="002E7675" w:rsidRDefault="00BC2F5D" w:rsidP="00F33F3C">
      <w:pPr>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What organism(s) most likely get their energy from the sun? ____</w:t>
      </w:r>
      <w:r w:rsidR="00537991" w:rsidRPr="00537991">
        <w:rPr>
          <w:rFonts w:ascii="Times New Roman" w:hAnsi="Times New Roman" w:cs="Times New Roman"/>
          <w:b/>
          <w:color w:val="FF0000"/>
        </w:rPr>
        <w:t xml:space="preserve"> F and J</w:t>
      </w:r>
      <w:r w:rsidR="00537991" w:rsidRPr="002E7675">
        <w:rPr>
          <w:rFonts w:ascii="Times New Roman" w:hAnsi="Times New Roman" w:cs="Times New Roman"/>
        </w:rPr>
        <w:t xml:space="preserve"> </w:t>
      </w:r>
      <w:r w:rsidRPr="002E7675">
        <w:rPr>
          <w:rFonts w:ascii="Times New Roman" w:hAnsi="Times New Roman" w:cs="Times New Roman"/>
        </w:rPr>
        <w:t>_____</w:t>
      </w:r>
    </w:p>
    <w:p w:rsidR="00BC2F5D" w:rsidRPr="002E7675" w:rsidRDefault="00BC2F5D" w:rsidP="00F33F3C">
      <w:pPr>
        <w:tabs>
          <w:tab w:val="left" w:pos="630"/>
        </w:tabs>
        <w:spacing w:after="0" w:line="240" w:lineRule="auto"/>
        <w:ind w:left="720"/>
        <w:rPr>
          <w:rFonts w:ascii="Times New Roman" w:hAnsi="Times New Roman" w:cs="Times New Roman"/>
        </w:rPr>
      </w:pPr>
    </w:p>
    <w:p w:rsidR="00BC2F5D" w:rsidRPr="009B2048" w:rsidRDefault="00BC2F5D" w:rsidP="00F33F3C">
      <w:pPr>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From which organism(s) does B get its energy? ______</w:t>
      </w:r>
      <w:r w:rsidR="00537991" w:rsidRPr="00537991">
        <w:rPr>
          <w:rFonts w:ascii="Times New Roman" w:hAnsi="Times New Roman" w:cs="Times New Roman"/>
          <w:b/>
          <w:color w:val="FF0000"/>
        </w:rPr>
        <w:t>J and C</w:t>
      </w:r>
      <w:r w:rsidRPr="002E7675">
        <w:rPr>
          <w:rFonts w:ascii="Times New Roman" w:hAnsi="Times New Roman" w:cs="Times New Roman"/>
        </w:rPr>
        <w:t>____</w:t>
      </w:r>
    </w:p>
    <w:p w:rsidR="00BC2F5D" w:rsidRPr="002E7675" w:rsidRDefault="00BC2F5D" w:rsidP="00F33F3C">
      <w:pPr>
        <w:tabs>
          <w:tab w:val="left" w:pos="630"/>
        </w:tabs>
        <w:spacing w:after="0" w:line="240" w:lineRule="auto"/>
        <w:ind w:left="720"/>
        <w:rPr>
          <w:rFonts w:ascii="Times New Roman" w:hAnsi="Times New Roman" w:cs="Times New Roman"/>
        </w:rPr>
      </w:pPr>
    </w:p>
    <w:p w:rsidR="00BC2F5D" w:rsidRPr="002E7675" w:rsidRDefault="00BC2F5D" w:rsidP="00F33F3C">
      <w:pPr>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A mysterious virus kills all the J organisms in our ecosystem.  How will this most likely affect the size of the population of organism A?</w:t>
      </w:r>
    </w:p>
    <w:p w:rsidR="00BC2F5D" w:rsidRPr="002E7675" w:rsidRDefault="00537991" w:rsidP="00F33F3C">
      <w:pPr>
        <w:tabs>
          <w:tab w:val="left" w:pos="630"/>
        </w:tabs>
        <w:spacing w:after="0" w:line="240" w:lineRule="auto"/>
        <w:ind w:left="720"/>
        <w:rPr>
          <w:rFonts w:ascii="Times New Roman" w:hAnsi="Times New Roman" w:cs="Times New Roman"/>
        </w:rPr>
      </w:pPr>
      <w:r w:rsidRPr="00537991">
        <w:rPr>
          <w:rFonts w:ascii="Times New Roman" w:hAnsi="Times New Roman" w:cs="Times New Roman"/>
          <w:color w:val="FF0000"/>
        </w:rPr>
        <w:t>The population would be significantly reduced with the loss of this key producer</w:t>
      </w:r>
      <w:r>
        <w:rPr>
          <w:rFonts w:ascii="Times New Roman" w:hAnsi="Times New Roman" w:cs="Times New Roman"/>
          <w:color w:val="FF0000"/>
        </w:rPr>
        <w:t xml:space="preserve"> and the energy it provided to the other organisms (feeding levels)</w:t>
      </w:r>
      <w:r w:rsidRPr="00537991">
        <w:rPr>
          <w:rFonts w:ascii="Times New Roman" w:hAnsi="Times New Roman" w:cs="Times New Roman"/>
          <w:color w:val="FF0000"/>
        </w:rPr>
        <w:t>.</w:t>
      </w:r>
    </w:p>
    <w:p w:rsidR="00470E90" w:rsidRPr="002E7675" w:rsidRDefault="00470E90" w:rsidP="00F33F3C">
      <w:pPr>
        <w:tabs>
          <w:tab w:val="left" w:pos="630"/>
        </w:tabs>
        <w:rPr>
          <w:rFonts w:ascii="Times New Roman" w:hAnsi="Times New Roman" w:cs="Times New Roman"/>
        </w:rPr>
      </w:pPr>
    </w:p>
    <w:p w:rsidR="00BC2F5D" w:rsidRPr="002E7675" w:rsidRDefault="00BC2F5D" w:rsidP="00F33F3C">
      <w:pPr>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Which organism(s) can act as primary (first) consumers? _</w:t>
      </w:r>
      <w:r w:rsidRPr="00623E4B">
        <w:rPr>
          <w:rFonts w:ascii="Times New Roman" w:hAnsi="Times New Roman" w:cs="Times New Roman"/>
          <w:color w:val="FF0000"/>
        </w:rPr>
        <w:t>_</w:t>
      </w:r>
      <w:r w:rsidR="00623E4B" w:rsidRPr="00623E4B">
        <w:rPr>
          <w:rFonts w:ascii="Times New Roman" w:hAnsi="Times New Roman" w:cs="Times New Roman"/>
          <w:color w:val="FF0000"/>
        </w:rPr>
        <w:t>A, G, I, B and C</w:t>
      </w:r>
      <w:r w:rsidRPr="002E7675">
        <w:rPr>
          <w:rFonts w:ascii="Times New Roman" w:hAnsi="Times New Roman" w:cs="Times New Roman"/>
        </w:rPr>
        <w:t>_____</w:t>
      </w:r>
    </w:p>
    <w:p w:rsidR="00BC2F5D" w:rsidRPr="002E7675" w:rsidRDefault="00BC2F5D" w:rsidP="00F33F3C">
      <w:pPr>
        <w:tabs>
          <w:tab w:val="left" w:pos="630"/>
        </w:tabs>
        <w:spacing w:after="0" w:line="240" w:lineRule="auto"/>
        <w:ind w:left="720"/>
        <w:rPr>
          <w:rFonts w:ascii="Times New Roman" w:hAnsi="Times New Roman" w:cs="Times New Roman"/>
        </w:rPr>
      </w:pPr>
    </w:p>
    <w:p w:rsidR="00BC2F5D" w:rsidRPr="002E7675" w:rsidRDefault="00BC2F5D" w:rsidP="00F33F3C">
      <w:pPr>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Explain how the energy from the sun gets passed to ALL ORGANISMS in the food web.</w:t>
      </w:r>
    </w:p>
    <w:p w:rsidR="00BC2F5D" w:rsidRPr="00623E4B" w:rsidRDefault="00623E4B" w:rsidP="00F33F3C">
      <w:pPr>
        <w:tabs>
          <w:tab w:val="left" w:pos="630"/>
        </w:tabs>
        <w:rPr>
          <w:rFonts w:ascii="Times New Roman" w:hAnsi="Times New Roman" w:cs="Times New Roman"/>
          <w:color w:val="FF0000"/>
        </w:rPr>
      </w:pPr>
      <w:r w:rsidRPr="00623E4B">
        <w:rPr>
          <w:rFonts w:ascii="Times New Roman" w:hAnsi="Times New Roman" w:cs="Times New Roman"/>
          <w:color w:val="FF0000"/>
        </w:rPr>
        <w:t>Light energy from the sun is converted to chemical energy (glucose and then ATP) in plants. Chemical energy in plants is then transferred to consumers and then by decomposers.</w:t>
      </w:r>
    </w:p>
    <w:p w:rsidR="002E67A3" w:rsidRPr="002E7675" w:rsidRDefault="002E67A3" w:rsidP="00F33F3C">
      <w:pPr>
        <w:tabs>
          <w:tab w:val="left" w:pos="630"/>
        </w:tabs>
        <w:rPr>
          <w:rFonts w:ascii="Times New Roman" w:hAnsi="Times New Roman" w:cs="Times New Roman"/>
        </w:rPr>
      </w:pPr>
    </w:p>
    <w:p w:rsidR="00BC2F5D" w:rsidRPr="002E7675" w:rsidRDefault="00BC2F5D" w:rsidP="00F33F3C">
      <w:pPr>
        <w:numPr>
          <w:ilvl w:val="0"/>
          <w:numId w:val="17"/>
        </w:numPr>
        <w:tabs>
          <w:tab w:val="left" w:pos="630"/>
        </w:tabs>
        <w:spacing w:after="0" w:line="240" w:lineRule="auto"/>
        <w:rPr>
          <w:rFonts w:ascii="Times New Roman" w:hAnsi="Times New Roman" w:cs="Times New Roman"/>
        </w:rPr>
      </w:pPr>
      <w:r w:rsidRPr="002E7675">
        <w:rPr>
          <w:rFonts w:ascii="Times New Roman" w:hAnsi="Times New Roman" w:cs="Times New Roman"/>
        </w:rPr>
        <w:t xml:space="preserve">Which trophic </w:t>
      </w:r>
      <w:r w:rsidR="004928B2">
        <w:rPr>
          <w:rFonts w:ascii="Times New Roman" w:hAnsi="Times New Roman" w:cs="Times New Roman"/>
        </w:rPr>
        <w:t xml:space="preserve">(feeding) </w:t>
      </w:r>
      <w:r w:rsidRPr="002E7675">
        <w:rPr>
          <w:rFonts w:ascii="Times New Roman" w:hAnsi="Times New Roman" w:cs="Times New Roman"/>
        </w:rPr>
        <w:t>level(s) could G be a part of?  Check all that apply.</w:t>
      </w:r>
    </w:p>
    <w:p w:rsidR="00BC2F5D" w:rsidRPr="002E7675" w:rsidRDefault="00BC2F5D" w:rsidP="00F33F3C">
      <w:pPr>
        <w:numPr>
          <w:ilvl w:val="1"/>
          <w:numId w:val="3"/>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t>1º (primary consumers)</w:t>
      </w:r>
    </w:p>
    <w:p w:rsidR="00BC2F5D" w:rsidRPr="002E7675" w:rsidRDefault="00BC2F5D" w:rsidP="00F33F3C">
      <w:pPr>
        <w:numPr>
          <w:ilvl w:val="1"/>
          <w:numId w:val="3"/>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t>2º (secondary consumers)</w:t>
      </w:r>
    </w:p>
    <w:p w:rsidR="00BC2F5D" w:rsidRPr="002E7675" w:rsidRDefault="00BC2F5D" w:rsidP="00F33F3C">
      <w:pPr>
        <w:numPr>
          <w:ilvl w:val="1"/>
          <w:numId w:val="3"/>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t>3º (tertiary consumers)</w:t>
      </w:r>
    </w:p>
    <w:p w:rsidR="00BC2F5D" w:rsidRDefault="00BC2F5D" w:rsidP="00F33F3C">
      <w:pPr>
        <w:numPr>
          <w:ilvl w:val="1"/>
          <w:numId w:val="3"/>
        </w:numPr>
        <w:tabs>
          <w:tab w:val="left" w:pos="630"/>
        </w:tabs>
        <w:spacing w:before="120" w:after="0" w:line="240" w:lineRule="auto"/>
        <w:rPr>
          <w:rFonts w:ascii="Times New Roman" w:hAnsi="Times New Roman" w:cs="Times New Roman"/>
        </w:rPr>
      </w:pPr>
      <w:r w:rsidRPr="002E7675">
        <w:rPr>
          <w:rFonts w:ascii="Times New Roman" w:hAnsi="Times New Roman" w:cs="Times New Roman"/>
        </w:rPr>
        <w:t>4º (quaternary consumers)</w:t>
      </w:r>
    </w:p>
    <w:p w:rsidR="008A5469" w:rsidRDefault="008A5469" w:rsidP="008A5469">
      <w:pPr>
        <w:pStyle w:val="ListParagraph"/>
        <w:numPr>
          <w:ilvl w:val="0"/>
          <w:numId w:val="17"/>
        </w:numPr>
        <w:tabs>
          <w:tab w:val="left" w:pos="630"/>
        </w:tabs>
        <w:spacing w:before="120" w:after="0" w:line="240" w:lineRule="auto"/>
        <w:rPr>
          <w:rFonts w:ascii="Times New Roman" w:hAnsi="Times New Roman" w:cs="Times New Roman"/>
        </w:rPr>
      </w:pPr>
      <w:r>
        <w:rPr>
          <w:rFonts w:ascii="Times New Roman" w:hAnsi="Times New Roman" w:cs="Times New Roman"/>
        </w:rPr>
        <w:t xml:space="preserve"> Define and provide an illustrative example of the following:</w:t>
      </w:r>
    </w:p>
    <w:p w:rsidR="008A5469" w:rsidRDefault="008A5469" w:rsidP="008A5469">
      <w:pPr>
        <w:pStyle w:val="ListParagraph"/>
        <w:numPr>
          <w:ilvl w:val="0"/>
          <w:numId w:val="27"/>
        </w:numPr>
        <w:tabs>
          <w:tab w:val="left" w:pos="630"/>
        </w:tabs>
        <w:spacing w:before="120" w:after="0" w:line="240" w:lineRule="auto"/>
        <w:rPr>
          <w:rFonts w:ascii="Times New Roman" w:hAnsi="Times New Roman" w:cs="Times New Roman"/>
        </w:rPr>
      </w:pPr>
      <w:r>
        <w:rPr>
          <w:rFonts w:ascii="Times New Roman" w:hAnsi="Times New Roman" w:cs="Times New Roman"/>
        </w:rPr>
        <w:t>Carnivore</w:t>
      </w:r>
      <w:r w:rsidR="008302F7">
        <w:rPr>
          <w:rFonts w:ascii="Times New Roman" w:hAnsi="Times New Roman" w:cs="Times New Roman"/>
        </w:rPr>
        <w:t xml:space="preserve">; </w:t>
      </w:r>
      <w:r w:rsidR="008302F7" w:rsidRPr="008302F7">
        <w:rPr>
          <w:rFonts w:ascii="Times New Roman" w:hAnsi="Times New Roman" w:cs="Times New Roman"/>
          <w:color w:val="FF0000"/>
        </w:rPr>
        <w:t>Lion</w:t>
      </w:r>
    </w:p>
    <w:p w:rsidR="008A5469" w:rsidRDefault="008A5469" w:rsidP="008A5469">
      <w:pPr>
        <w:pStyle w:val="ListParagraph"/>
        <w:numPr>
          <w:ilvl w:val="0"/>
          <w:numId w:val="27"/>
        </w:numPr>
        <w:tabs>
          <w:tab w:val="left" w:pos="630"/>
        </w:tabs>
        <w:spacing w:before="120" w:after="0" w:line="240" w:lineRule="auto"/>
        <w:rPr>
          <w:rFonts w:ascii="Times New Roman" w:hAnsi="Times New Roman" w:cs="Times New Roman"/>
        </w:rPr>
      </w:pPr>
      <w:r>
        <w:rPr>
          <w:rFonts w:ascii="Times New Roman" w:hAnsi="Times New Roman" w:cs="Times New Roman"/>
        </w:rPr>
        <w:t>Herbivore</w:t>
      </w:r>
      <w:r w:rsidR="008302F7">
        <w:rPr>
          <w:rFonts w:ascii="Times New Roman" w:hAnsi="Times New Roman" w:cs="Times New Roman"/>
        </w:rPr>
        <w:t xml:space="preserve">: </w:t>
      </w:r>
      <w:r w:rsidR="008302F7" w:rsidRPr="008302F7">
        <w:rPr>
          <w:rFonts w:ascii="Times New Roman" w:hAnsi="Times New Roman" w:cs="Times New Roman"/>
          <w:color w:val="FF0000"/>
        </w:rPr>
        <w:t>Gazelle</w:t>
      </w:r>
    </w:p>
    <w:p w:rsidR="008A5469" w:rsidRDefault="008A5469" w:rsidP="008A5469">
      <w:pPr>
        <w:pStyle w:val="ListParagraph"/>
        <w:numPr>
          <w:ilvl w:val="0"/>
          <w:numId w:val="27"/>
        </w:numPr>
        <w:tabs>
          <w:tab w:val="left" w:pos="630"/>
        </w:tabs>
        <w:spacing w:before="120" w:after="0" w:line="240" w:lineRule="auto"/>
        <w:rPr>
          <w:rFonts w:ascii="Times New Roman" w:hAnsi="Times New Roman" w:cs="Times New Roman"/>
        </w:rPr>
      </w:pPr>
      <w:r>
        <w:rPr>
          <w:rFonts w:ascii="Times New Roman" w:hAnsi="Times New Roman" w:cs="Times New Roman"/>
        </w:rPr>
        <w:lastRenderedPageBreak/>
        <w:t>Omnivore</w:t>
      </w:r>
      <w:r w:rsidR="008302F7">
        <w:rPr>
          <w:rFonts w:ascii="Times New Roman" w:hAnsi="Times New Roman" w:cs="Times New Roman"/>
        </w:rPr>
        <w:t xml:space="preserve">: </w:t>
      </w:r>
      <w:r w:rsidR="008302F7" w:rsidRPr="008302F7">
        <w:rPr>
          <w:rFonts w:ascii="Times New Roman" w:hAnsi="Times New Roman" w:cs="Times New Roman"/>
          <w:color w:val="FF0000"/>
        </w:rPr>
        <w:t>Warthog/bear</w:t>
      </w:r>
    </w:p>
    <w:p w:rsidR="008A5469" w:rsidRDefault="008A5469" w:rsidP="008A5469">
      <w:pPr>
        <w:pStyle w:val="ListParagraph"/>
        <w:numPr>
          <w:ilvl w:val="0"/>
          <w:numId w:val="27"/>
        </w:numPr>
        <w:tabs>
          <w:tab w:val="left" w:pos="630"/>
        </w:tabs>
        <w:spacing w:before="120" w:after="0" w:line="240" w:lineRule="auto"/>
        <w:rPr>
          <w:rFonts w:ascii="Times New Roman" w:hAnsi="Times New Roman" w:cs="Times New Roman"/>
        </w:rPr>
      </w:pPr>
      <w:r>
        <w:rPr>
          <w:rFonts w:ascii="Times New Roman" w:hAnsi="Times New Roman" w:cs="Times New Roman"/>
        </w:rPr>
        <w:t>Decomposer</w:t>
      </w:r>
      <w:r w:rsidR="008302F7">
        <w:rPr>
          <w:rFonts w:ascii="Times New Roman" w:hAnsi="Times New Roman" w:cs="Times New Roman"/>
        </w:rPr>
        <w:t xml:space="preserve">: </w:t>
      </w:r>
      <w:r w:rsidR="008302F7" w:rsidRPr="008302F7">
        <w:rPr>
          <w:rFonts w:ascii="Times New Roman" w:hAnsi="Times New Roman" w:cs="Times New Roman"/>
          <w:color w:val="FF0000"/>
        </w:rPr>
        <w:t>bacteria</w:t>
      </w:r>
    </w:p>
    <w:p w:rsidR="00715452" w:rsidRDefault="00715452" w:rsidP="00715452">
      <w:pPr>
        <w:tabs>
          <w:tab w:val="left" w:pos="630"/>
        </w:tabs>
        <w:spacing w:before="120" w:after="0" w:line="240" w:lineRule="auto"/>
        <w:rPr>
          <w:rFonts w:ascii="Times New Roman" w:hAnsi="Times New Roman" w:cs="Times New Roman"/>
        </w:rPr>
      </w:pPr>
    </w:p>
    <w:p w:rsidR="00715452" w:rsidRPr="00715452" w:rsidRDefault="00715452" w:rsidP="00715452">
      <w:pPr>
        <w:tabs>
          <w:tab w:val="left" w:pos="630"/>
        </w:tabs>
        <w:spacing w:before="120" w:after="0" w:line="240" w:lineRule="auto"/>
        <w:rPr>
          <w:rFonts w:ascii="Times New Roman" w:hAnsi="Times New Roman" w:cs="Times New Roman"/>
        </w:rPr>
      </w:pPr>
    </w:p>
    <w:p w:rsidR="008A5469" w:rsidRDefault="008A5469" w:rsidP="008A5469">
      <w:pPr>
        <w:pStyle w:val="ListParagraph"/>
        <w:numPr>
          <w:ilvl w:val="0"/>
          <w:numId w:val="17"/>
        </w:numPr>
        <w:tabs>
          <w:tab w:val="left" w:pos="630"/>
        </w:tabs>
        <w:spacing w:before="120" w:after="0" w:line="240" w:lineRule="auto"/>
        <w:rPr>
          <w:rFonts w:ascii="Times New Roman" w:hAnsi="Times New Roman" w:cs="Times New Roman"/>
        </w:rPr>
      </w:pPr>
      <w:r w:rsidRPr="008A5469">
        <w:rPr>
          <w:rFonts w:ascii="Times New Roman" w:hAnsi="Times New Roman" w:cs="Times New Roman"/>
        </w:rPr>
        <w:t>In your own words explain the difference between a producer and a consumer.</w:t>
      </w:r>
    </w:p>
    <w:p w:rsidR="008302F7" w:rsidRPr="008302F7" w:rsidRDefault="008302F7" w:rsidP="008A5469">
      <w:pPr>
        <w:pStyle w:val="ListParagraph"/>
        <w:numPr>
          <w:ilvl w:val="0"/>
          <w:numId w:val="17"/>
        </w:numPr>
        <w:tabs>
          <w:tab w:val="left" w:pos="630"/>
        </w:tabs>
        <w:spacing w:before="120" w:after="0" w:line="240" w:lineRule="auto"/>
        <w:rPr>
          <w:rFonts w:ascii="Times New Roman" w:hAnsi="Times New Roman" w:cs="Times New Roman"/>
          <w:color w:val="FF0000"/>
        </w:rPr>
      </w:pPr>
      <w:r>
        <w:rPr>
          <w:rFonts w:ascii="Times New Roman" w:hAnsi="Times New Roman" w:cs="Times New Roman"/>
        </w:rPr>
        <w:t xml:space="preserve">Producers are autotrophs such as plants and algae that produce their own food. </w:t>
      </w:r>
      <w:r w:rsidRPr="008302F7">
        <w:rPr>
          <w:rFonts w:ascii="Times New Roman" w:hAnsi="Times New Roman" w:cs="Times New Roman"/>
          <w:color w:val="FF0000"/>
        </w:rPr>
        <w:t xml:space="preserve">Consumers consume other organisms </w:t>
      </w:r>
    </w:p>
    <w:p w:rsidR="00715452" w:rsidRDefault="00715452" w:rsidP="009751C0">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152376" w:rsidRDefault="00152376" w:rsidP="00715452">
      <w:pPr>
        <w:tabs>
          <w:tab w:val="left" w:pos="630"/>
        </w:tabs>
        <w:spacing w:before="120" w:after="0" w:line="240" w:lineRule="auto"/>
        <w:rPr>
          <w:rFonts w:ascii="Times New Roman" w:hAnsi="Times New Roman" w:cs="Times New Roman"/>
        </w:rPr>
      </w:pPr>
    </w:p>
    <w:p w:rsidR="00715452" w:rsidRPr="00715452" w:rsidRDefault="00715452" w:rsidP="00715452">
      <w:pPr>
        <w:tabs>
          <w:tab w:val="left" w:pos="630"/>
        </w:tabs>
        <w:spacing w:before="120" w:after="0" w:line="240" w:lineRule="auto"/>
        <w:rPr>
          <w:rFonts w:ascii="Times New Roman" w:hAnsi="Times New Roman" w:cs="Times New Roman"/>
        </w:rPr>
      </w:pPr>
      <w:r>
        <w:rPr>
          <w:noProof/>
        </w:rPr>
        <w:drawing>
          <wp:inline distT="0" distB="0" distL="0" distR="0" wp14:anchorId="7288952D" wp14:editId="2FCE8DB6">
            <wp:extent cx="1760730" cy="2421681"/>
            <wp:effectExtent l="0" t="0" r="0" b="0"/>
            <wp:docPr id="240" name="Picture 240" descr="The might-ochondria could be the powerhouse of th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ight-ochondria could be the powerhouse of the ce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3550" cy="2439313"/>
                    </a:xfrm>
                    <a:prstGeom prst="rect">
                      <a:avLst/>
                    </a:prstGeom>
                    <a:noFill/>
                    <a:ln>
                      <a:noFill/>
                    </a:ln>
                  </pic:spPr>
                </pic:pic>
              </a:graphicData>
            </a:graphic>
          </wp:inline>
        </w:drawing>
      </w:r>
      <w:r w:rsidRPr="00715452">
        <w:rPr>
          <w:noProof/>
        </w:rPr>
        <w:t xml:space="preserve"> </w:t>
      </w:r>
      <w:r w:rsidR="00152376">
        <w:rPr>
          <w:noProof/>
        </w:rPr>
        <w:drawing>
          <wp:inline distT="0" distB="0" distL="0" distR="0" wp14:anchorId="1637D318" wp14:editId="16D41AAB">
            <wp:extent cx="1986196" cy="1986196"/>
            <wp:effectExtent l="0" t="0" r="0" b="0"/>
            <wp:docPr id="242" name="Picture 242" descr="Image result for ecology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cology hum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2957" cy="2012957"/>
                    </a:xfrm>
                    <a:prstGeom prst="rect">
                      <a:avLst/>
                    </a:prstGeom>
                    <a:noFill/>
                    <a:ln>
                      <a:noFill/>
                    </a:ln>
                  </pic:spPr>
                </pic:pic>
              </a:graphicData>
            </a:graphic>
          </wp:inline>
        </w:drawing>
      </w:r>
      <w:r>
        <w:rPr>
          <w:noProof/>
        </w:rPr>
        <w:drawing>
          <wp:inline distT="0" distB="0" distL="0" distR="0" wp14:anchorId="523DCCB4" wp14:editId="1B30029D">
            <wp:extent cx="2893102" cy="1592928"/>
            <wp:effectExtent l="0" t="0" r="2540" b="7620"/>
            <wp:docPr id="241" name="Picture 241" descr="OH MY GOSH THIS IS EXACTLY WHAT I THOUGHT OF THE ENTIRE BIOLOG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 MY GOSH THIS IS EXACTLY WHAT I THOUGHT OF THE ENTIRE BIOLOGY UNI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4895" cy="1610433"/>
                    </a:xfrm>
                    <a:prstGeom prst="rect">
                      <a:avLst/>
                    </a:prstGeom>
                    <a:noFill/>
                    <a:ln>
                      <a:noFill/>
                    </a:ln>
                  </pic:spPr>
                </pic:pic>
              </a:graphicData>
            </a:graphic>
          </wp:inline>
        </w:drawing>
      </w:r>
    </w:p>
    <w:sectPr w:rsidR="00715452" w:rsidRPr="00715452" w:rsidSect="00993F4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4ED" w:rsidRDefault="002034ED" w:rsidP="00002A95">
      <w:pPr>
        <w:spacing w:after="0" w:line="240" w:lineRule="auto"/>
      </w:pPr>
      <w:r>
        <w:separator/>
      </w:r>
    </w:p>
  </w:endnote>
  <w:endnote w:type="continuationSeparator" w:id="0">
    <w:p w:rsidR="002034ED" w:rsidRDefault="002034ED" w:rsidP="00002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993208"/>
      <w:docPartObj>
        <w:docPartGallery w:val="Page Numbers (Bottom of Page)"/>
        <w:docPartUnique/>
      </w:docPartObj>
    </w:sdtPr>
    <w:sdtEndPr>
      <w:rPr>
        <w:noProof/>
      </w:rPr>
    </w:sdtEndPr>
    <w:sdtContent>
      <w:p w:rsidR="00701FB7" w:rsidRDefault="00701FB7">
        <w:pPr>
          <w:pStyle w:val="Footer"/>
          <w:jc w:val="center"/>
        </w:pPr>
        <w:r>
          <w:fldChar w:fldCharType="begin"/>
        </w:r>
        <w:r>
          <w:instrText xml:space="preserve"> PAGE   \* MERGEFORMAT </w:instrText>
        </w:r>
        <w:r>
          <w:fldChar w:fldCharType="separate"/>
        </w:r>
        <w:r w:rsidR="00A5291D">
          <w:rPr>
            <w:noProof/>
          </w:rPr>
          <w:t>4</w:t>
        </w:r>
        <w:r>
          <w:rPr>
            <w:noProof/>
          </w:rPr>
          <w:fldChar w:fldCharType="end"/>
        </w:r>
      </w:p>
    </w:sdtContent>
  </w:sdt>
  <w:p w:rsidR="00701FB7" w:rsidRDefault="00701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4ED" w:rsidRDefault="002034ED" w:rsidP="00002A95">
      <w:pPr>
        <w:spacing w:after="0" w:line="240" w:lineRule="auto"/>
      </w:pPr>
      <w:r>
        <w:separator/>
      </w:r>
    </w:p>
  </w:footnote>
  <w:footnote w:type="continuationSeparator" w:id="0">
    <w:p w:rsidR="002034ED" w:rsidRDefault="002034ED" w:rsidP="00002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4593"/>
    <w:multiLevelType w:val="hybridMultilevel"/>
    <w:tmpl w:val="0C86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652FD"/>
    <w:multiLevelType w:val="hybridMultilevel"/>
    <w:tmpl w:val="EE8E4604"/>
    <w:lvl w:ilvl="0" w:tplc="3A8EA50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1B1051"/>
    <w:multiLevelType w:val="hybridMultilevel"/>
    <w:tmpl w:val="B7D86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3259C"/>
    <w:multiLevelType w:val="multilevel"/>
    <w:tmpl w:val="018C9AD4"/>
    <w:lvl w:ilvl="0">
      <w:start w:val="1"/>
      <w:numFmt w:val="decimal"/>
      <w:pStyle w:val="MCQuestion"/>
      <w:lvlText w:val="%1."/>
      <w:lvlJc w:val="left"/>
      <w:pPr>
        <w:tabs>
          <w:tab w:val="num" w:pos="360"/>
        </w:tabs>
        <w:ind w:left="360" w:hanging="360"/>
      </w:pPr>
      <w:rPr>
        <w:rFonts w:ascii="Times New Roman" w:hAnsi="Times New Roman" w:hint="default"/>
        <w:sz w:val="22"/>
        <w:szCs w:val="22"/>
      </w:rPr>
    </w:lvl>
    <w:lvl w:ilvl="1">
      <w:start w:val="1"/>
      <w:numFmt w:val="upperLetter"/>
      <w:pStyle w:val="MCAnsw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15DF3A38"/>
    <w:multiLevelType w:val="hybridMultilevel"/>
    <w:tmpl w:val="920C4C0E"/>
    <w:lvl w:ilvl="0" w:tplc="3A8EA5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56AB3"/>
    <w:multiLevelType w:val="hybridMultilevel"/>
    <w:tmpl w:val="6A92FB40"/>
    <w:lvl w:ilvl="0" w:tplc="88082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045219"/>
    <w:multiLevelType w:val="hybridMultilevel"/>
    <w:tmpl w:val="7D6AF2FC"/>
    <w:lvl w:ilvl="0" w:tplc="0409000F">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14908"/>
    <w:multiLevelType w:val="hybridMultilevel"/>
    <w:tmpl w:val="AD7874CE"/>
    <w:lvl w:ilvl="0" w:tplc="8B0E2F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60A65662">
      <w:start w:val="1"/>
      <w:numFmt w:val="upp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20C5F"/>
    <w:multiLevelType w:val="hybridMultilevel"/>
    <w:tmpl w:val="87A42742"/>
    <w:lvl w:ilvl="0" w:tplc="8B0E2FB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60A65662">
      <w:start w:val="1"/>
      <w:numFmt w:val="upp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E1F0D"/>
    <w:multiLevelType w:val="hybridMultilevel"/>
    <w:tmpl w:val="00B46F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B4CF9"/>
    <w:multiLevelType w:val="hybridMultilevel"/>
    <w:tmpl w:val="45F2A20E"/>
    <w:lvl w:ilvl="0" w:tplc="2F52C81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60A65662">
      <w:start w:val="1"/>
      <w:numFmt w:val="upp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D1BE3"/>
    <w:multiLevelType w:val="hybridMultilevel"/>
    <w:tmpl w:val="04209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C65F5"/>
    <w:multiLevelType w:val="hybridMultilevel"/>
    <w:tmpl w:val="6DEA35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3E7732"/>
    <w:multiLevelType w:val="hybridMultilevel"/>
    <w:tmpl w:val="1C2ACA24"/>
    <w:lvl w:ilvl="0" w:tplc="0409000F">
      <w:start w:val="1"/>
      <w:numFmt w:val="decimal"/>
      <w:lvlText w:val="%1."/>
      <w:lvlJc w:val="left"/>
      <w:pPr>
        <w:tabs>
          <w:tab w:val="num" w:pos="720"/>
        </w:tabs>
        <w:ind w:left="720" w:hanging="360"/>
      </w:pPr>
    </w:lvl>
    <w:lvl w:ilvl="1" w:tplc="77DEECEA">
      <w:start w:val="1"/>
      <w:numFmt w:val="bullet"/>
      <w:lvlText w:val=""/>
      <w:lvlJc w:val="left"/>
      <w:pPr>
        <w:tabs>
          <w:tab w:val="num" w:pos="1800"/>
        </w:tabs>
        <w:ind w:left="1800" w:hanging="720"/>
      </w:pPr>
      <w:rPr>
        <w:rFonts w:ascii="Wingdings 2" w:hAnsi="Wingdings 2"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3B399F"/>
    <w:multiLevelType w:val="hybridMultilevel"/>
    <w:tmpl w:val="6D608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51DFE"/>
    <w:multiLevelType w:val="multilevel"/>
    <w:tmpl w:val="8C26FBA2"/>
    <w:lvl w:ilvl="0">
      <w:start w:val="1"/>
      <w:numFmt w:val="bullet"/>
      <w:pStyle w:val="BulletLis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5124CA"/>
    <w:multiLevelType w:val="hybridMultilevel"/>
    <w:tmpl w:val="69208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4D605E"/>
    <w:multiLevelType w:val="hybridMultilevel"/>
    <w:tmpl w:val="74B0F97E"/>
    <w:lvl w:ilvl="0" w:tplc="3A8EA5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71957"/>
    <w:multiLevelType w:val="hybridMultilevel"/>
    <w:tmpl w:val="BB52B73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DB07F3"/>
    <w:multiLevelType w:val="hybridMultilevel"/>
    <w:tmpl w:val="8B00F320"/>
    <w:lvl w:ilvl="0" w:tplc="6A00EA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C710A"/>
    <w:multiLevelType w:val="hybridMultilevel"/>
    <w:tmpl w:val="B748E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FC27FD"/>
    <w:multiLevelType w:val="hybridMultilevel"/>
    <w:tmpl w:val="02F6E8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76513"/>
    <w:multiLevelType w:val="hybridMultilevel"/>
    <w:tmpl w:val="B4BAD756"/>
    <w:lvl w:ilvl="0" w:tplc="3A8EA5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B10D8"/>
    <w:multiLevelType w:val="hybridMultilevel"/>
    <w:tmpl w:val="E69C6B8C"/>
    <w:lvl w:ilvl="0" w:tplc="88082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D87E31"/>
    <w:multiLevelType w:val="hybridMultilevel"/>
    <w:tmpl w:val="E6E80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260EC"/>
    <w:multiLevelType w:val="multilevel"/>
    <w:tmpl w:val="08F4DAC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666E53"/>
    <w:multiLevelType w:val="multilevel"/>
    <w:tmpl w:val="550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2B7351"/>
    <w:multiLevelType w:val="hybridMultilevel"/>
    <w:tmpl w:val="573AADC8"/>
    <w:lvl w:ilvl="0" w:tplc="3A8EA5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772DE"/>
    <w:multiLevelType w:val="hybridMultilevel"/>
    <w:tmpl w:val="89D64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BC3C87"/>
    <w:multiLevelType w:val="hybridMultilevel"/>
    <w:tmpl w:val="83E2DC82"/>
    <w:lvl w:ilvl="0" w:tplc="3A8EA5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6E0EEC"/>
    <w:multiLevelType w:val="hybridMultilevel"/>
    <w:tmpl w:val="9B00DFCC"/>
    <w:lvl w:ilvl="0" w:tplc="3A8EA5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93087E"/>
    <w:multiLevelType w:val="hybridMultilevel"/>
    <w:tmpl w:val="857E9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905489"/>
    <w:multiLevelType w:val="hybridMultilevel"/>
    <w:tmpl w:val="BEFC409C"/>
    <w:lvl w:ilvl="0" w:tplc="1522234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4A700F"/>
    <w:multiLevelType w:val="hybridMultilevel"/>
    <w:tmpl w:val="2BCA37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06B7B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BFE0430"/>
    <w:multiLevelType w:val="hybridMultilevel"/>
    <w:tmpl w:val="E752CA0E"/>
    <w:lvl w:ilvl="0" w:tplc="2ED61166">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ECB0FDA"/>
    <w:multiLevelType w:val="hybridMultilevel"/>
    <w:tmpl w:val="AD7874CE"/>
    <w:lvl w:ilvl="0" w:tplc="8B0E2FB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60A65662">
      <w:start w:val="1"/>
      <w:numFmt w:val="upperLetter"/>
      <w:lvlText w:val="%3."/>
      <w:lvlJc w:val="right"/>
      <w:pPr>
        <w:ind w:left="2160" w:hanging="180"/>
      </w:pPr>
      <w:rPr>
        <w:rFonts w:asciiTheme="minorHAnsi" w:eastAsiaTheme="minorHAnsi" w:hAnsiTheme="minorHAnsi" w:cstheme="minorBidi"/>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3"/>
  </w:num>
  <w:num w:numId="4">
    <w:abstractNumId w:val="10"/>
  </w:num>
  <w:num w:numId="5">
    <w:abstractNumId w:val="33"/>
  </w:num>
  <w:num w:numId="6">
    <w:abstractNumId w:val="28"/>
  </w:num>
  <w:num w:numId="7">
    <w:abstractNumId w:val="30"/>
  </w:num>
  <w:num w:numId="8">
    <w:abstractNumId w:val="2"/>
  </w:num>
  <w:num w:numId="9">
    <w:abstractNumId w:val="6"/>
  </w:num>
  <w:num w:numId="10">
    <w:abstractNumId w:val="16"/>
  </w:num>
  <w:num w:numId="11">
    <w:abstractNumId w:val="34"/>
  </w:num>
  <w:num w:numId="12">
    <w:abstractNumId w:val="22"/>
  </w:num>
  <w:num w:numId="13">
    <w:abstractNumId w:val="0"/>
  </w:num>
  <w:num w:numId="14">
    <w:abstractNumId w:val="4"/>
  </w:num>
  <w:num w:numId="15">
    <w:abstractNumId w:val="11"/>
  </w:num>
  <w:num w:numId="16">
    <w:abstractNumId w:val="17"/>
  </w:num>
  <w:num w:numId="17">
    <w:abstractNumId w:val="9"/>
  </w:num>
  <w:num w:numId="18">
    <w:abstractNumId w:val="15"/>
  </w:num>
  <w:num w:numId="19">
    <w:abstractNumId w:val="24"/>
  </w:num>
  <w:num w:numId="20">
    <w:abstractNumId w:val="25"/>
  </w:num>
  <w:num w:numId="21">
    <w:abstractNumId w:val="3"/>
  </w:num>
  <w:num w:numId="22">
    <w:abstractNumId w:val="21"/>
  </w:num>
  <w:num w:numId="23">
    <w:abstractNumId w:val="12"/>
  </w:num>
  <w:num w:numId="24">
    <w:abstractNumId w:val="35"/>
  </w:num>
  <w:num w:numId="25">
    <w:abstractNumId w:val="8"/>
  </w:num>
  <w:num w:numId="26">
    <w:abstractNumId w:val="5"/>
  </w:num>
  <w:num w:numId="27">
    <w:abstractNumId w:val="18"/>
  </w:num>
  <w:num w:numId="28">
    <w:abstractNumId w:val="23"/>
  </w:num>
  <w:num w:numId="29">
    <w:abstractNumId w:val="32"/>
  </w:num>
  <w:num w:numId="30">
    <w:abstractNumId w:val="26"/>
  </w:num>
  <w:num w:numId="31">
    <w:abstractNumId w:val="20"/>
  </w:num>
  <w:num w:numId="32">
    <w:abstractNumId w:val="29"/>
  </w:num>
  <w:num w:numId="33">
    <w:abstractNumId w:val="27"/>
  </w:num>
  <w:num w:numId="34">
    <w:abstractNumId w:val="1"/>
  </w:num>
  <w:num w:numId="35">
    <w:abstractNumId w:val="1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F5D"/>
    <w:rsid w:val="00002A95"/>
    <w:rsid w:val="0002124B"/>
    <w:rsid w:val="00066BFF"/>
    <w:rsid w:val="000C333E"/>
    <w:rsid w:val="000E0DEE"/>
    <w:rsid w:val="00146080"/>
    <w:rsid w:val="00152376"/>
    <w:rsid w:val="00162A5E"/>
    <w:rsid w:val="001824EB"/>
    <w:rsid w:val="001A08EC"/>
    <w:rsid w:val="001B1ED6"/>
    <w:rsid w:val="001E4424"/>
    <w:rsid w:val="002034ED"/>
    <w:rsid w:val="00240EA6"/>
    <w:rsid w:val="002C2508"/>
    <w:rsid w:val="002E67A3"/>
    <w:rsid w:val="002E6B9D"/>
    <w:rsid w:val="00303715"/>
    <w:rsid w:val="00304C84"/>
    <w:rsid w:val="0031081D"/>
    <w:rsid w:val="00313442"/>
    <w:rsid w:val="00323410"/>
    <w:rsid w:val="00362BF5"/>
    <w:rsid w:val="00366797"/>
    <w:rsid w:val="00407307"/>
    <w:rsid w:val="00451FF2"/>
    <w:rsid w:val="00457E07"/>
    <w:rsid w:val="00470E90"/>
    <w:rsid w:val="004928B2"/>
    <w:rsid w:val="004E427A"/>
    <w:rsid w:val="00501910"/>
    <w:rsid w:val="00525BEB"/>
    <w:rsid w:val="00537991"/>
    <w:rsid w:val="00556B22"/>
    <w:rsid w:val="005746AB"/>
    <w:rsid w:val="00585364"/>
    <w:rsid w:val="00592376"/>
    <w:rsid w:val="005D4096"/>
    <w:rsid w:val="00623E4B"/>
    <w:rsid w:val="006B3A94"/>
    <w:rsid w:val="006C3D2D"/>
    <w:rsid w:val="00701FB7"/>
    <w:rsid w:val="00715452"/>
    <w:rsid w:val="0073427C"/>
    <w:rsid w:val="00742CC5"/>
    <w:rsid w:val="00756BCB"/>
    <w:rsid w:val="00796802"/>
    <w:rsid w:val="007A7AF5"/>
    <w:rsid w:val="007C4D1F"/>
    <w:rsid w:val="007F0B3E"/>
    <w:rsid w:val="00806ED9"/>
    <w:rsid w:val="00827567"/>
    <w:rsid w:val="008302F7"/>
    <w:rsid w:val="00864F60"/>
    <w:rsid w:val="00867EA2"/>
    <w:rsid w:val="008A5469"/>
    <w:rsid w:val="008C6569"/>
    <w:rsid w:val="00933298"/>
    <w:rsid w:val="009472D1"/>
    <w:rsid w:val="009751C0"/>
    <w:rsid w:val="00993F4C"/>
    <w:rsid w:val="009B2048"/>
    <w:rsid w:val="009E7086"/>
    <w:rsid w:val="009E7294"/>
    <w:rsid w:val="009F4921"/>
    <w:rsid w:val="00A5291D"/>
    <w:rsid w:val="00AA27FC"/>
    <w:rsid w:val="00AA6601"/>
    <w:rsid w:val="00AC1B90"/>
    <w:rsid w:val="00AD288E"/>
    <w:rsid w:val="00B02184"/>
    <w:rsid w:val="00B32873"/>
    <w:rsid w:val="00BC2F5D"/>
    <w:rsid w:val="00BE0AD3"/>
    <w:rsid w:val="00C20306"/>
    <w:rsid w:val="00C31983"/>
    <w:rsid w:val="00C34D19"/>
    <w:rsid w:val="00CE3618"/>
    <w:rsid w:val="00D15F97"/>
    <w:rsid w:val="00D94DBD"/>
    <w:rsid w:val="00DF7F64"/>
    <w:rsid w:val="00E02C02"/>
    <w:rsid w:val="00E0617B"/>
    <w:rsid w:val="00E06D19"/>
    <w:rsid w:val="00EA7FA3"/>
    <w:rsid w:val="00EB12AE"/>
    <w:rsid w:val="00EB75B1"/>
    <w:rsid w:val="00EE0CF1"/>
    <w:rsid w:val="00EF01AB"/>
    <w:rsid w:val="00EF08D9"/>
    <w:rsid w:val="00F11063"/>
    <w:rsid w:val="00F33F3C"/>
    <w:rsid w:val="00F81845"/>
    <w:rsid w:val="00FB4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961B28-63A0-44E7-8413-B48640DC2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F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F5D"/>
    <w:pPr>
      <w:ind w:left="720"/>
      <w:contextualSpacing/>
    </w:pPr>
  </w:style>
  <w:style w:type="table" w:styleId="TableGrid">
    <w:name w:val="Table Grid"/>
    <w:basedOn w:val="TableNormal"/>
    <w:rsid w:val="00BC2F5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2F5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10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List">
    <w:name w:val="Bullet List"/>
    <w:basedOn w:val="Normal"/>
    <w:rsid w:val="006C3D2D"/>
    <w:pPr>
      <w:numPr>
        <w:numId w:val="18"/>
      </w:numPr>
      <w:spacing w:after="0" w:line="240" w:lineRule="auto"/>
    </w:pPr>
    <w:rPr>
      <w:rFonts w:ascii="Times New Roman" w:eastAsia="Times New Roman" w:hAnsi="Times New Roman" w:cs="Times New Roman"/>
      <w:sz w:val="24"/>
      <w:szCs w:val="20"/>
    </w:rPr>
  </w:style>
  <w:style w:type="paragraph" w:customStyle="1" w:styleId="MCAnswer">
    <w:name w:val="MC Answer"/>
    <w:basedOn w:val="MCQuestion"/>
    <w:rsid w:val="001B1ED6"/>
    <w:pPr>
      <w:numPr>
        <w:ilvl w:val="1"/>
      </w:numPr>
      <w:spacing w:before="0"/>
    </w:pPr>
  </w:style>
  <w:style w:type="paragraph" w:customStyle="1" w:styleId="MCQuestion">
    <w:name w:val="MC Question"/>
    <w:next w:val="MCAnswer"/>
    <w:rsid w:val="001B1ED6"/>
    <w:pPr>
      <w:numPr>
        <w:numId w:val="21"/>
      </w:numPr>
      <w:spacing w:before="240" w:after="0" w:line="240" w:lineRule="auto"/>
    </w:pPr>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002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5"/>
  </w:style>
  <w:style w:type="paragraph" w:styleId="Footer">
    <w:name w:val="footer"/>
    <w:basedOn w:val="Normal"/>
    <w:link w:val="FooterChar"/>
    <w:uiPriority w:val="99"/>
    <w:unhideWhenUsed/>
    <w:rsid w:val="00002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5"/>
  </w:style>
  <w:style w:type="paragraph" w:styleId="BalloonText">
    <w:name w:val="Balloon Text"/>
    <w:basedOn w:val="Normal"/>
    <w:link w:val="BalloonTextChar"/>
    <w:uiPriority w:val="99"/>
    <w:semiHidden/>
    <w:unhideWhenUsed/>
    <w:rsid w:val="00162A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A5E"/>
    <w:rPr>
      <w:rFonts w:ascii="Segoe UI" w:hAnsi="Segoe UI" w:cs="Segoe UI"/>
      <w:sz w:val="18"/>
      <w:szCs w:val="18"/>
    </w:rPr>
  </w:style>
  <w:style w:type="character" w:customStyle="1" w:styleId="apple-converted-space">
    <w:name w:val="apple-converted-space"/>
    <w:basedOn w:val="DefaultParagraphFont"/>
    <w:rsid w:val="00585364"/>
  </w:style>
  <w:style w:type="character" w:styleId="Hyperlink">
    <w:name w:val="Hyperlink"/>
    <w:basedOn w:val="DefaultParagraphFont"/>
    <w:uiPriority w:val="99"/>
    <w:semiHidden/>
    <w:unhideWhenUsed/>
    <w:rsid w:val="007C4D1F"/>
    <w:rPr>
      <w:color w:val="0000FF"/>
      <w:u w:val="single"/>
    </w:rPr>
  </w:style>
  <w:style w:type="character" w:styleId="Emphasis">
    <w:name w:val="Emphasis"/>
    <w:basedOn w:val="DefaultParagraphFont"/>
    <w:uiPriority w:val="20"/>
    <w:qFormat/>
    <w:rsid w:val="00EA7F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0168">
      <w:bodyDiv w:val="1"/>
      <w:marLeft w:val="0"/>
      <w:marRight w:val="0"/>
      <w:marTop w:val="0"/>
      <w:marBottom w:val="0"/>
      <w:divBdr>
        <w:top w:val="none" w:sz="0" w:space="0" w:color="auto"/>
        <w:left w:val="none" w:sz="0" w:space="0" w:color="auto"/>
        <w:bottom w:val="none" w:sz="0" w:space="0" w:color="auto"/>
        <w:right w:val="none" w:sz="0" w:space="0" w:color="auto"/>
      </w:divBdr>
    </w:div>
    <w:div w:id="441188471">
      <w:bodyDiv w:val="1"/>
      <w:marLeft w:val="0"/>
      <w:marRight w:val="0"/>
      <w:marTop w:val="0"/>
      <w:marBottom w:val="0"/>
      <w:divBdr>
        <w:top w:val="none" w:sz="0" w:space="0" w:color="auto"/>
        <w:left w:val="none" w:sz="0" w:space="0" w:color="auto"/>
        <w:bottom w:val="none" w:sz="0" w:space="0" w:color="auto"/>
        <w:right w:val="none" w:sz="0" w:space="0" w:color="auto"/>
      </w:divBdr>
    </w:div>
    <w:div w:id="124669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hyperlink" Target="https://en.wikipedia.org/wiki/DNA" TargetMode="External"/><Relationship Id="rId39" Type="http://schemas.openxmlformats.org/officeDocument/2006/relationships/hyperlink" Target="https://en.wikipedia.org/wiki/Anticodon" TargetMode="External"/><Relationship Id="rId3" Type="http://schemas.openxmlformats.org/officeDocument/2006/relationships/styles" Target="styles.xml"/><Relationship Id="rId21" Type="http://schemas.openxmlformats.org/officeDocument/2006/relationships/hyperlink" Target="https://en.wikipedia.org/wiki/Ribosomes" TargetMode="External"/><Relationship Id="rId34" Type="http://schemas.openxmlformats.org/officeDocument/2006/relationships/hyperlink" Target="https://en.wikipedia.org/wiki/Activation_energy" TargetMode="External"/><Relationship Id="rId42" Type="http://schemas.openxmlformats.org/officeDocument/2006/relationships/image" Target="media/image12.jpeg"/><Relationship Id="rId47"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hyperlink" Target="https://en.wikipedia.org/wiki/Transcription_(biology)" TargetMode="External"/><Relationship Id="rId33" Type="http://schemas.openxmlformats.org/officeDocument/2006/relationships/hyperlink" Target="https://en.wikipedia.org/wiki/Protein_folding" TargetMode="External"/><Relationship Id="rId38" Type="http://schemas.openxmlformats.org/officeDocument/2006/relationships/hyperlink" Target="https://en.wikipedia.org/wiki/TRNA"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en.wikipedia.org/wiki/Gene_expressio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arn.genetics.utah.edu/content/pigeons/geneticlinkage/" TargetMode="External"/><Relationship Id="rId24" Type="http://schemas.openxmlformats.org/officeDocument/2006/relationships/hyperlink" Target="https://en.wikipedia.org/wiki/Proteins" TargetMode="External"/><Relationship Id="rId32" Type="http://schemas.openxmlformats.org/officeDocument/2006/relationships/hyperlink" Target="https://en.wikipedia.org/wiki/Polypeptide" TargetMode="External"/><Relationship Id="rId37" Type="http://schemas.openxmlformats.org/officeDocument/2006/relationships/hyperlink" Target="https://en.wikipedia.org/wiki/Base_pair" TargetMode="External"/><Relationship Id="rId40" Type="http://schemas.openxmlformats.org/officeDocument/2006/relationships/hyperlink" Target="https://en.wikipedia.org/wiki/Codons"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Cytoplasm" TargetMode="External"/><Relationship Id="rId28" Type="http://schemas.openxmlformats.org/officeDocument/2006/relationships/hyperlink" Target="https://en.wikipedia.org/wiki/Nucleus_(cell)" TargetMode="External"/><Relationship Id="rId36" Type="http://schemas.openxmlformats.org/officeDocument/2006/relationships/hyperlink" Target="https://en.wikipedia.org/wiki/Ribosome"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en.wikipedia.org/wiki/Amino_acid"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en.wikipedia.org/wiki/Cell_(biology)" TargetMode="External"/><Relationship Id="rId27" Type="http://schemas.openxmlformats.org/officeDocument/2006/relationships/hyperlink" Target="https://en.wikipedia.org/wiki/RNA" TargetMode="External"/><Relationship Id="rId30" Type="http://schemas.openxmlformats.org/officeDocument/2006/relationships/hyperlink" Target="https://en.wikipedia.org/wiki/MRNA" TargetMode="External"/><Relationship Id="rId35" Type="http://schemas.openxmlformats.org/officeDocument/2006/relationships/hyperlink" Target="https://en.wikipedia.org/wiki/Cell_(biology)" TargetMode="External"/><Relationship Id="rId43" Type="http://schemas.openxmlformats.org/officeDocument/2006/relationships/image" Target="media/image13.png"/><Relationship Id="rId48" Type="http://schemas.openxmlformats.org/officeDocument/2006/relationships/fontTable" Target="fontTable.xml"/><Relationship Id="rId8" Type="http://schemas.openxmlformats.org/officeDocument/2006/relationships/hyperlink" Target="http://www.google.com/url?sa=i&amp;rct=j&amp;q=&amp;esrc=s&amp;frm=1&amp;source=images&amp;cd=&amp;cad=rja&amp;docid=-xFSrqlUZD9l1M&amp;tbnid=4S97cKUxVt1osM:&amp;ved=0CAUQjRw&amp;url=http://www.freewebs.com/tlittle/biologyeocreview.htm&amp;ei=lnGxUb75JsPIiwLZq4GYAg&amp;bvm=bv.47534661,d.cGE&amp;psig=AFQjCNHddglgpNq2UBHCPI3XJI9FkOgIBA&amp;ust=13706698229585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FE10E-4493-4EF2-A2A2-3AB91DE1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3555</Words>
  <Characters>20266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Snoqualmie Valley School District</Company>
  <LinksUpToDate>false</LinksUpToDate>
  <CharactersWithSpaces>23774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Wenman, Shannon R</dc:creator>
  <cp:lastModifiedBy>rapin, andrew</cp:lastModifiedBy>
  <cp:revision>2</cp:revision>
  <cp:lastPrinted>2017-06-08T16:26:00Z</cp:lastPrinted>
  <dcterms:created xsi:type="dcterms:W3CDTF">2018-06-08T18:54:00Z</dcterms:created>
  <dcterms:modified xsi:type="dcterms:W3CDTF">2018-06-08T18:54:00Z</dcterms:modified>
</cp:coreProperties>
</file>